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DA" w:rsidRDefault="00BB75AF">
      <w:pPr>
        <w:jc w:val="center"/>
        <w:rPr>
          <w:sz w:val="28"/>
        </w:rPr>
        <w:sectPr w:rsidR="000F0ADA">
          <w:type w:val="continuous"/>
          <w:pgSz w:w="11910" w:h="16840"/>
          <w:pgMar w:top="1040" w:right="680" w:bottom="280" w:left="168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064250" cy="856434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8564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6E9" w:rsidRPr="00556CA7" w:rsidRDefault="00DE2E8F" w:rsidP="00556CA7">
      <w:pPr>
        <w:pStyle w:val="11"/>
        <w:spacing w:before="73"/>
        <w:ind w:left="1295" w:right="696"/>
        <w:jc w:val="both"/>
      </w:pPr>
      <w:r w:rsidRPr="00556CA7">
        <w:lastRenderedPageBreak/>
        <w:t>Пояснительнаязаписка</w:t>
      </w:r>
    </w:p>
    <w:p w:rsidR="00FA36E9" w:rsidRPr="00556CA7" w:rsidRDefault="00FA36E9" w:rsidP="00556CA7">
      <w:pPr>
        <w:pStyle w:val="a3"/>
        <w:spacing w:before="7"/>
        <w:ind w:left="0"/>
        <w:jc w:val="both"/>
        <w:rPr>
          <w:b/>
        </w:rPr>
      </w:pPr>
    </w:p>
    <w:p w:rsidR="00FA36E9" w:rsidRPr="00556CA7" w:rsidRDefault="00035D5C" w:rsidP="00556CA7">
      <w:pPr>
        <w:pStyle w:val="a3"/>
        <w:ind w:right="224" w:firstLine="707"/>
        <w:jc w:val="both"/>
      </w:pPr>
      <w:r w:rsidRPr="00556CA7">
        <w:t xml:space="preserve">Рабочая </w:t>
      </w:r>
      <w:r w:rsidR="00DE2E8F" w:rsidRPr="00556CA7">
        <w:t>программа</w:t>
      </w:r>
      <w:r w:rsidRPr="00556CA7">
        <w:t xml:space="preserve"> элективного курса </w:t>
      </w:r>
      <w:r w:rsidR="00B35C24" w:rsidRPr="00556CA7">
        <w:t>«Основы земледелия</w:t>
      </w:r>
      <w:r w:rsidR="00DE2E8F" w:rsidRPr="00556CA7">
        <w:t>»естественнонаучнойнаправленностисосновамисельскогохозяйства,можетиспользоватьсядля</w:t>
      </w:r>
      <w:r w:rsidR="000A1E7D" w:rsidRPr="00556CA7">
        <w:t xml:space="preserve">очной </w:t>
      </w:r>
      <w:r w:rsidR="00DE2E8F" w:rsidRPr="00556CA7">
        <w:t>формыобучениясприменениемдистанционныхобразовательныхтехнологий.</w:t>
      </w:r>
    </w:p>
    <w:p w:rsidR="00FA36E9" w:rsidRPr="00556CA7" w:rsidRDefault="00035D5C" w:rsidP="00556CA7">
      <w:pPr>
        <w:pStyle w:val="a3"/>
        <w:ind w:right="225" w:firstLine="707"/>
        <w:jc w:val="both"/>
      </w:pPr>
      <w:r w:rsidRPr="00556CA7">
        <w:t>Программа</w:t>
      </w:r>
      <w:r w:rsidR="00DE2E8F" w:rsidRPr="00556CA7">
        <w:t xml:space="preserve"> направлена на изучение основ растениеводства,экологии и охраны окружающей среды, рационального природопользования, способствуетприобретению навыковисследовательской работы.</w:t>
      </w:r>
    </w:p>
    <w:p w:rsidR="00FA36E9" w:rsidRPr="00556CA7" w:rsidRDefault="00DE2E8F" w:rsidP="00556CA7">
      <w:pPr>
        <w:pStyle w:val="a3"/>
        <w:ind w:right="230" w:firstLine="707"/>
        <w:jc w:val="both"/>
      </w:pPr>
      <w:r w:rsidRPr="00556CA7">
        <w:t>Восновупрограммы</w:t>
      </w:r>
      <w:r w:rsidR="00B35C24" w:rsidRPr="00556CA7">
        <w:t>«Основы земледелия</w:t>
      </w:r>
      <w:r w:rsidR="00035D5C" w:rsidRPr="00556CA7">
        <w:t>»</w:t>
      </w:r>
      <w:r w:rsidRPr="00556CA7">
        <w:t>положеноорганичноесочетаниетеоретическихипрактическихзанятий,атакже исследовательскаяработа.</w:t>
      </w:r>
    </w:p>
    <w:p w:rsidR="00FA36E9" w:rsidRPr="00556CA7" w:rsidRDefault="00DE2E8F" w:rsidP="00556CA7">
      <w:pPr>
        <w:pStyle w:val="a3"/>
        <w:spacing w:before="1"/>
        <w:ind w:right="225" w:firstLine="707"/>
        <w:jc w:val="both"/>
      </w:pPr>
      <w:r w:rsidRPr="00556CA7">
        <w:t>Знания,полученныевовремятеоретическихзанятий,закрепляютсявовремяпрактическихработиэкскурсий.Знакомствососновнымипонятиямирастениеводствапозволяет детям получить подробные представления о сельскохозяйственном производстве,месте растениеводства в системе других наук, наглядно представить способы и методыполевых исследований, освоить теоретический материал и использовать его в практическойтворческойработе.</w:t>
      </w:r>
    </w:p>
    <w:p w:rsidR="00FA36E9" w:rsidRPr="00556CA7" w:rsidRDefault="00DE2E8F" w:rsidP="00556CA7">
      <w:pPr>
        <w:pStyle w:val="a3"/>
        <w:ind w:right="229" w:firstLine="707"/>
        <w:jc w:val="both"/>
      </w:pPr>
      <w:r w:rsidRPr="00556CA7">
        <w:t>Важнойособенностьюпрограммыявляетсяисследовательскаядеятельностьучащихся, которая имеет особое значение еще и потому, что занятия проходят не только встенахкабинетов илабораторий,нои вприродныхусловиях.</w:t>
      </w:r>
    </w:p>
    <w:p w:rsidR="00FA36E9" w:rsidRPr="00556CA7" w:rsidRDefault="00DE2E8F" w:rsidP="00556CA7">
      <w:pPr>
        <w:pStyle w:val="a3"/>
        <w:ind w:right="224" w:firstLine="707"/>
        <w:jc w:val="both"/>
      </w:pPr>
      <w:r w:rsidRPr="00556CA7">
        <w:t>Подруководствомруководителейисследовательскихпроектов,дляпроведенияэкспериментальныхисследований,организуютсянаблюдения,сборматериалаит.д.Результатом такой деятельности является - выполненные учащимися исследовательскихработ,проектов,докладов,которыеонипредставляютнанаучно-практическихконференцияхидругих мероприятияхразличныхуровней.</w:t>
      </w:r>
    </w:p>
    <w:p w:rsidR="00FA36E9" w:rsidRPr="00556CA7" w:rsidRDefault="00DE2E8F" w:rsidP="00556CA7">
      <w:pPr>
        <w:pStyle w:val="a3"/>
        <w:ind w:left="830"/>
        <w:jc w:val="both"/>
      </w:pPr>
      <w:r w:rsidRPr="00556CA7">
        <w:t>Преимуществодистанционногообучения,поданнойпрограмме,заключаетсявтом</w:t>
      </w:r>
    </w:p>
    <w:p w:rsidR="00FA36E9" w:rsidRPr="00556CA7" w:rsidRDefault="00DE2E8F" w:rsidP="00556CA7">
      <w:pPr>
        <w:pStyle w:val="a3"/>
        <w:jc w:val="both"/>
      </w:pPr>
      <w:r w:rsidRPr="00556CA7">
        <w:t>что:</w:t>
      </w:r>
    </w:p>
    <w:p w:rsidR="00FA36E9" w:rsidRPr="00556CA7" w:rsidRDefault="00DE2E8F" w:rsidP="00556CA7">
      <w:pPr>
        <w:pStyle w:val="a5"/>
        <w:numPr>
          <w:ilvl w:val="0"/>
          <w:numId w:val="12"/>
        </w:numPr>
        <w:tabs>
          <w:tab w:val="left" w:pos="262"/>
        </w:tabs>
        <w:ind w:left="261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свободныйграфикобученияинезависимостьотместоположения;</w:t>
      </w:r>
    </w:p>
    <w:p w:rsidR="00FA36E9" w:rsidRPr="00556CA7" w:rsidRDefault="00DE2E8F" w:rsidP="00556CA7">
      <w:pPr>
        <w:pStyle w:val="a5"/>
        <w:numPr>
          <w:ilvl w:val="0"/>
          <w:numId w:val="12"/>
        </w:numPr>
        <w:tabs>
          <w:tab w:val="left" w:pos="288"/>
        </w:tabs>
        <w:ind w:right="230" w:firstLine="0"/>
        <w:jc w:val="both"/>
        <w:rPr>
          <w:sz w:val="24"/>
          <w:szCs w:val="24"/>
        </w:rPr>
      </w:pPr>
      <w:proofErr w:type="gramStart"/>
      <w:r w:rsidRPr="00556CA7">
        <w:rPr>
          <w:sz w:val="24"/>
          <w:szCs w:val="24"/>
        </w:rPr>
        <w:t>обучающийся</w:t>
      </w:r>
      <w:proofErr w:type="gramEnd"/>
      <w:r w:rsidRPr="00556CA7">
        <w:rPr>
          <w:sz w:val="24"/>
          <w:szCs w:val="24"/>
        </w:rPr>
        <w:t xml:space="preserve"> может более гибко и эффективно распоряжаться своим временем, изучатьматериалыучебного курсавудобноевремя;</w:t>
      </w:r>
    </w:p>
    <w:p w:rsidR="00FA36E9" w:rsidRPr="00556CA7" w:rsidRDefault="00DE2E8F" w:rsidP="00556CA7">
      <w:pPr>
        <w:pStyle w:val="a5"/>
        <w:numPr>
          <w:ilvl w:val="0"/>
          <w:numId w:val="12"/>
        </w:numPr>
        <w:tabs>
          <w:tab w:val="left" w:pos="262"/>
        </w:tabs>
        <w:spacing w:line="274" w:lineRule="exact"/>
        <w:ind w:left="261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свободныйдоступкдополнительнымматериалам;</w:t>
      </w:r>
    </w:p>
    <w:p w:rsidR="00FA36E9" w:rsidRPr="00556CA7" w:rsidRDefault="00DE2E8F" w:rsidP="00556CA7">
      <w:pPr>
        <w:pStyle w:val="a5"/>
        <w:numPr>
          <w:ilvl w:val="0"/>
          <w:numId w:val="12"/>
        </w:numPr>
        <w:tabs>
          <w:tab w:val="left" w:pos="307"/>
        </w:tabs>
        <w:ind w:right="222" w:firstLine="0"/>
        <w:jc w:val="both"/>
        <w:rPr>
          <w:sz w:val="24"/>
          <w:szCs w:val="24"/>
        </w:rPr>
      </w:pPr>
      <w:proofErr w:type="gramStart"/>
      <w:r w:rsidRPr="00556CA7">
        <w:rPr>
          <w:sz w:val="24"/>
          <w:szCs w:val="24"/>
        </w:rPr>
        <w:t>обучающийся</w:t>
      </w:r>
      <w:proofErr w:type="gramEnd"/>
      <w:r w:rsidRPr="00556CA7">
        <w:rPr>
          <w:sz w:val="24"/>
          <w:szCs w:val="24"/>
        </w:rPr>
        <w:t xml:space="preserve"> вместе с преподавателем образуют сообщество, которое может делитьсяидеями, работать над проектами, вступать в дискуссии и задавать вопросы в интерактивномрежиме;</w:t>
      </w:r>
    </w:p>
    <w:p w:rsidR="00FA36E9" w:rsidRPr="00556CA7" w:rsidRDefault="00DE2E8F" w:rsidP="00556CA7">
      <w:pPr>
        <w:pStyle w:val="a5"/>
        <w:numPr>
          <w:ilvl w:val="0"/>
          <w:numId w:val="12"/>
        </w:numPr>
        <w:tabs>
          <w:tab w:val="left" w:pos="291"/>
        </w:tabs>
        <w:ind w:right="227" w:firstLine="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дистанционная форма обучение повышает эффективность самостоятельной работы, даётсовершенно новые возможности для творчества, позволяет реализовывать принципиальноновыеформы иметодыобучения.</w:t>
      </w:r>
    </w:p>
    <w:p w:rsidR="00FA36E9" w:rsidRPr="00556CA7" w:rsidRDefault="00DE2E8F" w:rsidP="00556CA7">
      <w:pPr>
        <w:pStyle w:val="a3"/>
        <w:spacing w:before="68"/>
        <w:ind w:firstLine="707"/>
        <w:jc w:val="both"/>
      </w:pPr>
      <w:r w:rsidRPr="00556CA7">
        <w:t>Входереализациипрограммыучащиесядолжныовладетьосновнымиключевымикомпетентностями:</w:t>
      </w:r>
    </w:p>
    <w:p w:rsidR="00FA36E9" w:rsidRPr="00556CA7" w:rsidRDefault="00DE2E8F" w:rsidP="00556CA7">
      <w:pPr>
        <w:pStyle w:val="a5"/>
        <w:numPr>
          <w:ilvl w:val="0"/>
          <w:numId w:val="12"/>
        </w:numPr>
        <w:tabs>
          <w:tab w:val="left" w:pos="262"/>
        </w:tabs>
        <w:spacing w:before="1"/>
        <w:ind w:left="261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коммуникативнымикомпетентностями;</w:t>
      </w:r>
    </w:p>
    <w:p w:rsidR="00FA36E9" w:rsidRPr="00556CA7" w:rsidRDefault="00DE2E8F" w:rsidP="00556CA7">
      <w:pPr>
        <w:pStyle w:val="a5"/>
        <w:numPr>
          <w:ilvl w:val="0"/>
          <w:numId w:val="12"/>
        </w:numPr>
        <w:tabs>
          <w:tab w:val="left" w:pos="262"/>
        </w:tabs>
        <w:ind w:left="261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компетентностямирешенияпроблем;</w:t>
      </w:r>
    </w:p>
    <w:p w:rsidR="00FA36E9" w:rsidRPr="00556CA7" w:rsidRDefault="00DE2E8F" w:rsidP="00556CA7">
      <w:pPr>
        <w:pStyle w:val="a5"/>
        <w:numPr>
          <w:ilvl w:val="0"/>
          <w:numId w:val="12"/>
        </w:numPr>
        <w:tabs>
          <w:tab w:val="left" w:pos="262"/>
        </w:tabs>
        <w:ind w:left="261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компетентностямииспользованияинформационныхресурсов.</w:t>
      </w:r>
    </w:p>
    <w:p w:rsidR="00FA36E9" w:rsidRPr="00556CA7" w:rsidRDefault="00DE2E8F" w:rsidP="00556CA7">
      <w:pPr>
        <w:pStyle w:val="11"/>
        <w:spacing w:before="5" w:line="274" w:lineRule="exact"/>
        <w:jc w:val="both"/>
      </w:pPr>
      <w:r w:rsidRPr="00556CA7">
        <w:t>Формыаттестации.</w:t>
      </w:r>
    </w:p>
    <w:p w:rsidR="00FA36E9" w:rsidRPr="00556CA7" w:rsidRDefault="00DE2E8F" w:rsidP="00556CA7">
      <w:pPr>
        <w:pStyle w:val="a3"/>
        <w:spacing w:line="274" w:lineRule="exact"/>
        <w:ind w:left="830"/>
        <w:jc w:val="both"/>
      </w:pPr>
      <w:r w:rsidRPr="00556CA7">
        <w:t>Выделяютсяииспользуютсяследующиевидыконтролязаработойобучающихся:</w:t>
      </w:r>
    </w:p>
    <w:p w:rsidR="00FA36E9" w:rsidRPr="00556CA7" w:rsidRDefault="00DE2E8F" w:rsidP="00556CA7">
      <w:pPr>
        <w:pStyle w:val="a5"/>
        <w:numPr>
          <w:ilvl w:val="0"/>
          <w:numId w:val="12"/>
        </w:numPr>
        <w:tabs>
          <w:tab w:val="left" w:pos="307"/>
        </w:tabs>
        <w:ind w:right="231" w:firstLine="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вводный–проводитсяпередначаломработ</w:t>
      </w:r>
      <w:proofErr w:type="gramStart"/>
      <w:r w:rsidRPr="00556CA7">
        <w:rPr>
          <w:sz w:val="24"/>
          <w:szCs w:val="24"/>
        </w:rPr>
        <w:t>ы(</w:t>
      </w:r>
      <w:proofErr w:type="gramEnd"/>
      <w:r w:rsidRPr="00556CA7">
        <w:rPr>
          <w:sz w:val="24"/>
          <w:szCs w:val="24"/>
        </w:rPr>
        <w:t>проверкаготовностикосвоениюкурса,проблемныевопросы и задания,тестированиеи анкетирование);</w:t>
      </w:r>
    </w:p>
    <w:p w:rsidR="00FA36E9" w:rsidRPr="00556CA7" w:rsidRDefault="00DE2E8F" w:rsidP="00556CA7">
      <w:pPr>
        <w:pStyle w:val="a5"/>
        <w:numPr>
          <w:ilvl w:val="0"/>
          <w:numId w:val="12"/>
        </w:numPr>
        <w:tabs>
          <w:tab w:val="left" w:pos="264"/>
        </w:tabs>
        <w:ind w:right="221" w:firstLine="0"/>
        <w:jc w:val="both"/>
        <w:rPr>
          <w:sz w:val="24"/>
          <w:szCs w:val="24"/>
        </w:rPr>
      </w:pPr>
      <w:proofErr w:type="gramStart"/>
      <w:r w:rsidRPr="00556CA7">
        <w:rPr>
          <w:sz w:val="24"/>
          <w:szCs w:val="24"/>
        </w:rPr>
        <w:t>текущий</w:t>
      </w:r>
      <w:proofErr w:type="gramEnd"/>
      <w:r w:rsidRPr="00556CA7">
        <w:rPr>
          <w:sz w:val="24"/>
          <w:szCs w:val="24"/>
        </w:rPr>
        <w:t xml:space="preserve"> – проводится в ходе учебного процесса. Выполнение контрольного упражнения –экологическиеигры,задачи,конкурсы, выполнениеиндивидуальныхзаданий;</w:t>
      </w:r>
    </w:p>
    <w:p w:rsidR="00FA36E9" w:rsidRPr="00556CA7" w:rsidRDefault="00DE2E8F" w:rsidP="00556CA7">
      <w:pPr>
        <w:pStyle w:val="a5"/>
        <w:numPr>
          <w:ilvl w:val="0"/>
          <w:numId w:val="12"/>
        </w:numPr>
        <w:tabs>
          <w:tab w:val="left" w:pos="262"/>
        </w:tabs>
        <w:ind w:left="261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промежуточный–проводитсяпризавершениибольшихтемиразделов;</w:t>
      </w:r>
    </w:p>
    <w:p w:rsidR="00FA36E9" w:rsidRPr="00556CA7" w:rsidRDefault="00DE2E8F" w:rsidP="00556CA7">
      <w:pPr>
        <w:pStyle w:val="a5"/>
        <w:numPr>
          <w:ilvl w:val="0"/>
          <w:numId w:val="12"/>
        </w:numPr>
        <w:tabs>
          <w:tab w:val="left" w:pos="262"/>
        </w:tabs>
        <w:ind w:left="261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итоговый–проводитсяпослеизучениякурс</w:t>
      </w:r>
      <w:proofErr w:type="gramStart"/>
      <w:r w:rsidRPr="00556CA7">
        <w:rPr>
          <w:sz w:val="24"/>
          <w:szCs w:val="24"/>
        </w:rPr>
        <w:t>а(</w:t>
      </w:r>
      <w:proofErr w:type="gramEnd"/>
      <w:r w:rsidRPr="00556CA7">
        <w:rPr>
          <w:sz w:val="24"/>
          <w:szCs w:val="24"/>
        </w:rPr>
        <w:t>ввидепроекта,тестирования).</w:t>
      </w:r>
    </w:p>
    <w:p w:rsidR="00FA36E9" w:rsidRPr="00556CA7" w:rsidRDefault="00DE2E8F" w:rsidP="00556CA7">
      <w:pPr>
        <w:pStyle w:val="a3"/>
        <w:ind w:right="221"/>
        <w:jc w:val="both"/>
      </w:pPr>
      <w:r w:rsidRPr="00556CA7">
        <w:rPr>
          <w:b/>
        </w:rPr>
        <w:t xml:space="preserve">Цель программы: </w:t>
      </w:r>
      <w:r w:rsidRPr="00556CA7">
        <w:t xml:space="preserve">формирование </w:t>
      </w:r>
      <w:proofErr w:type="spellStart"/>
      <w:r w:rsidRPr="00556CA7">
        <w:t>общеучебных</w:t>
      </w:r>
      <w:proofErr w:type="spellEnd"/>
      <w:r w:rsidRPr="00556CA7">
        <w:t xml:space="preserve">, коммуникативных и </w:t>
      </w:r>
      <w:r w:rsidRPr="00556CA7">
        <w:lastRenderedPageBreak/>
        <w:t>исследовательскихкомпетенций;углублениепредметныхкомпетенцийпоботаникеиэкологии;привитиеучащимсяинтересакаграрнойнауке,направленнойналичностноестановлениеипрофессиональное самоопределение, приобретение начальных профессиональных навыковпорастениеводствуи сельскохозяйственномупроизводству.</w:t>
      </w:r>
    </w:p>
    <w:p w:rsidR="00FA36E9" w:rsidRPr="00556CA7" w:rsidRDefault="00DE2E8F" w:rsidP="00556CA7">
      <w:pPr>
        <w:pStyle w:val="11"/>
        <w:spacing w:before="5" w:line="274" w:lineRule="exact"/>
        <w:jc w:val="both"/>
      </w:pPr>
      <w:r w:rsidRPr="00556CA7">
        <w:t>Задачи.</w:t>
      </w:r>
    </w:p>
    <w:p w:rsidR="00FA36E9" w:rsidRPr="00556CA7" w:rsidRDefault="00DE2E8F" w:rsidP="00556CA7">
      <w:pPr>
        <w:pStyle w:val="a3"/>
        <w:spacing w:line="274" w:lineRule="exact"/>
        <w:jc w:val="both"/>
      </w:pPr>
      <w:r w:rsidRPr="00556CA7">
        <w:t>Научить:</w:t>
      </w:r>
    </w:p>
    <w:p w:rsidR="00FA36E9" w:rsidRPr="00556CA7" w:rsidRDefault="00DE2E8F" w:rsidP="00556CA7">
      <w:pPr>
        <w:pStyle w:val="a5"/>
        <w:numPr>
          <w:ilvl w:val="0"/>
          <w:numId w:val="12"/>
        </w:numPr>
        <w:tabs>
          <w:tab w:val="left" w:pos="262"/>
        </w:tabs>
        <w:ind w:left="261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работатьснаучнойлитературой,включаяработувбиблиотеке.</w:t>
      </w:r>
    </w:p>
    <w:p w:rsidR="00FA36E9" w:rsidRPr="00556CA7" w:rsidRDefault="00DE2E8F" w:rsidP="00556CA7">
      <w:pPr>
        <w:pStyle w:val="a5"/>
        <w:numPr>
          <w:ilvl w:val="0"/>
          <w:numId w:val="12"/>
        </w:numPr>
        <w:tabs>
          <w:tab w:val="left" w:pos="360"/>
        </w:tabs>
        <w:ind w:right="223" w:firstLine="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техникеоформленияиструктурированияопытническихработ,учебныхинаучно-исследовательскихипроектов.</w:t>
      </w:r>
    </w:p>
    <w:p w:rsidR="00FA36E9" w:rsidRPr="00556CA7" w:rsidRDefault="00DE2E8F" w:rsidP="00556CA7">
      <w:pPr>
        <w:pStyle w:val="a5"/>
        <w:numPr>
          <w:ilvl w:val="0"/>
          <w:numId w:val="12"/>
        </w:numPr>
        <w:tabs>
          <w:tab w:val="left" w:pos="343"/>
        </w:tabs>
        <w:spacing w:before="1"/>
        <w:ind w:right="224" w:firstLine="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выступатьспрезентациейпередаудиториейнанаучно-практическихконференциях,конкурсах,олимпиадахидругихмассовыхмероприятияхагроэкологическойнаправленности.</w:t>
      </w:r>
    </w:p>
    <w:p w:rsidR="00FA36E9" w:rsidRPr="00556CA7" w:rsidRDefault="00DE2E8F" w:rsidP="00556CA7">
      <w:pPr>
        <w:pStyle w:val="11"/>
        <w:spacing w:before="4" w:line="274" w:lineRule="exact"/>
        <w:jc w:val="both"/>
      </w:pPr>
      <w:r w:rsidRPr="00556CA7">
        <w:t>Развивающиезадачи.</w:t>
      </w:r>
    </w:p>
    <w:p w:rsidR="00FA36E9" w:rsidRPr="00556CA7" w:rsidRDefault="00DE2E8F" w:rsidP="00556CA7">
      <w:pPr>
        <w:pStyle w:val="a3"/>
        <w:spacing w:line="274" w:lineRule="exact"/>
        <w:jc w:val="both"/>
      </w:pPr>
      <w:r w:rsidRPr="00556CA7">
        <w:t>Развивать:</w:t>
      </w:r>
    </w:p>
    <w:p w:rsidR="00FA36E9" w:rsidRPr="00556CA7" w:rsidRDefault="00DE2E8F" w:rsidP="00556CA7">
      <w:pPr>
        <w:pStyle w:val="a5"/>
        <w:numPr>
          <w:ilvl w:val="0"/>
          <w:numId w:val="12"/>
        </w:numPr>
        <w:tabs>
          <w:tab w:val="left" w:pos="329"/>
        </w:tabs>
        <w:ind w:right="225" w:firstLine="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навыкипроведенияопытовиэкспериментовпорастениеводствуиприродоохраннойдеятельности;</w:t>
      </w:r>
    </w:p>
    <w:p w:rsidR="00FA36E9" w:rsidRPr="00556CA7" w:rsidRDefault="00DE2E8F" w:rsidP="00556CA7">
      <w:pPr>
        <w:pStyle w:val="a5"/>
        <w:numPr>
          <w:ilvl w:val="0"/>
          <w:numId w:val="12"/>
        </w:numPr>
        <w:tabs>
          <w:tab w:val="left" w:pos="267"/>
        </w:tabs>
        <w:spacing w:before="1"/>
        <w:ind w:right="224" w:firstLine="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умение определять цели и задачи согласно тематике работы при проведении исследованийистрого действоватьихдостижений;</w:t>
      </w:r>
    </w:p>
    <w:p w:rsidR="00FA36E9" w:rsidRPr="00556CA7" w:rsidRDefault="00DE2E8F" w:rsidP="00556CA7">
      <w:pPr>
        <w:pStyle w:val="a5"/>
        <w:numPr>
          <w:ilvl w:val="0"/>
          <w:numId w:val="12"/>
        </w:numPr>
        <w:tabs>
          <w:tab w:val="left" w:pos="286"/>
        </w:tabs>
        <w:ind w:right="224" w:firstLine="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навыкиформулированияпредметаиисследованиясогласнотематикеисследовательскойработы;</w:t>
      </w:r>
    </w:p>
    <w:p w:rsidR="00FA36E9" w:rsidRPr="00556CA7" w:rsidRDefault="00DE2E8F" w:rsidP="00556CA7">
      <w:pPr>
        <w:pStyle w:val="a5"/>
        <w:numPr>
          <w:ilvl w:val="0"/>
          <w:numId w:val="12"/>
        </w:numPr>
        <w:tabs>
          <w:tab w:val="left" w:pos="310"/>
        </w:tabs>
        <w:ind w:right="229" w:firstLine="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умениесравниватьианализировать,самостоятельноформулироватьвыводынаосноверезультатовисследований и самонаблюдений.</w:t>
      </w:r>
    </w:p>
    <w:p w:rsidR="00FA36E9" w:rsidRPr="00556CA7" w:rsidRDefault="00DE2E8F" w:rsidP="00556CA7">
      <w:pPr>
        <w:pStyle w:val="11"/>
        <w:spacing w:before="5" w:line="274" w:lineRule="exact"/>
        <w:jc w:val="both"/>
      </w:pPr>
      <w:r w:rsidRPr="00556CA7">
        <w:t>Воспитательныезадачи:</w:t>
      </w:r>
    </w:p>
    <w:p w:rsidR="00FA36E9" w:rsidRPr="00556CA7" w:rsidRDefault="00DE2E8F" w:rsidP="00556CA7">
      <w:pPr>
        <w:pStyle w:val="a5"/>
        <w:numPr>
          <w:ilvl w:val="0"/>
          <w:numId w:val="12"/>
        </w:numPr>
        <w:tabs>
          <w:tab w:val="left" w:pos="262"/>
        </w:tabs>
        <w:spacing w:line="274" w:lineRule="exact"/>
        <w:ind w:left="261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воспитыватьвребенкебережноеотношениекприроде.</w:t>
      </w:r>
    </w:p>
    <w:p w:rsidR="00FA36E9" w:rsidRPr="00556CA7" w:rsidRDefault="00DE2E8F" w:rsidP="00556CA7">
      <w:pPr>
        <w:pStyle w:val="a5"/>
        <w:numPr>
          <w:ilvl w:val="0"/>
          <w:numId w:val="12"/>
        </w:numPr>
        <w:tabs>
          <w:tab w:val="left" w:pos="343"/>
        </w:tabs>
        <w:ind w:right="229" w:firstLine="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способствоватьформированиютакихнравственныхкачествличности,кактерпение,трудолюбие,аккуратность,любовькродномукраю,уважениектрудуработниковсельскохозяйственныхпрофессий.</w:t>
      </w:r>
    </w:p>
    <w:p w:rsidR="00FA36E9" w:rsidRPr="00556CA7" w:rsidRDefault="00DE2E8F" w:rsidP="00556CA7">
      <w:pPr>
        <w:pStyle w:val="11"/>
        <w:spacing w:before="9" w:line="235" w:lineRule="auto"/>
        <w:ind w:right="976"/>
        <w:jc w:val="both"/>
      </w:pPr>
      <w:r w:rsidRPr="00556CA7">
        <w:t>В процессе реализации программы решаются более узкие и конкретные задачи</w:t>
      </w:r>
      <w:proofErr w:type="gramStart"/>
      <w:r w:rsidRPr="00556CA7">
        <w:t>.с</w:t>
      </w:r>
      <w:proofErr w:type="gramEnd"/>
      <w:r w:rsidRPr="00556CA7">
        <w:t>формироватьуучащихсяпредставлениеорастениеводстве,какосновнойотраслисельскогохозяйства;</w:t>
      </w:r>
    </w:p>
    <w:p w:rsidR="00FA36E9" w:rsidRPr="00556CA7" w:rsidRDefault="00DE2E8F" w:rsidP="00556CA7">
      <w:pPr>
        <w:pStyle w:val="a5"/>
        <w:numPr>
          <w:ilvl w:val="0"/>
          <w:numId w:val="12"/>
        </w:numPr>
        <w:tabs>
          <w:tab w:val="left" w:pos="307"/>
        </w:tabs>
        <w:ind w:right="230" w:firstLine="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ознакомитьдетейсосновнымисельскохозяйственнымикультурамивозделываемыми;</w:t>
      </w:r>
    </w:p>
    <w:p w:rsidR="00FA36E9" w:rsidRPr="00556CA7" w:rsidRDefault="00DE2E8F" w:rsidP="00556CA7">
      <w:pPr>
        <w:pStyle w:val="a5"/>
        <w:numPr>
          <w:ilvl w:val="0"/>
          <w:numId w:val="12"/>
        </w:numPr>
        <w:tabs>
          <w:tab w:val="left" w:pos="298"/>
        </w:tabs>
        <w:ind w:right="223" w:firstLine="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ознакомитьсагротехникойвозделыванияосновныховощныхкультурвыращиваемых;</w:t>
      </w:r>
    </w:p>
    <w:p w:rsidR="00FA36E9" w:rsidRPr="00556CA7" w:rsidRDefault="00DE2E8F" w:rsidP="00556CA7">
      <w:pPr>
        <w:pStyle w:val="a5"/>
        <w:numPr>
          <w:ilvl w:val="0"/>
          <w:numId w:val="12"/>
        </w:numPr>
        <w:tabs>
          <w:tab w:val="left" w:pos="262"/>
        </w:tabs>
        <w:ind w:left="261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научитьвыращиватьнекоторыевидыовощных,зеленныхипряныхкультур.</w:t>
      </w:r>
    </w:p>
    <w:p w:rsidR="00FA36E9" w:rsidRPr="00556CA7" w:rsidRDefault="00DE2E8F" w:rsidP="00556CA7">
      <w:pPr>
        <w:pStyle w:val="a5"/>
        <w:numPr>
          <w:ilvl w:val="0"/>
          <w:numId w:val="12"/>
        </w:numPr>
        <w:tabs>
          <w:tab w:val="left" w:pos="262"/>
        </w:tabs>
        <w:spacing w:line="274" w:lineRule="exact"/>
        <w:ind w:left="261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ознакомитьсагротехникойвозделыванияосновныхсельскохозяйственныхкультур;</w:t>
      </w:r>
    </w:p>
    <w:p w:rsidR="00FA36E9" w:rsidRPr="00556CA7" w:rsidRDefault="00DE2E8F" w:rsidP="00556CA7">
      <w:pPr>
        <w:pStyle w:val="a5"/>
        <w:numPr>
          <w:ilvl w:val="0"/>
          <w:numId w:val="12"/>
        </w:numPr>
        <w:tabs>
          <w:tab w:val="left" w:pos="262"/>
        </w:tabs>
        <w:spacing w:before="1"/>
        <w:ind w:left="261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научитьопределятьосновныеболезниивредителейсельскохозяйственныхкультур;</w:t>
      </w:r>
    </w:p>
    <w:p w:rsidR="00FA36E9" w:rsidRPr="00556CA7" w:rsidRDefault="00DE2E8F" w:rsidP="00556CA7">
      <w:pPr>
        <w:pStyle w:val="a5"/>
        <w:numPr>
          <w:ilvl w:val="0"/>
          <w:numId w:val="12"/>
        </w:numPr>
        <w:tabs>
          <w:tab w:val="left" w:pos="402"/>
          <w:tab w:val="left" w:pos="403"/>
          <w:tab w:val="left" w:pos="1424"/>
          <w:tab w:val="left" w:pos="3517"/>
          <w:tab w:val="left" w:pos="4475"/>
          <w:tab w:val="left" w:pos="4784"/>
          <w:tab w:val="left" w:pos="5928"/>
          <w:tab w:val="left" w:pos="8206"/>
        </w:tabs>
        <w:ind w:right="225" w:firstLine="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научить</w:t>
      </w:r>
      <w:r w:rsidRPr="00556CA7">
        <w:rPr>
          <w:sz w:val="24"/>
          <w:szCs w:val="24"/>
        </w:rPr>
        <w:tab/>
        <w:t>подбору  методов</w:t>
      </w:r>
      <w:r w:rsidRPr="00556CA7">
        <w:rPr>
          <w:sz w:val="24"/>
          <w:szCs w:val="24"/>
        </w:rPr>
        <w:tab/>
        <w:t>борьбы</w:t>
      </w:r>
      <w:r w:rsidRPr="00556CA7">
        <w:rPr>
          <w:sz w:val="24"/>
          <w:szCs w:val="24"/>
        </w:rPr>
        <w:tab/>
        <w:t>с</w:t>
      </w:r>
      <w:r w:rsidRPr="00556CA7">
        <w:rPr>
          <w:sz w:val="24"/>
          <w:szCs w:val="24"/>
        </w:rPr>
        <w:tab/>
        <w:t>наиболее</w:t>
      </w:r>
      <w:r w:rsidRPr="00556CA7">
        <w:rPr>
          <w:sz w:val="24"/>
          <w:szCs w:val="24"/>
        </w:rPr>
        <w:tab/>
        <w:t>распространенными</w:t>
      </w:r>
      <w:r w:rsidRPr="00556CA7">
        <w:rPr>
          <w:sz w:val="24"/>
          <w:szCs w:val="24"/>
        </w:rPr>
        <w:tab/>
        <w:t>болезнямиивредителямисельскохозяйственныхкультур;</w:t>
      </w:r>
    </w:p>
    <w:p w:rsidR="00FA36E9" w:rsidRPr="00556CA7" w:rsidRDefault="00DE2E8F" w:rsidP="00556CA7">
      <w:pPr>
        <w:pStyle w:val="a5"/>
        <w:numPr>
          <w:ilvl w:val="0"/>
          <w:numId w:val="12"/>
        </w:numPr>
        <w:tabs>
          <w:tab w:val="left" w:pos="262"/>
        </w:tabs>
        <w:ind w:left="261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выработать умениепредвидетьвозможныепоследствиясвоейдеятельностивприроде;</w:t>
      </w:r>
    </w:p>
    <w:p w:rsidR="00FA36E9" w:rsidRPr="00556CA7" w:rsidRDefault="00DE2E8F" w:rsidP="00556CA7">
      <w:pPr>
        <w:pStyle w:val="a5"/>
        <w:numPr>
          <w:ilvl w:val="0"/>
          <w:numId w:val="12"/>
        </w:numPr>
        <w:tabs>
          <w:tab w:val="left" w:pos="274"/>
        </w:tabs>
        <w:ind w:right="232" w:firstLine="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научитьучащихсясамостоятельномуиколлективномуисследованиюдоступныхпроблемрастениеводстваиохраны природы.</w:t>
      </w:r>
    </w:p>
    <w:p w:rsidR="00B35C24" w:rsidRPr="00556CA7" w:rsidRDefault="00B35C24" w:rsidP="00556CA7">
      <w:pPr>
        <w:pStyle w:val="11"/>
        <w:spacing w:before="5" w:after="4"/>
        <w:jc w:val="both"/>
      </w:pPr>
    </w:p>
    <w:p w:rsidR="0090226C" w:rsidRPr="00556CA7" w:rsidRDefault="0090226C">
      <w:pPr>
        <w:pStyle w:val="11"/>
        <w:spacing w:before="5" w:after="4"/>
        <w:jc w:val="both"/>
      </w:pPr>
    </w:p>
    <w:p w:rsidR="0090226C" w:rsidRPr="00CA19FA" w:rsidRDefault="0090226C">
      <w:pPr>
        <w:pStyle w:val="11"/>
        <w:spacing w:before="5" w:after="4"/>
        <w:jc w:val="both"/>
      </w:pPr>
    </w:p>
    <w:p w:rsidR="0090226C" w:rsidRPr="00CA19FA" w:rsidRDefault="0090226C">
      <w:pPr>
        <w:pStyle w:val="11"/>
        <w:spacing w:before="5" w:after="4"/>
        <w:jc w:val="both"/>
      </w:pPr>
    </w:p>
    <w:p w:rsidR="0090226C" w:rsidRPr="00CA19FA" w:rsidRDefault="0090226C">
      <w:pPr>
        <w:pStyle w:val="11"/>
        <w:spacing w:before="5" w:after="4"/>
        <w:jc w:val="both"/>
      </w:pPr>
    </w:p>
    <w:p w:rsidR="0090226C" w:rsidRPr="00CA19FA" w:rsidRDefault="0090226C">
      <w:pPr>
        <w:pStyle w:val="11"/>
        <w:spacing w:before="5" w:after="4"/>
        <w:jc w:val="both"/>
      </w:pPr>
    </w:p>
    <w:p w:rsidR="0090226C" w:rsidRPr="00CA19FA" w:rsidRDefault="0090226C">
      <w:pPr>
        <w:pStyle w:val="11"/>
        <w:spacing w:before="5" w:after="4"/>
        <w:jc w:val="both"/>
      </w:pPr>
    </w:p>
    <w:p w:rsidR="0090226C" w:rsidRPr="00CA19FA" w:rsidRDefault="0090226C">
      <w:pPr>
        <w:pStyle w:val="11"/>
        <w:spacing w:before="5" w:after="4"/>
        <w:jc w:val="both"/>
      </w:pPr>
    </w:p>
    <w:p w:rsidR="0090226C" w:rsidRPr="00CA19FA" w:rsidRDefault="0090226C">
      <w:pPr>
        <w:pStyle w:val="11"/>
        <w:spacing w:before="5" w:after="4"/>
        <w:jc w:val="both"/>
      </w:pPr>
    </w:p>
    <w:p w:rsidR="0090226C" w:rsidRPr="00CA19FA" w:rsidRDefault="0090226C">
      <w:pPr>
        <w:pStyle w:val="11"/>
        <w:spacing w:before="5" w:after="4"/>
        <w:jc w:val="both"/>
      </w:pPr>
    </w:p>
    <w:p w:rsidR="0090226C" w:rsidRPr="00CA19FA" w:rsidRDefault="0090226C">
      <w:pPr>
        <w:pStyle w:val="11"/>
        <w:spacing w:before="5" w:after="4"/>
        <w:jc w:val="both"/>
      </w:pPr>
    </w:p>
    <w:p w:rsidR="00556CA7" w:rsidRDefault="00556CA7" w:rsidP="00556CA7">
      <w:pPr>
        <w:pStyle w:val="11"/>
        <w:spacing w:before="5" w:after="4"/>
        <w:ind w:left="0"/>
        <w:jc w:val="both"/>
      </w:pPr>
    </w:p>
    <w:p w:rsidR="00556CA7" w:rsidRDefault="00556CA7" w:rsidP="00556CA7">
      <w:pPr>
        <w:pStyle w:val="11"/>
        <w:spacing w:before="5" w:after="4"/>
        <w:ind w:left="0"/>
        <w:jc w:val="both"/>
      </w:pPr>
    </w:p>
    <w:p w:rsidR="00556CA7" w:rsidRDefault="00556CA7" w:rsidP="00556CA7">
      <w:pPr>
        <w:pStyle w:val="11"/>
        <w:spacing w:before="5" w:after="4"/>
        <w:ind w:left="0"/>
        <w:jc w:val="both"/>
      </w:pPr>
    </w:p>
    <w:p w:rsidR="00FA36E9" w:rsidRPr="00556CA7" w:rsidRDefault="00DE2E8F" w:rsidP="00556CA7">
      <w:pPr>
        <w:pStyle w:val="11"/>
        <w:spacing w:before="5" w:after="4"/>
        <w:ind w:left="0"/>
        <w:jc w:val="center"/>
      </w:pPr>
      <w:r w:rsidRPr="00556CA7">
        <w:t>Ожидаемыерезультатыосвоенияпрограммы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8171"/>
      </w:tblGrid>
      <w:tr w:rsidR="00FA36E9" w:rsidRPr="00556CA7" w:rsidTr="0090226C">
        <w:trPr>
          <w:trHeight w:val="4140"/>
        </w:trPr>
        <w:tc>
          <w:tcPr>
            <w:tcW w:w="2127" w:type="dxa"/>
          </w:tcPr>
          <w:p w:rsidR="00FA36E9" w:rsidRPr="00556CA7" w:rsidRDefault="00DE2E8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Личностные</w:t>
            </w:r>
          </w:p>
        </w:tc>
        <w:tc>
          <w:tcPr>
            <w:tcW w:w="8171" w:type="dxa"/>
          </w:tcPr>
          <w:p w:rsidR="00FA36E9" w:rsidRPr="00556CA7" w:rsidRDefault="00DE2E8F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Обладаютчувствомсобственногодостоинства:</w:t>
            </w:r>
          </w:p>
          <w:p w:rsidR="00FA36E9" w:rsidRPr="00556CA7" w:rsidRDefault="00DE2E8F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ind w:right="102" w:firstLine="0"/>
              <w:jc w:val="both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имеютнавыкисотрудничествасосверстниками,детьмимладшеговозраста,взрослымивобразовательной,общественнополезной,учебно-исследовательской,проектнойидругихвидах деятельности;</w:t>
            </w:r>
          </w:p>
          <w:p w:rsidR="00FA36E9" w:rsidRPr="00556CA7" w:rsidRDefault="00DE2E8F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ind w:right="100" w:firstLine="0"/>
              <w:jc w:val="both"/>
              <w:rPr>
                <w:sz w:val="24"/>
                <w:szCs w:val="24"/>
              </w:rPr>
            </w:pPr>
            <w:proofErr w:type="spellStart"/>
            <w:r w:rsidRPr="00556CA7">
              <w:rPr>
                <w:sz w:val="24"/>
                <w:szCs w:val="24"/>
              </w:rPr>
              <w:t>имеютсформированностьэкологическогомышления,пониманиявлияния</w:t>
            </w:r>
            <w:proofErr w:type="spellEnd"/>
            <w:r w:rsidRPr="00556CA7">
              <w:rPr>
                <w:sz w:val="24"/>
                <w:szCs w:val="24"/>
              </w:rPr>
              <w:t xml:space="preserve"> социально-экономических процессов на состояние природнойисоциальнойсреды:приобретениеопытаэкологонаправленнойдеятельности;</w:t>
            </w:r>
          </w:p>
          <w:p w:rsidR="00FA36E9" w:rsidRPr="00556CA7" w:rsidRDefault="00DE2E8F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ind w:right="103" w:firstLine="0"/>
              <w:jc w:val="both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имеютготовностьиспособностькобразованию,втомчислесамообразованию на протяжении всей жизни: сознательное отношениекнепрерывномуобразованиюкакусловиюуспешнойпрофессиональнойи общественнойдеятельности;</w:t>
            </w:r>
          </w:p>
          <w:p w:rsidR="00FA36E9" w:rsidRPr="00556CA7" w:rsidRDefault="00DE2E8F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spacing w:line="270" w:lineRule="atLeast"/>
              <w:ind w:right="104" w:firstLine="0"/>
              <w:jc w:val="both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принимают и реализуют ценности здорового и безопасного образажизни,бережное,отношениекфизическомуипсихологическомуздоровью,как собственному, такидругихлюдей.</w:t>
            </w:r>
          </w:p>
        </w:tc>
      </w:tr>
      <w:tr w:rsidR="00FA36E9" w:rsidRPr="00556CA7" w:rsidTr="0090226C">
        <w:trPr>
          <w:trHeight w:val="6624"/>
        </w:trPr>
        <w:tc>
          <w:tcPr>
            <w:tcW w:w="2127" w:type="dxa"/>
          </w:tcPr>
          <w:p w:rsidR="00FA36E9" w:rsidRPr="00556CA7" w:rsidRDefault="00DE2E8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556CA7">
              <w:rPr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8171" w:type="dxa"/>
          </w:tcPr>
          <w:p w:rsidR="00FA36E9" w:rsidRPr="00556CA7" w:rsidRDefault="00DE2E8F">
            <w:pPr>
              <w:pStyle w:val="TableParagraph"/>
              <w:spacing w:line="270" w:lineRule="exact"/>
              <w:ind w:left="105"/>
              <w:rPr>
                <w:b/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>Познавательные:</w:t>
            </w:r>
          </w:p>
          <w:p w:rsidR="00FA36E9" w:rsidRPr="00556CA7" w:rsidRDefault="00DE2E8F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74" w:lineRule="exact"/>
              <w:ind w:left="244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знаютгдеикакможнонайтинужнуюинформацию;</w:t>
            </w:r>
          </w:p>
          <w:p w:rsidR="00FA36E9" w:rsidRPr="00556CA7" w:rsidRDefault="00DE2E8F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 w:hanging="143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умеюториентироватьсявинформационномпространстве;</w:t>
            </w:r>
          </w:p>
          <w:p w:rsidR="00FA36E9" w:rsidRPr="00556CA7" w:rsidRDefault="00DE2E8F">
            <w:pPr>
              <w:pStyle w:val="TableParagraph"/>
              <w:numPr>
                <w:ilvl w:val="0"/>
                <w:numId w:val="10"/>
              </w:numPr>
              <w:tabs>
                <w:tab w:val="left" w:pos="453"/>
                <w:tab w:val="left" w:pos="454"/>
                <w:tab w:val="left" w:pos="1440"/>
                <w:tab w:val="left" w:pos="1837"/>
                <w:tab w:val="left" w:pos="3099"/>
                <w:tab w:val="left" w:pos="3487"/>
                <w:tab w:val="left" w:pos="5500"/>
                <w:tab w:val="left" w:pos="7433"/>
              </w:tabs>
              <w:ind w:right="98" w:firstLine="0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готовы</w:t>
            </w:r>
            <w:r w:rsidRPr="00556CA7">
              <w:rPr>
                <w:sz w:val="24"/>
                <w:szCs w:val="24"/>
              </w:rPr>
              <w:tab/>
              <w:t>и</w:t>
            </w:r>
            <w:r w:rsidRPr="00556CA7">
              <w:rPr>
                <w:sz w:val="24"/>
                <w:szCs w:val="24"/>
              </w:rPr>
              <w:tab/>
              <w:t>способны</w:t>
            </w:r>
            <w:r w:rsidRPr="00556CA7">
              <w:rPr>
                <w:sz w:val="24"/>
                <w:szCs w:val="24"/>
              </w:rPr>
              <w:tab/>
              <w:t>к</w:t>
            </w:r>
            <w:r w:rsidRPr="00556CA7">
              <w:rPr>
                <w:sz w:val="24"/>
                <w:szCs w:val="24"/>
              </w:rPr>
              <w:tab/>
              <w:t>самостоятельной</w:t>
            </w:r>
            <w:r w:rsidRPr="00556CA7">
              <w:rPr>
                <w:sz w:val="24"/>
                <w:szCs w:val="24"/>
              </w:rPr>
              <w:tab/>
              <w:t>информационно</w:t>
            </w:r>
            <w:proofErr w:type="gramStart"/>
            <w:r w:rsidRPr="00556CA7">
              <w:rPr>
                <w:sz w:val="24"/>
                <w:szCs w:val="24"/>
              </w:rPr>
              <w:tab/>
            </w:r>
            <w:r w:rsidRPr="00556CA7">
              <w:rPr>
                <w:spacing w:val="-4"/>
                <w:sz w:val="24"/>
                <w:szCs w:val="24"/>
              </w:rPr>
              <w:t>-</w:t>
            </w:r>
            <w:proofErr w:type="gramEnd"/>
            <w:r w:rsidRPr="00556CA7">
              <w:rPr>
                <w:sz w:val="24"/>
                <w:szCs w:val="24"/>
              </w:rPr>
              <w:t>познавательнойдеятельности;</w:t>
            </w:r>
          </w:p>
          <w:p w:rsidR="00FA36E9" w:rsidRPr="00556CA7" w:rsidRDefault="00DE2E8F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99" w:firstLine="0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умеют ориентироваться в различных источниках информации, крити-ческиоцениватьиинтерпретироватьинформацию</w:t>
            </w:r>
            <w:proofErr w:type="gramStart"/>
            <w:r w:rsidRPr="00556CA7">
              <w:rPr>
                <w:sz w:val="24"/>
                <w:szCs w:val="24"/>
              </w:rPr>
              <w:t>,п</w:t>
            </w:r>
            <w:proofErr w:type="gramEnd"/>
            <w:r w:rsidRPr="00556CA7">
              <w:rPr>
                <w:sz w:val="24"/>
                <w:szCs w:val="24"/>
              </w:rPr>
              <w:t>олучаемуюизразличныхисточников;</w:t>
            </w:r>
          </w:p>
          <w:p w:rsidR="00FA36E9" w:rsidRPr="00556CA7" w:rsidRDefault="00DE2E8F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104" w:firstLine="0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владеютнавыкамиясно,логичноиточноизлагатьсвоюточкузрения,использовать адекватныеязыковыесредства.</w:t>
            </w:r>
          </w:p>
          <w:p w:rsidR="00FA36E9" w:rsidRPr="00556CA7" w:rsidRDefault="00DE2E8F">
            <w:pPr>
              <w:pStyle w:val="TableParagraph"/>
              <w:spacing w:before="5" w:line="274" w:lineRule="exact"/>
              <w:ind w:left="105"/>
              <w:rPr>
                <w:b/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>Коммуникативные</w:t>
            </w:r>
          </w:p>
          <w:p w:rsidR="00FA36E9" w:rsidRPr="00556CA7" w:rsidRDefault="00DE2E8F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117" w:firstLine="0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 xml:space="preserve">знают приемы общения с людьми разного возраста и разного </w:t>
            </w:r>
            <w:proofErr w:type="spellStart"/>
            <w:r w:rsidRPr="00556CA7">
              <w:rPr>
                <w:sz w:val="24"/>
                <w:szCs w:val="24"/>
              </w:rPr>
              <w:t>социаль-ногоположения</w:t>
            </w:r>
            <w:proofErr w:type="spellEnd"/>
            <w:r w:rsidRPr="00556CA7">
              <w:rPr>
                <w:sz w:val="24"/>
                <w:szCs w:val="24"/>
              </w:rPr>
              <w:t>;</w:t>
            </w:r>
          </w:p>
          <w:p w:rsidR="00FA36E9" w:rsidRPr="00556CA7" w:rsidRDefault="00DE2E8F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ind w:right="104" w:firstLine="0"/>
              <w:jc w:val="both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умеютпродуктивнообщатьсяивзаимодействоватьвпроцессесовместнойдеятельности,учитыватьпозициидругихучастниковдеятельности,эффективно разрешать конфликты;</w:t>
            </w:r>
          </w:p>
          <w:p w:rsidR="00FA36E9" w:rsidRPr="00556CA7" w:rsidRDefault="00DE2E8F">
            <w:pPr>
              <w:pStyle w:val="TableParagraph"/>
              <w:numPr>
                <w:ilvl w:val="0"/>
                <w:numId w:val="10"/>
              </w:numPr>
              <w:tabs>
                <w:tab w:val="left" w:pos="265"/>
              </w:tabs>
              <w:ind w:right="105" w:firstLine="0"/>
              <w:jc w:val="both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готовы и способны вести диалог с другими людьми, достигать в нёмвзаимопонимания,проявляют толерантность;</w:t>
            </w:r>
          </w:p>
          <w:p w:rsidR="00FA36E9" w:rsidRPr="00556CA7" w:rsidRDefault="00DE2E8F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ind w:right="104" w:firstLine="0"/>
              <w:jc w:val="both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имеютнавыкисотрудничествасосверстниками,детьмимладшеговозраста,взрослыми.</w:t>
            </w:r>
          </w:p>
          <w:p w:rsidR="00FA36E9" w:rsidRPr="00556CA7" w:rsidRDefault="00DE2E8F">
            <w:pPr>
              <w:pStyle w:val="TableParagraph"/>
              <w:spacing w:before="3" w:line="274" w:lineRule="exact"/>
              <w:ind w:left="105"/>
              <w:rPr>
                <w:b/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>Регулятивные:</w:t>
            </w:r>
          </w:p>
          <w:p w:rsidR="00FA36E9" w:rsidRPr="00556CA7" w:rsidRDefault="00DE2E8F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ind w:right="102" w:firstLine="0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знаютприемыанализаданнойситуациииопределенияпутейдостиженияпоставленной пели;</w:t>
            </w:r>
          </w:p>
          <w:p w:rsidR="00FA36E9" w:rsidRPr="00556CA7" w:rsidRDefault="00DE2E8F">
            <w:pPr>
              <w:pStyle w:val="TableParagraph"/>
              <w:numPr>
                <w:ilvl w:val="0"/>
                <w:numId w:val="10"/>
              </w:numPr>
              <w:tabs>
                <w:tab w:val="left" w:pos="337"/>
              </w:tabs>
              <w:spacing w:line="264" w:lineRule="exact"/>
              <w:ind w:left="336" w:hanging="232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умеютпланироватьсвоидействия,прогнозироватьрезультатыи</w:t>
            </w:r>
          </w:p>
        </w:tc>
      </w:tr>
    </w:tbl>
    <w:p w:rsidR="00FA36E9" w:rsidRPr="00556CA7" w:rsidRDefault="00FA36E9">
      <w:pPr>
        <w:spacing w:line="264" w:lineRule="exact"/>
        <w:rPr>
          <w:sz w:val="24"/>
          <w:szCs w:val="24"/>
        </w:rPr>
        <w:sectPr w:rsidR="00FA36E9" w:rsidRPr="00556CA7" w:rsidSect="00556CA7">
          <w:footerReference w:type="default" r:id="rId9"/>
          <w:pgSz w:w="11910" w:h="16840"/>
          <w:pgMar w:top="1134" w:right="851" w:bottom="1134" w:left="1077" w:header="0" w:footer="964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8030"/>
      </w:tblGrid>
      <w:tr w:rsidR="00FA36E9" w:rsidRPr="00556CA7" w:rsidTr="0090226C">
        <w:trPr>
          <w:trHeight w:val="1655"/>
        </w:trPr>
        <w:tc>
          <w:tcPr>
            <w:tcW w:w="2268" w:type="dxa"/>
          </w:tcPr>
          <w:p w:rsidR="00FA36E9" w:rsidRPr="00556CA7" w:rsidRDefault="00FA36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30" w:type="dxa"/>
          </w:tcPr>
          <w:p w:rsidR="00FA36E9" w:rsidRPr="00556CA7" w:rsidRDefault="00DE2E8F">
            <w:pPr>
              <w:pStyle w:val="TableParagraph"/>
              <w:spacing w:line="265" w:lineRule="exact"/>
              <w:ind w:left="105"/>
              <w:jc w:val="both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братьнасебяответственность;</w:t>
            </w:r>
          </w:p>
          <w:p w:rsidR="00FA36E9" w:rsidRPr="00556CA7" w:rsidRDefault="00DE2E8F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умеют самостоятельно оценивать ситуацию и принимать решения,определяющиестратегиюповедения,сучетомгражданскихинравственных ценностей;</w:t>
            </w:r>
          </w:p>
          <w:p w:rsidR="00FA36E9" w:rsidRPr="00556CA7" w:rsidRDefault="00DE2E8F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270" w:lineRule="atLeast"/>
              <w:ind w:right="105" w:firstLine="0"/>
              <w:jc w:val="both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имеют навыки адекватно оценивать свои реальные и потенциальныевозможности.</w:t>
            </w:r>
          </w:p>
        </w:tc>
      </w:tr>
      <w:tr w:rsidR="00FA36E9" w:rsidRPr="00556CA7" w:rsidTr="0090226C">
        <w:trPr>
          <w:trHeight w:val="7538"/>
        </w:trPr>
        <w:tc>
          <w:tcPr>
            <w:tcW w:w="2268" w:type="dxa"/>
          </w:tcPr>
          <w:p w:rsidR="00FA36E9" w:rsidRPr="00556CA7" w:rsidRDefault="00DE2E8F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Предметные</w:t>
            </w:r>
          </w:p>
        </w:tc>
        <w:tc>
          <w:tcPr>
            <w:tcW w:w="8030" w:type="dxa"/>
          </w:tcPr>
          <w:p w:rsidR="00FA36E9" w:rsidRPr="00556CA7" w:rsidRDefault="00DE2E8F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105" w:firstLine="0"/>
              <w:jc w:val="both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имеютпредставлениеорастениеводстве,какосновнойотраслисельскогохозяйства;</w:t>
            </w:r>
          </w:p>
          <w:p w:rsidR="00FA36E9" w:rsidRPr="00556CA7" w:rsidRDefault="00DE2E8F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ind w:right="104" w:firstLine="0"/>
              <w:jc w:val="both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знаютосновныесельскохозяйственныекультурывозделываемыевСтавропольскомкрае;</w:t>
            </w:r>
          </w:p>
          <w:p w:rsidR="00FA36E9" w:rsidRPr="00556CA7" w:rsidRDefault="00DE2E8F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right="104" w:firstLine="0"/>
              <w:jc w:val="both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знаютагротехникувозделыванияосновныховощныхкультурвСтавропольскомкрае;</w:t>
            </w:r>
          </w:p>
          <w:p w:rsidR="00FA36E9" w:rsidRPr="00556CA7" w:rsidRDefault="00DE2E8F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right="106" w:firstLine="0"/>
              <w:jc w:val="both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умеют практически выращивать некоторые виды овощных, зеленныхипряныхкультур.</w:t>
            </w:r>
          </w:p>
          <w:p w:rsidR="00FA36E9" w:rsidRPr="00556CA7" w:rsidRDefault="00DE2E8F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умеют выдвигать гипотезы на основе знаний об основополагающихбиологическихзакономерностяхизаконах,опроисхожденииисущностижизни,глобальныхизмененияхвбиосфере;проверятьвыдвинутыегипотезыэкспериментальнымисредствами,формулируяцельисследования;</w:t>
            </w:r>
          </w:p>
          <w:p w:rsidR="00FA36E9" w:rsidRPr="00556CA7" w:rsidRDefault="00DE2E8F">
            <w:pPr>
              <w:pStyle w:val="TableParagraph"/>
              <w:numPr>
                <w:ilvl w:val="0"/>
                <w:numId w:val="7"/>
              </w:numPr>
              <w:tabs>
                <w:tab w:val="left" w:pos="392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владеютметодамисамостоятельнойпостановкибиологическихэкспериментов,описания,анализаиоценкидостоверностиполученногорезультата;</w:t>
            </w:r>
          </w:p>
          <w:p w:rsidR="00FA36E9" w:rsidRPr="00556CA7" w:rsidRDefault="00DE2E8F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ind w:right="104" w:firstLine="0"/>
              <w:jc w:val="both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имеютсформированноеэкологическоемышлениеиспособностьучитыватьиоцениватьэкологические последствиявразныхсферахдеятельности;</w:t>
            </w:r>
          </w:p>
          <w:p w:rsidR="00FA36E9" w:rsidRPr="00556CA7" w:rsidRDefault="00DE2E8F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умеютприменятьэкологическиезнаниявжизненныхситуациях,связанных свыполнениемтипичныхсоциальных ролей;</w:t>
            </w:r>
          </w:p>
          <w:p w:rsidR="00FA36E9" w:rsidRPr="00556CA7" w:rsidRDefault="00DE2E8F">
            <w:pPr>
              <w:pStyle w:val="TableParagraph"/>
              <w:numPr>
                <w:ilvl w:val="0"/>
                <w:numId w:val="7"/>
              </w:numPr>
              <w:tabs>
                <w:tab w:val="left" w:pos="325"/>
              </w:tabs>
              <w:ind w:right="104" w:firstLine="0"/>
              <w:jc w:val="both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знаютагротехникувозделыванияосновныхсельскохозяйственныхкультур;</w:t>
            </w:r>
          </w:p>
          <w:p w:rsidR="00FA36E9" w:rsidRPr="00556CA7" w:rsidRDefault="00DE2E8F">
            <w:pPr>
              <w:pStyle w:val="TableParagraph"/>
              <w:numPr>
                <w:ilvl w:val="0"/>
                <w:numId w:val="7"/>
              </w:numPr>
              <w:tabs>
                <w:tab w:val="left" w:pos="593"/>
              </w:tabs>
              <w:ind w:right="107" w:firstLine="0"/>
              <w:jc w:val="both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умеютопределятьосновныеболезниивредителейсельскохозяйственныхкультур;</w:t>
            </w:r>
          </w:p>
          <w:p w:rsidR="00FA36E9" w:rsidRPr="00556CA7" w:rsidRDefault="00DE2E8F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70" w:lineRule="atLeast"/>
              <w:ind w:right="100" w:firstLine="0"/>
              <w:jc w:val="both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знают методы борьбы с наиболее распространенными болезнями ивредителямисельскохозяйственныхкультур.</w:t>
            </w:r>
          </w:p>
        </w:tc>
      </w:tr>
    </w:tbl>
    <w:p w:rsidR="00556CA7" w:rsidRDefault="00556CA7">
      <w:pPr>
        <w:spacing w:before="73" w:line="274" w:lineRule="exact"/>
        <w:ind w:left="122"/>
        <w:jc w:val="both"/>
        <w:rPr>
          <w:b/>
          <w:sz w:val="24"/>
          <w:szCs w:val="24"/>
        </w:rPr>
      </w:pPr>
    </w:p>
    <w:p w:rsidR="00556CA7" w:rsidRDefault="00556CA7">
      <w:pPr>
        <w:spacing w:before="73" w:line="274" w:lineRule="exact"/>
        <w:ind w:left="122"/>
        <w:jc w:val="both"/>
        <w:rPr>
          <w:b/>
          <w:sz w:val="24"/>
          <w:szCs w:val="24"/>
        </w:rPr>
      </w:pPr>
    </w:p>
    <w:p w:rsidR="00556CA7" w:rsidRDefault="00556CA7">
      <w:pPr>
        <w:spacing w:before="73" w:line="274" w:lineRule="exact"/>
        <w:ind w:left="122"/>
        <w:jc w:val="both"/>
        <w:rPr>
          <w:b/>
          <w:sz w:val="24"/>
          <w:szCs w:val="24"/>
        </w:rPr>
      </w:pPr>
    </w:p>
    <w:p w:rsidR="00FA36E9" w:rsidRPr="00556CA7" w:rsidRDefault="00DE2E8F">
      <w:pPr>
        <w:spacing w:before="73" w:line="274" w:lineRule="exact"/>
        <w:ind w:left="122"/>
        <w:jc w:val="both"/>
        <w:rPr>
          <w:b/>
          <w:sz w:val="24"/>
          <w:szCs w:val="24"/>
        </w:rPr>
      </w:pPr>
      <w:r w:rsidRPr="00556CA7">
        <w:rPr>
          <w:b/>
          <w:sz w:val="24"/>
          <w:szCs w:val="24"/>
        </w:rPr>
        <w:t>Контрользареализациейпрограммы</w:t>
      </w:r>
    </w:p>
    <w:p w:rsidR="00FA36E9" w:rsidRPr="00556CA7" w:rsidRDefault="00DE2E8F">
      <w:pPr>
        <w:pStyle w:val="a3"/>
        <w:spacing w:line="274" w:lineRule="exact"/>
        <w:ind w:left="830"/>
        <w:jc w:val="both"/>
      </w:pPr>
      <w:r w:rsidRPr="00556CA7">
        <w:t>Приработенадданнойпрограммойпредусмотреныследующиеформыконтроля:</w:t>
      </w:r>
    </w:p>
    <w:p w:rsidR="00FA36E9" w:rsidRPr="00556CA7" w:rsidRDefault="00DE2E8F">
      <w:pPr>
        <w:pStyle w:val="a5"/>
        <w:numPr>
          <w:ilvl w:val="0"/>
          <w:numId w:val="12"/>
        </w:numPr>
        <w:tabs>
          <w:tab w:val="left" w:pos="341"/>
        </w:tabs>
        <w:spacing w:before="1"/>
        <w:ind w:right="221" w:firstLine="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вводный(первичный)контрольпроводитсянапервыхзанятияхсцельювыявленияобразовательногоитворческогоуровняразвитиядетейиихвоспитанности.Данныйконтрольможет проводиться вформетестирования;</w:t>
      </w:r>
    </w:p>
    <w:p w:rsidR="00FA36E9" w:rsidRPr="00556CA7" w:rsidRDefault="00DE2E8F">
      <w:pPr>
        <w:pStyle w:val="a5"/>
        <w:numPr>
          <w:ilvl w:val="0"/>
          <w:numId w:val="12"/>
        </w:numPr>
        <w:tabs>
          <w:tab w:val="left" w:pos="327"/>
        </w:tabs>
        <w:ind w:right="228" w:firstLine="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текущийконтрольпроводитсявформепедагогическихнаблюденийдляопределенияуровниусвоения программы,творческой активностиучащихся;</w:t>
      </w:r>
    </w:p>
    <w:p w:rsidR="00FA36E9" w:rsidRPr="00556CA7" w:rsidRDefault="00DE2E8F">
      <w:pPr>
        <w:pStyle w:val="a5"/>
        <w:numPr>
          <w:ilvl w:val="0"/>
          <w:numId w:val="12"/>
        </w:numPr>
        <w:tabs>
          <w:tab w:val="left" w:pos="262"/>
        </w:tabs>
        <w:ind w:left="261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итоговыйконтрольпроводитсяпозавершению учебыпопрограмме.</w:t>
      </w:r>
    </w:p>
    <w:p w:rsidR="00FA36E9" w:rsidRPr="00556CA7" w:rsidRDefault="00DE2E8F">
      <w:pPr>
        <w:pStyle w:val="a3"/>
        <w:ind w:left="830"/>
        <w:jc w:val="both"/>
      </w:pPr>
      <w:r w:rsidRPr="00556CA7">
        <w:t>Формыоцениванияпроцессаирезультатадеятельности учащихся:</w:t>
      </w:r>
    </w:p>
    <w:p w:rsidR="00FA36E9" w:rsidRPr="00556CA7" w:rsidRDefault="00DE2E8F">
      <w:pPr>
        <w:pStyle w:val="a5"/>
        <w:numPr>
          <w:ilvl w:val="0"/>
          <w:numId w:val="12"/>
        </w:numPr>
        <w:tabs>
          <w:tab w:val="left" w:pos="262"/>
        </w:tabs>
        <w:ind w:left="261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анализрезультатов участиявмероприятияхразличных уровней;</w:t>
      </w:r>
    </w:p>
    <w:p w:rsidR="004C67F7" w:rsidRDefault="00DE2E8F" w:rsidP="004C67F7">
      <w:pPr>
        <w:pStyle w:val="a5"/>
        <w:numPr>
          <w:ilvl w:val="0"/>
          <w:numId w:val="12"/>
        </w:numPr>
        <w:tabs>
          <w:tab w:val="left" w:pos="262"/>
        </w:tabs>
        <w:ind w:left="261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анализвыполнениярефератов,опытническихработ, научно-исследовательскихпроектов.</w:t>
      </w:r>
    </w:p>
    <w:p w:rsidR="00556CA7" w:rsidRPr="00556CA7" w:rsidRDefault="00556CA7" w:rsidP="004C67F7">
      <w:pPr>
        <w:pStyle w:val="a5"/>
        <w:numPr>
          <w:ilvl w:val="0"/>
          <w:numId w:val="12"/>
        </w:numPr>
        <w:tabs>
          <w:tab w:val="left" w:pos="262"/>
        </w:tabs>
        <w:ind w:left="261"/>
        <w:jc w:val="both"/>
        <w:rPr>
          <w:sz w:val="24"/>
          <w:szCs w:val="24"/>
        </w:rPr>
      </w:pPr>
    </w:p>
    <w:p w:rsidR="004C67F7" w:rsidRPr="00556CA7" w:rsidRDefault="004C67F7" w:rsidP="004C67F7">
      <w:pPr>
        <w:tabs>
          <w:tab w:val="left" w:pos="262"/>
        </w:tabs>
        <w:jc w:val="both"/>
        <w:rPr>
          <w:sz w:val="24"/>
          <w:szCs w:val="24"/>
        </w:rPr>
      </w:pPr>
    </w:p>
    <w:p w:rsidR="0090226C" w:rsidRPr="00556CA7" w:rsidRDefault="0090226C" w:rsidP="0090226C">
      <w:pPr>
        <w:pStyle w:val="a3"/>
        <w:ind w:left="0" w:right="2699"/>
        <w:jc w:val="both"/>
      </w:pPr>
    </w:p>
    <w:p w:rsidR="00330184" w:rsidRPr="00556CA7" w:rsidRDefault="00330184" w:rsidP="00330184">
      <w:pPr>
        <w:pStyle w:val="11"/>
        <w:ind w:left="0" w:right="2207"/>
        <w:rPr>
          <w:b w:val="0"/>
        </w:rPr>
      </w:pPr>
    </w:p>
    <w:p w:rsidR="00FA36E9" w:rsidRPr="00556CA7" w:rsidRDefault="00273F21" w:rsidP="00330184">
      <w:pPr>
        <w:pStyle w:val="11"/>
        <w:ind w:left="0" w:right="2207"/>
        <w:jc w:val="center"/>
        <w:rPr>
          <w:b w:val="0"/>
          <w:lang w:val="en-US"/>
        </w:rPr>
      </w:pPr>
      <w:r w:rsidRPr="00556CA7">
        <w:rPr>
          <w:b w:val="0"/>
        </w:rPr>
        <w:lastRenderedPageBreak/>
        <w:t xml:space="preserve">ТЕМАТИЧЕСКОЕ </w:t>
      </w:r>
      <w:r w:rsidRPr="00556CA7">
        <w:rPr>
          <w:b w:val="0"/>
          <w:spacing w:val="-3"/>
        </w:rPr>
        <w:t xml:space="preserve"> ПЛАНИРОВАНИЕ</w:t>
      </w:r>
    </w:p>
    <w:p w:rsidR="0090226C" w:rsidRPr="00556CA7" w:rsidRDefault="0090226C" w:rsidP="00273F21">
      <w:pPr>
        <w:pStyle w:val="11"/>
        <w:ind w:right="2207"/>
        <w:rPr>
          <w:b w:val="0"/>
          <w:lang w:val="en-US"/>
        </w:rPr>
      </w:pPr>
    </w:p>
    <w:p w:rsidR="00FA36E9" w:rsidRPr="00556CA7" w:rsidRDefault="00FA36E9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-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7249"/>
        <w:gridCol w:w="918"/>
        <w:gridCol w:w="1066"/>
        <w:gridCol w:w="992"/>
      </w:tblGrid>
      <w:tr w:rsidR="0090226C" w:rsidRPr="00556CA7" w:rsidTr="008957D0">
        <w:trPr>
          <w:trHeight w:val="276"/>
        </w:trPr>
        <w:tc>
          <w:tcPr>
            <w:tcW w:w="710" w:type="dxa"/>
            <w:vMerge w:val="restart"/>
          </w:tcPr>
          <w:p w:rsidR="0090226C" w:rsidRPr="00556CA7" w:rsidRDefault="0090226C">
            <w:pPr>
              <w:pStyle w:val="TableParagraph"/>
              <w:ind w:left="239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№</w:t>
            </w:r>
          </w:p>
        </w:tc>
        <w:tc>
          <w:tcPr>
            <w:tcW w:w="7249" w:type="dxa"/>
            <w:vMerge w:val="restart"/>
          </w:tcPr>
          <w:p w:rsidR="0090226C" w:rsidRPr="00556CA7" w:rsidRDefault="0090226C">
            <w:pPr>
              <w:pStyle w:val="TableParagraph"/>
              <w:ind w:left="621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Названиераздела,темы</w:t>
            </w:r>
          </w:p>
        </w:tc>
        <w:tc>
          <w:tcPr>
            <w:tcW w:w="918" w:type="dxa"/>
            <w:vMerge w:val="restart"/>
          </w:tcPr>
          <w:p w:rsidR="0090226C" w:rsidRPr="00556CA7" w:rsidRDefault="0090226C" w:rsidP="008957D0">
            <w:pPr>
              <w:pStyle w:val="TableParagraph"/>
              <w:spacing w:before="126"/>
              <w:ind w:left="54" w:right="50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Кол - вочасов</w:t>
            </w:r>
          </w:p>
        </w:tc>
        <w:tc>
          <w:tcPr>
            <w:tcW w:w="2058" w:type="dxa"/>
            <w:gridSpan w:val="2"/>
          </w:tcPr>
          <w:p w:rsidR="0090226C" w:rsidRPr="00556CA7" w:rsidRDefault="0090226C" w:rsidP="008957D0">
            <w:pPr>
              <w:pStyle w:val="TableParagraph"/>
              <w:spacing w:before="126"/>
              <w:ind w:left="54" w:right="50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Дата проведения урока</w:t>
            </w:r>
          </w:p>
        </w:tc>
      </w:tr>
      <w:tr w:rsidR="0090226C" w:rsidRPr="00556CA7" w:rsidTr="008957D0">
        <w:trPr>
          <w:trHeight w:val="60"/>
        </w:trPr>
        <w:tc>
          <w:tcPr>
            <w:tcW w:w="710" w:type="dxa"/>
            <w:vMerge/>
            <w:tcBorders>
              <w:top w:val="nil"/>
            </w:tcBorders>
          </w:tcPr>
          <w:p w:rsidR="0090226C" w:rsidRPr="00556CA7" w:rsidRDefault="0090226C">
            <w:pPr>
              <w:rPr>
                <w:sz w:val="24"/>
                <w:szCs w:val="24"/>
              </w:rPr>
            </w:pPr>
          </w:p>
        </w:tc>
        <w:tc>
          <w:tcPr>
            <w:tcW w:w="7249" w:type="dxa"/>
            <w:vMerge/>
            <w:tcBorders>
              <w:top w:val="nil"/>
            </w:tcBorders>
          </w:tcPr>
          <w:p w:rsidR="0090226C" w:rsidRPr="00556CA7" w:rsidRDefault="0090226C">
            <w:pPr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0226C" w:rsidRPr="00556CA7" w:rsidRDefault="0090226C">
            <w:pPr>
              <w:pStyle w:val="TableParagraph"/>
              <w:spacing w:before="126"/>
              <w:ind w:left="54"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90226C" w:rsidRPr="00556CA7" w:rsidRDefault="0090226C" w:rsidP="0090226C">
            <w:pPr>
              <w:pStyle w:val="TableParagraph"/>
              <w:spacing w:before="126"/>
              <w:ind w:left="54" w:right="50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90226C" w:rsidRPr="00556CA7" w:rsidRDefault="0090226C">
            <w:pPr>
              <w:pStyle w:val="TableParagraph"/>
              <w:spacing w:before="126"/>
              <w:ind w:left="54" w:right="50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 xml:space="preserve">Фактически </w:t>
            </w:r>
          </w:p>
        </w:tc>
      </w:tr>
      <w:tr w:rsidR="0090226C" w:rsidRPr="00556CA7" w:rsidTr="008957D0">
        <w:trPr>
          <w:trHeight w:val="262"/>
        </w:trPr>
        <w:tc>
          <w:tcPr>
            <w:tcW w:w="710" w:type="dxa"/>
          </w:tcPr>
          <w:p w:rsidR="0090226C" w:rsidRPr="00556CA7" w:rsidRDefault="0090226C" w:rsidP="00273F21">
            <w:pPr>
              <w:pStyle w:val="TableParagraph"/>
              <w:spacing w:before="112"/>
              <w:ind w:left="243" w:right="236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1.</w:t>
            </w:r>
          </w:p>
        </w:tc>
        <w:tc>
          <w:tcPr>
            <w:tcW w:w="7249" w:type="dxa"/>
          </w:tcPr>
          <w:p w:rsidR="0090226C" w:rsidRPr="00556CA7" w:rsidRDefault="0090226C" w:rsidP="00065C1F">
            <w:pPr>
              <w:pStyle w:val="TableParagraph"/>
              <w:spacing w:before="117"/>
              <w:rPr>
                <w:b/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>Вводноезанятие</w:t>
            </w:r>
          </w:p>
          <w:p w:rsidR="00E10447" w:rsidRPr="00556CA7" w:rsidRDefault="00E10447" w:rsidP="00E10447">
            <w:pPr>
              <w:widowControl/>
              <w:autoSpaceDE/>
              <w:autoSpaceDN/>
              <w:spacing w:before="83" w:after="83"/>
              <w:rPr>
                <w:color w:val="181818"/>
                <w:sz w:val="24"/>
                <w:szCs w:val="24"/>
                <w:lang w:eastAsia="ru-RU"/>
              </w:rPr>
            </w:pPr>
            <w:r w:rsidRPr="00556CA7">
              <w:rPr>
                <w:b/>
                <w:color w:val="181818"/>
                <w:sz w:val="24"/>
                <w:szCs w:val="24"/>
                <w:lang w:eastAsia="ru-RU"/>
              </w:rPr>
              <w:t>Тема 1</w:t>
            </w:r>
            <w:r w:rsidRPr="00556CA7">
              <w:rPr>
                <w:color w:val="181818"/>
                <w:sz w:val="24"/>
                <w:szCs w:val="24"/>
                <w:lang w:eastAsia="ru-RU"/>
              </w:rPr>
              <w:t>Земледелия как наука. Научные основы земледелия</w:t>
            </w:r>
          </w:p>
        </w:tc>
        <w:tc>
          <w:tcPr>
            <w:tcW w:w="918" w:type="dxa"/>
          </w:tcPr>
          <w:p w:rsidR="0090226C" w:rsidRPr="00556CA7" w:rsidRDefault="0090226C" w:rsidP="008C1573">
            <w:pPr>
              <w:pStyle w:val="TableParagraph"/>
              <w:spacing w:before="117"/>
              <w:ind w:left="10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90226C" w:rsidRPr="00556CA7" w:rsidRDefault="0090226C" w:rsidP="008C1573">
            <w:pPr>
              <w:pStyle w:val="TableParagraph"/>
              <w:spacing w:before="117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26C" w:rsidRPr="00556CA7" w:rsidRDefault="0090226C" w:rsidP="008C1573">
            <w:pPr>
              <w:pStyle w:val="TableParagraph"/>
              <w:spacing w:before="117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90226C" w:rsidRPr="00556CA7" w:rsidTr="008957D0">
        <w:trPr>
          <w:trHeight w:val="200"/>
        </w:trPr>
        <w:tc>
          <w:tcPr>
            <w:tcW w:w="710" w:type="dxa"/>
          </w:tcPr>
          <w:p w:rsidR="0090226C" w:rsidRPr="00556CA7" w:rsidRDefault="0090226C" w:rsidP="00273F21">
            <w:pPr>
              <w:pStyle w:val="TableParagraph"/>
              <w:spacing w:before="128"/>
              <w:ind w:left="243" w:right="236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2.</w:t>
            </w:r>
          </w:p>
        </w:tc>
        <w:tc>
          <w:tcPr>
            <w:tcW w:w="7249" w:type="dxa"/>
          </w:tcPr>
          <w:p w:rsidR="0090226C" w:rsidRPr="00556CA7" w:rsidRDefault="0090226C" w:rsidP="00273F21">
            <w:pPr>
              <w:pStyle w:val="TableParagraph"/>
              <w:spacing w:line="273" w:lineRule="exact"/>
              <w:ind w:left="9" w:right="3"/>
              <w:rPr>
                <w:b/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>Раздел1 Почвоведение</w:t>
            </w:r>
          </w:p>
        </w:tc>
        <w:tc>
          <w:tcPr>
            <w:tcW w:w="918" w:type="dxa"/>
          </w:tcPr>
          <w:p w:rsidR="0090226C" w:rsidRPr="00556CA7" w:rsidRDefault="00E10447" w:rsidP="008C1573">
            <w:pPr>
              <w:pStyle w:val="TableParagraph"/>
              <w:spacing w:before="133"/>
              <w:ind w:left="60" w:right="50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90226C" w:rsidRPr="00556CA7" w:rsidRDefault="0090226C" w:rsidP="008C1573">
            <w:pPr>
              <w:pStyle w:val="TableParagraph"/>
              <w:spacing w:before="133"/>
              <w:ind w:left="60"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26C" w:rsidRPr="00556CA7" w:rsidRDefault="0090226C" w:rsidP="008C1573">
            <w:pPr>
              <w:pStyle w:val="TableParagraph"/>
              <w:spacing w:before="133"/>
              <w:ind w:left="60" w:right="50"/>
              <w:jc w:val="center"/>
              <w:rPr>
                <w:sz w:val="24"/>
                <w:szCs w:val="24"/>
              </w:rPr>
            </w:pPr>
          </w:p>
        </w:tc>
      </w:tr>
      <w:tr w:rsidR="00E10447" w:rsidRPr="00556CA7" w:rsidTr="008957D0">
        <w:trPr>
          <w:trHeight w:val="200"/>
        </w:trPr>
        <w:tc>
          <w:tcPr>
            <w:tcW w:w="710" w:type="dxa"/>
          </w:tcPr>
          <w:p w:rsidR="00E10447" w:rsidRPr="00556CA7" w:rsidRDefault="00E10447" w:rsidP="00273F21">
            <w:pPr>
              <w:pStyle w:val="TableParagraph"/>
              <w:spacing w:before="128"/>
              <w:ind w:left="243" w:right="236"/>
              <w:rPr>
                <w:sz w:val="24"/>
                <w:szCs w:val="24"/>
              </w:rPr>
            </w:pPr>
          </w:p>
        </w:tc>
        <w:tc>
          <w:tcPr>
            <w:tcW w:w="7249" w:type="dxa"/>
          </w:tcPr>
          <w:p w:rsidR="00E10447" w:rsidRPr="00556CA7" w:rsidRDefault="00E10447" w:rsidP="00E10447">
            <w:pPr>
              <w:widowControl/>
              <w:autoSpaceDE/>
              <w:autoSpaceDN/>
              <w:spacing w:before="83" w:after="83"/>
              <w:rPr>
                <w:color w:val="181818"/>
                <w:sz w:val="24"/>
                <w:szCs w:val="24"/>
                <w:lang w:eastAsia="ru-RU"/>
              </w:rPr>
            </w:pPr>
            <w:r w:rsidRPr="00556CA7">
              <w:rPr>
                <w:b/>
                <w:color w:val="181818"/>
                <w:sz w:val="24"/>
                <w:szCs w:val="24"/>
                <w:lang w:eastAsia="ru-RU"/>
              </w:rPr>
              <w:t>Тема 2</w:t>
            </w:r>
            <w:r w:rsidRPr="00556CA7">
              <w:rPr>
                <w:color w:val="181818"/>
                <w:sz w:val="24"/>
                <w:szCs w:val="24"/>
                <w:lang w:eastAsia="ru-RU"/>
              </w:rPr>
              <w:t>Понятие о почве и ее плодородии</w:t>
            </w:r>
          </w:p>
          <w:p w:rsidR="00E10447" w:rsidRPr="00556CA7" w:rsidRDefault="00E10447" w:rsidP="00273F21">
            <w:pPr>
              <w:pStyle w:val="TableParagraph"/>
              <w:spacing w:line="273" w:lineRule="exact"/>
              <w:ind w:left="9" w:right="3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E10447" w:rsidRPr="00556CA7" w:rsidRDefault="00E10447" w:rsidP="008C1573">
            <w:pPr>
              <w:pStyle w:val="TableParagraph"/>
              <w:spacing w:before="133"/>
              <w:ind w:left="60"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E10447" w:rsidRPr="00556CA7" w:rsidRDefault="00E10447" w:rsidP="008C1573">
            <w:pPr>
              <w:pStyle w:val="TableParagraph"/>
              <w:spacing w:before="133"/>
              <w:ind w:left="60"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10447" w:rsidRPr="00556CA7" w:rsidRDefault="00E10447" w:rsidP="008C1573">
            <w:pPr>
              <w:pStyle w:val="TableParagraph"/>
              <w:spacing w:before="133"/>
              <w:ind w:left="60" w:right="50"/>
              <w:jc w:val="center"/>
              <w:rPr>
                <w:sz w:val="24"/>
                <w:szCs w:val="24"/>
              </w:rPr>
            </w:pPr>
          </w:p>
        </w:tc>
      </w:tr>
      <w:tr w:rsidR="0090226C" w:rsidRPr="00556CA7" w:rsidTr="008957D0">
        <w:trPr>
          <w:trHeight w:val="358"/>
        </w:trPr>
        <w:tc>
          <w:tcPr>
            <w:tcW w:w="710" w:type="dxa"/>
          </w:tcPr>
          <w:p w:rsidR="0090226C" w:rsidRPr="00556CA7" w:rsidRDefault="0090226C" w:rsidP="00273F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9" w:type="dxa"/>
          </w:tcPr>
          <w:p w:rsidR="0090226C" w:rsidRPr="00556CA7" w:rsidRDefault="0090226C" w:rsidP="00273F21">
            <w:pPr>
              <w:pStyle w:val="TableParagraph"/>
              <w:spacing w:line="273" w:lineRule="exact"/>
              <w:ind w:left="11" w:right="3"/>
              <w:rPr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>Тема</w:t>
            </w:r>
            <w:r w:rsidR="00E10447" w:rsidRPr="00556CA7">
              <w:rPr>
                <w:b/>
                <w:sz w:val="24"/>
                <w:szCs w:val="24"/>
              </w:rPr>
              <w:t>3</w:t>
            </w:r>
            <w:r w:rsidRPr="00556CA7">
              <w:rPr>
                <w:sz w:val="24"/>
                <w:szCs w:val="24"/>
              </w:rPr>
              <w:t>Почваосновноесредствос/хпроизводства</w:t>
            </w:r>
          </w:p>
        </w:tc>
        <w:tc>
          <w:tcPr>
            <w:tcW w:w="918" w:type="dxa"/>
          </w:tcPr>
          <w:p w:rsidR="0090226C" w:rsidRPr="00556CA7" w:rsidRDefault="0090226C" w:rsidP="008C1573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90226C" w:rsidRPr="00556CA7" w:rsidRDefault="0090226C" w:rsidP="008C1573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26C" w:rsidRPr="00556CA7" w:rsidRDefault="0090226C" w:rsidP="008C1573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</w:tc>
      </w:tr>
      <w:tr w:rsidR="0090226C" w:rsidRPr="00556CA7" w:rsidTr="008957D0">
        <w:trPr>
          <w:trHeight w:val="349"/>
        </w:trPr>
        <w:tc>
          <w:tcPr>
            <w:tcW w:w="710" w:type="dxa"/>
          </w:tcPr>
          <w:p w:rsidR="0090226C" w:rsidRPr="00556CA7" w:rsidRDefault="0090226C" w:rsidP="00273F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9" w:type="dxa"/>
          </w:tcPr>
          <w:p w:rsidR="008957D0" w:rsidRPr="00556CA7" w:rsidRDefault="0090226C" w:rsidP="008957D0">
            <w:pPr>
              <w:pStyle w:val="TableParagraph"/>
              <w:spacing w:before="138" w:line="274" w:lineRule="exact"/>
              <w:ind w:left="11" w:right="3"/>
              <w:rPr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>Тема</w:t>
            </w:r>
            <w:r w:rsidR="00E10447" w:rsidRPr="00556CA7">
              <w:rPr>
                <w:b/>
                <w:sz w:val="24"/>
                <w:szCs w:val="24"/>
              </w:rPr>
              <w:t>4</w:t>
            </w:r>
            <w:r w:rsidRPr="00556CA7">
              <w:rPr>
                <w:sz w:val="24"/>
                <w:szCs w:val="24"/>
              </w:rPr>
              <w:t>Составпочвыисесвойства</w:t>
            </w:r>
            <w:proofErr w:type="gramStart"/>
            <w:r w:rsidRPr="00556CA7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18" w:type="dxa"/>
          </w:tcPr>
          <w:p w:rsidR="0090226C" w:rsidRPr="00556CA7" w:rsidRDefault="008957D0" w:rsidP="008C1573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90226C" w:rsidRPr="00556CA7" w:rsidRDefault="0090226C" w:rsidP="008C1573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26C" w:rsidRPr="00556CA7" w:rsidRDefault="0090226C" w:rsidP="008C1573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</w:tc>
      </w:tr>
      <w:tr w:rsidR="008957D0" w:rsidRPr="00556CA7" w:rsidTr="008957D0">
        <w:trPr>
          <w:trHeight w:val="349"/>
        </w:trPr>
        <w:tc>
          <w:tcPr>
            <w:tcW w:w="710" w:type="dxa"/>
          </w:tcPr>
          <w:p w:rsidR="008957D0" w:rsidRPr="00556CA7" w:rsidRDefault="008957D0" w:rsidP="00273F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9" w:type="dxa"/>
          </w:tcPr>
          <w:p w:rsidR="008957D0" w:rsidRPr="00556CA7" w:rsidRDefault="00E10447" w:rsidP="008957D0">
            <w:pPr>
              <w:pStyle w:val="TableParagraph"/>
              <w:spacing w:before="138" w:line="274" w:lineRule="exact"/>
              <w:ind w:left="11" w:right="3"/>
              <w:rPr>
                <w:b/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>Тема 5</w:t>
            </w:r>
            <w:r w:rsidR="008957D0" w:rsidRPr="00556CA7">
              <w:rPr>
                <w:sz w:val="24"/>
                <w:szCs w:val="24"/>
              </w:rPr>
              <w:t>Структурапочвы</w:t>
            </w:r>
          </w:p>
        </w:tc>
        <w:tc>
          <w:tcPr>
            <w:tcW w:w="918" w:type="dxa"/>
          </w:tcPr>
          <w:p w:rsidR="008957D0" w:rsidRPr="00556CA7" w:rsidRDefault="008957D0" w:rsidP="008C1573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8957D0" w:rsidRPr="00556CA7" w:rsidRDefault="008957D0" w:rsidP="008C1573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957D0" w:rsidRPr="00556CA7" w:rsidRDefault="008957D0" w:rsidP="008C1573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</w:p>
        </w:tc>
      </w:tr>
      <w:tr w:rsidR="0090226C" w:rsidRPr="00556CA7" w:rsidTr="008957D0">
        <w:trPr>
          <w:trHeight w:val="365"/>
        </w:trPr>
        <w:tc>
          <w:tcPr>
            <w:tcW w:w="710" w:type="dxa"/>
          </w:tcPr>
          <w:p w:rsidR="0090226C" w:rsidRPr="00556CA7" w:rsidRDefault="0090226C" w:rsidP="00273F21">
            <w:pPr>
              <w:pStyle w:val="TableParagraph"/>
              <w:spacing w:before="128"/>
              <w:ind w:left="243" w:right="236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3.</w:t>
            </w:r>
          </w:p>
        </w:tc>
        <w:tc>
          <w:tcPr>
            <w:tcW w:w="7249" w:type="dxa"/>
          </w:tcPr>
          <w:p w:rsidR="0090226C" w:rsidRPr="00556CA7" w:rsidRDefault="0090226C" w:rsidP="00273F21">
            <w:pPr>
              <w:pStyle w:val="TableParagraph"/>
              <w:spacing w:line="273" w:lineRule="exact"/>
              <w:ind w:left="11" w:right="3"/>
              <w:rPr>
                <w:b/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>Раздел2. Водавжизни растений</w:t>
            </w:r>
          </w:p>
        </w:tc>
        <w:tc>
          <w:tcPr>
            <w:tcW w:w="918" w:type="dxa"/>
          </w:tcPr>
          <w:p w:rsidR="0090226C" w:rsidRPr="00556CA7" w:rsidRDefault="0090226C" w:rsidP="008C1573">
            <w:pPr>
              <w:pStyle w:val="TableParagraph"/>
              <w:spacing w:before="133"/>
              <w:ind w:left="10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90226C" w:rsidRPr="00556CA7" w:rsidRDefault="0090226C" w:rsidP="008C1573">
            <w:pPr>
              <w:pStyle w:val="TableParagraph"/>
              <w:spacing w:before="133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26C" w:rsidRPr="00556CA7" w:rsidRDefault="0090226C" w:rsidP="008C1573">
            <w:pPr>
              <w:pStyle w:val="TableParagraph"/>
              <w:spacing w:before="133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90226C" w:rsidRPr="00556CA7" w:rsidTr="008957D0">
        <w:trPr>
          <w:trHeight w:val="232"/>
        </w:trPr>
        <w:tc>
          <w:tcPr>
            <w:tcW w:w="710" w:type="dxa"/>
          </w:tcPr>
          <w:p w:rsidR="0090226C" w:rsidRPr="00556CA7" w:rsidRDefault="0090226C" w:rsidP="00273F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9" w:type="dxa"/>
          </w:tcPr>
          <w:p w:rsidR="0090226C" w:rsidRPr="00556CA7" w:rsidRDefault="0090226C" w:rsidP="00273F21">
            <w:pPr>
              <w:pStyle w:val="TableParagraph"/>
              <w:spacing w:line="268" w:lineRule="exact"/>
              <w:ind w:left="11"/>
              <w:rPr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>Тема</w:t>
            </w:r>
            <w:r w:rsidR="00E10447" w:rsidRPr="00556CA7">
              <w:rPr>
                <w:b/>
                <w:sz w:val="24"/>
                <w:szCs w:val="24"/>
              </w:rPr>
              <w:t>6</w:t>
            </w:r>
            <w:r w:rsidRPr="00556CA7">
              <w:rPr>
                <w:sz w:val="24"/>
                <w:szCs w:val="24"/>
              </w:rPr>
              <w:t>. Водавжизнирастений</w:t>
            </w:r>
          </w:p>
        </w:tc>
        <w:tc>
          <w:tcPr>
            <w:tcW w:w="918" w:type="dxa"/>
          </w:tcPr>
          <w:p w:rsidR="0090226C" w:rsidRPr="00556CA7" w:rsidRDefault="0090226C" w:rsidP="008C1573">
            <w:pPr>
              <w:pStyle w:val="TableParagraph"/>
              <w:spacing w:before="128"/>
              <w:ind w:left="10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90226C" w:rsidRPr="00556CA7" w:rsidRDefault="0090226C" w:rsidP="008C1573">
            <w:pPr>
              <w:pStyle w:val="TableParagraph"/>
              <w:spacing w:before="128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26C" w:rsidRPr="00556CA7" w:rsidRDefault="0090226C" w:rsidP="008C1573">
            <w:pPr>
              <w:pStyle w:val="TableParagraph"/>
              <w:spacing w:before="128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90226C" w:rsidRPr="00556CA7" w:rsidTr="008957D0">
        <w:trPr>
          <w:trHeight w:val="279"/>
        </w:trPr>
        <w:tc>
          <w:tcPr>
            <w:tcW w:w="710" w:type="dxa"/>
          </w:tcPr>
          <w:p w:rsidR="0090226C" w:rsidRPr="00556CA7" w:rsidRDefault="0090226C" w:rsidP="00273F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9" w:type="dxa"/>
          </w:tcPr>
          <w:p w:rsidR="0090226C" w:rsidRPr="00556CA7" w:rsidRDefault="0090226C" w:rsidP="00273F21">
            <w:pPr>
              <w:pStyle w:val="TableParagraph"/>
              <w:spacing w:line="270" w:lineRule="exact"/>
              <w:ind w:left="11" w:right="3"/>
              <w:rPr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>Тема</w:t>
            </w:r>
            <w:r w:rsidR="00E10447" w:rsidRPr="00556CA7">
              <w:rPr>
                <w:b/>
                <w:sz w:val="24"/>
                <w:szCs w:val="24"/>
              </w:rPr>
              <w:t>7</w:t>
            </w:r>
            <w:r w:rsidRPr="00556CA7">
              <w:rPr>
                <w:sz w:val="24"/>
                <w:szCs w:val="24"/>
              </w:rPr>
              <w:t>Водныйрежимпочв</w:t>
            </w:r>
          </w:p>
        </w:tc>
        <w:tc>
          <w:tcPr>
            <w:tcW w:w="918" w:type="dxa"/>
          </w:tcPr>
          <w:p w:rsidR="0090226C" w:rsidRPr="00556CA7" w:rsidRDefault="0090226C" w:rsidP="008C1573">
            <w:pPr>
              <w:pStyle w:val="TableParagraph"/>
              <w:spacing w:before="131"/>
              <w:ind w:left="10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90226C" w:rsidRPr="00556CA7" w:rsidRDefault="0090226C" w:rsidP="008C1573">
            <w:pPr>
              <w:pStyle w:val="TableParagraph"/>
              <w:spacing w:before="131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26C" w:rsidRPr="00556CA7" w:rsidRDefault="0090226C" w:rsidP="008C1573">
            <w:pPr>
              <w:pStyle w:val="TableParagraph"/>
              <w:spacing w:before="131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90226C" w:rsidRPr="00556CA7" w:rsidTr="008957D0">
        <w:trPr>
          <w:trHeight w:val="569"/>
        </w:trPr>
        <w:tc>
          <w:tcPr>
            <w:tcW w:w="710" w:type="dxa"/>
          </w:tcPr>
          <w:p w:rsidR="0090226C" w:rsidRPr="00556CA7" w:rsidRDefault="0090226C" w:rsidP="00273F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9" w:type="dxa"/>
          </w:tcPr>
          <w:p w:rsidR="0090226C" w:rsidRPr="00556CA7" w:rsidRDefault="0090226C" w:rsidP="00273F21">
            <w:pPr>
              <w:pStyle w:val="TableParagraph"/>
              <w:spacing w:line="258" w:lineRule="exact"/>
              <w:ind w:left="11" w:right="2"/>
              <w:rPr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>Тема</w:t>
            </w:r>
            <w:r w:rsidR="00E10447" w:rsidRPr="00556CA7">
              <w:rPr>
                <w:b/>
                <w:sz w:val="24"/>
                <w:szCs w:val="24"/>
              </w:rPr>
              <w:t xml:space="preserve"> 8</w:t>
            </w:r>
            <w:r w:rsidRPr="00556CA7">
              <w:rPr>
                <w:sz w:val="24"/>
                <w:szCs w:val="24"/>
              </w:rPr>
              <w:t>Обработка почвы, разбивка иформовкагрядокилуноксучетомнорми способов полива</w:t>
            </w:r>
          </w:p>
        </w:tc>
        <w:tc>
          <w:tcPr>
            <w:tcW w:w="918" w:type="dxa"/>
          </w:tcPr>
          <w:p w:rsidR="0090226C" w:rsidRPr="00556CA7" w:rsidRDefault="0090226C" w:rsidP="008C1573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90226C" w:rsidRPr="00556CA7" w:rsidRDefault="0090226C" w:rsidP="008C1573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26C" w:rsidRPr="00556CA7" w:rsidRDefault="0090226C" w:rsidP="008C1573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</w:tc>
      </w:tr>
      <w:tr w:rsidR="008957D0" w:rsidRPr="00556CA7" w:rsidTr="008957D0">
        <w:trPr>
          <w:trHeight w:val="391"/>
        </w:trPr>
        <w:tc>
          <w:tcPr>
            <w:tcW w:w="710" w:type="dxa"/>
            <w:tcBorders>
              <w:bottom w:val="single" w:sz="4" w:space="0" w:color="auto"/>
            </w:tcBorders>
          </w:tcPr>
          <w:p w:rsidR="008957D0" w:rsidRPr="00556CA7" w:rsidRDefault="00330184" w:rsidP="00273F21">
            <w:pPr>
              <w:pStyle w:val="TableParagraph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4.</w:t>
            </w:r>
          </w:p>
        </w:tc>
        <w:tc>
          <w:tcPr>
            <w:tcW w:w="7249" w:type="dxa"/>
            <w:tcBorders>
              <w:bottom w:val="single" w:sz="4" w:space="0" w:color="auto"/>
            </w:tcBorders>
          </w:tcPr>
          <w:p w:rsidR="008957D0" w:rsidRPr="00556CA7" w:rsidRDefault="008957D0" w:rsidP="008957D0">
            <w:pPr>
              <w:widowControl/>
              <w:autoSpaceDE/>
              <w:autoSpaceDN/>
              <w:spacing w:before="83" w:after="83"/>
              <w:rPr>
                <w:b/>
                <w:sz w:val="24"/>
                <w:szCs w:val="24"/>
              </w:rPr>
            </w:pPr>
            <w:r w:rsidRPr="00556CA7">
              <w:rPr>
                <w:b/>
                <w:bCs/>
                <w:color w:val="181818"/>
                <w:sz w:val="24"/>
                <w:szCs w:val="24"/>
                <w:lang w:eastAsia="ru-RU"/>
              </w:rPr>
              <w:t xml:space="preserve"> Раздел</w:t>
            </w:r>
            <w:r w:rsidR="00330184" w:rsidRPr="00556CA7">
              <w:rPr>
                <w:b/>
                <w:bCs/>
                <w:color w:val="181818"/>
                <w:sz w:val="24"/>
                <w:szCs w:val="24"/>
                <w:lang w:eastAsia="ru-RU"/>
              </w:rPr>
              <w:t xml:space="preserve"> 4</w:t>
            </w:r>
            <w:r w:rsidRPr="00556CA7">
              <w:rPr>
                <w:b/>
                <w:bCs/>
                <w:color w:val="181818"/>
                <w:sz w:val="24"/>
                <w:szCs w:val="24"/>
                <w:lang w:eastAsia="ru-RU"/>
              </w:rPr>
              <w:t xml:space="preserve"> Удобрения, из свойства и применение. 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8957D0" w:rsidRPr="00556CA7" w:rsidRDefault="008957D0" w:rsidP="008957D0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8957D0" w:rsidRPr="00556CA7" w:rsidRDefault="008957D0" w:rsidP="008C1573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57D0" w:rsidRPr="00556CA7" w:rsidRDefault="008957D0" w:rsidP="008C1573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</w:tc>
      </w:tr>
      <w:tr w:rsidR="008957D0" w:rsidRPr="00556CA7" w:rsidTr="008957D0">
        <w:trPr>
          <w:trHeight w:val="36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957D0" w:rsidRPr="00556CA7" w:rsidRDefault="008957D0" w:rsidP="00273F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9" w:type="dxa"/>
            <w:tcBorders>
              <w:top w:val="single" w:sz="4" w:space="0" w:color="auto"/>
              <w:bottom w:val="single" w:sz="4" w:space="0" w:color="auto"/>
            </w:tcBorders>
          </w:tcPr>
          <w:p w:rsidR="008957D0" w:rsidRPr="00556CA7" w:rsidRDefault="008957D0" w:rsidP="008957D0">
            <w:pPr>
              <w:widowControl/>
              <w:autoSpaceDE/>
              <w:autoSpaceDN/>
              <w:spacing w:before="83" w:after="83"/>
              <w:rPr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556CA7">
              <w:rPr>
                <w:b/>
                <w:color w:val="181818"/>
                <w:sz w:val="24"/>
                <w:szCs w:val="24"/>
                <w:lang w:eastAsia="ru-RU"/>
              </w:rPr>
              <w:t xml:space="preserve">Тема </w:t>
            </w:r>
            <w:r w:rsidR="00E10447" w:rsidRPr="00556CA7">
              <w:rPr>
                <w:b/>
                <w:color w:val="181818"/>
                <w:sz w:val="24"/>
                <w:szCs w:val="24"/>
                <w:lang w:eastAsia="ru-RU"/>
              </w:rPr>
              <w:t>9</w:t>
            </w:r>
            <w:r w:rsidRPr="00556CA7">
              <w:rPr>
                <w:color w:val="181818"/>
                <w:sz w:val="24"/>
                <w:szCs w:val="24"/>
                <w:lang w:eastAsia="ru-RU"/>
              </w:rPr>
              <w:t>.</w:t>
            </w:r>
            <w:bookmarkStart w:id="0" w:name="_GoBack"/>
            <w:r w:rsidRPr="00556CA7">
              <w:rPr>
                <w:color w:val="181818"/>
                <w:sz w:val="24"/>
                <w:szCs w:val="24"/>
                <w:lang w:eastAsia="ru-RU"/>
              </w:rPr>
              <w:t xml:space="preserve">Влияние условий внешней среды на питание растений.  </w:t>
            </w:r>
            <w:bookmarkEnd w:id="0"/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8957D0" w:rsidRPr="00556CA7" w:rsidRDefault="008957D0" w:rsidP="008C1573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8957D0" w:rsidRPr="00556CA7" w:rsidRDefault="008957D0" w:rsidP="008C1573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57D0" w:rsidRPr="00556CA7" w:rsidRDefault="008957D0" w:rsidP="008C1573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</w:tc>
      </w:tr>
      <w:tr w:rsidR="008957D0" w:rsidRPr="00556CA7" w:rsidTr="008957D0">
        <w:trPr>
          <w:trHeight w:val="64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957D0" w:rsidRPr="00556CA7" w:rsidRDefault="008957D0" w:rsidP="00273F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9" w:type="dxa"/>
            <w:tcBorders>
              <w:top w:val="single" w:sz="4" w:space="0" w:color="auto"/>
              <w:bottom w:val="single" w:sz="4" w:space="0" w:color="auto"/>
            </w:tcBorders>
          </w:tcPr>
          <w:p w:rsidR="008957D0" w:rsidRPr="00556CA7" w:rsidRDefault="008957D0" w:rsidP="008957D0">
            <w:pPr>
              <w:widowControl/>
              <w:autoSpaceDE/>
              <w:autoSpaceDN/>
              <w:spacing w:before="83" w:after="83"/>
              <w:rPr>
                <w:color w:val="181818"/>
                <w:sz w:val="24"/>
                <w:szCs w:val="24"/>
                <w:lang w:eastAsia="ru-RU"/>
              </w:rPr>
            </w:pPr>
            <w:r w:rsidRPr="00556CA7">
              <w:rPr>
                <w:b/>
                <w:color w:val="181818"/>
                <w:sz w:val="24"/>
                <w:szCs w:val="24"/>
                <w:lang w:eastAsia="ru-RU"/>
              </w:rPr>
              <w:t>Тема</w:t>
            </w:r>
            <w:r w:rsidR="00E10447" w:rsidRPr="00556CA7">
              <w:rPr>
                <w:b/>
                <w:color w:val="181818"/>
                <w:sz w:val="24"/>
                <w:szCs w:val="24"/>
                <w:lang w:eastAsia="ru-RU"/>
              </w:rPr>
              <w:t>10</w:t>
            </w:r>
            <w:r w:rsidRPr="00556CA7">
              <w:rPr>
                <w:color w:val="181818"/>
                <w:sz w:val="24"/>
                <w:szCs w:val="24"/>
                <w:lang w:eastAsia="ru-RU"/>
              </w:rPr>
              <w:t xml:space="preserve"> Отношение растений к условиям питания в разные периоды вегетации.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8957D0" w:rsidRPr="00556CA7" w:rsidRDefault="008957D0" w:rsidP="008C1573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8957D0" w:rsidRPr="00556CA7" w:rsidRDefault="008957D0" w:rsidP="008C1573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57D0" w:rsidRPr="00556CA7" w:rsidRDefault="008957D0" w:rsidP="008C1573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</w:tc>
      </w:tr>
      <w:tr w:rsidR="008957D0" w:rsidRPr="00556CA7" w:rsidTr="008957D0">
        <w:trPr>
          <w:trHeight w:val="46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957D0" w:rsidRPr="00556CA7" w:rsidRDefault="008957D0" w:rsidP="00273F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9" w:type="dxa"/>
            <w:tcBorders>
              <w:top w:val="single" w:sz="4" w:space="0" w:color="auto"/>
              <w:bottom w:val="single" w:sz="4" w:space="0" w:color="auto"/>
            </w:tcBorders>
          </w:tcPr>
          <w:p w:rsidR="008957D0" w:rsidRPr="00556CA7" w:rsidRDefault="008957D0" w:rsidP="008957D0">
            <w:pPr>
              <w:widowControl/>
              <w:autoSpaceDE/>
              <w:autoSpaceDN/>
              <w:spacing w:before="83" w:after="83"/>
              <w:rPr>
                <w:b/>
                <w:color w:val="181818"/>
                <w:sz w:val="24"/>
                <w:szCs w:val="24"/>
                <w:lang w:eastAsia="ru-RU"/>
              </w:rPr>
            </w:pPr>
            <w:r w:rsidRPr="00556CA7">
              <w:rPr>
                <w:color w:val="181818"/>
                <w:sz w:val="24"/>
                <w:szCs w:val="24"/>
                <w:lang w:eastAsia="ru-RU"/>
              </w:rPr>
              <w:t xml:space="preserve">  </w:t>
            </w:r>
            <w:r w:rsidRPr="00556CA7">
              <w:rPr>
                <w:b/>
                <w:color w:val="181818"/>
                <w:sz w:val="24"/>
                <w:szCs w:val="24"/>
                <w:lang w:eastAsia="ru-RU"/>
              </w:rPr>
              <w:t xml:space="preserve">Тема </w:t>
            </w:r>
            <w:r w:rsidR="00E10447" w:rsidRPr="00556CA7">
              <w:rPr>
                <w:b/>
                <w:color w:val="181818"/>
                <w:sz w:val="24"/>
                <w:szCs w:val="24"/>
                <w:lang w:eastAsia="ru-RU"/>
              </w:rPr>
              <w:t>11</w:t>
            </w:r>
            <w:r w:rsidRPr="00556CA7">
              <w:rPr>
                <w:color w:val="181818"/>
                <w:sz w:val="24"/>
                <w:szCs w:val="24"/>
                <w:lang w:eastAsia="ru-RU"/>
              </w:rPr>
              <w:t>Минеральные удобрения.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8957D0" w:rsidRPr="00556CA7" w:rsidRDefault="008957D0" w:rsidP="008C1573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8957D0" w:rsidRPr="00556CA7" w:rsidRDefault="008957D0" w:rsidP="008C1573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57D0" w:rsidRPr="00556CA7" w:rsidRDefault="008957D0" w:rsidP="008C1573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</w:tc>
      </w:tr>
      <w:tr w:rsidR="008957D0" w:rsidRPr="00556CA7" w:rsidTr="008957D0">
        <w:trPr>
          <w:trHeight w:val="34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957D0" w:rsidRPr="00556CA7" w:rsidRDefault="008957D0" w:rsidP="00273F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9" w:type="dxa"/>
            <w:tcBorders>
              <w:top w:val="single" w:sz="4" w:space="0" w:color="auto"/>
              <w:bottom w:val="single" w:sz="4" w:space="0" w:color="auto"/>
            </w:tcBorders>
          </w:tcPr>
          <w:p w:rsidR="008957D0" w:rsidRPr="00556CA7" w:rsidRDefault="008957D0" w:rsidP="008957D0">
            <w:pPr>
              <w:widowControl/>
              <w:autoSpaceDE/>
              <w:autoSpaceDN/>
              <w:spacing w:before="83" w:after="83"/>
              <w:rPr>
                <w:color w:val="181818"/>
                <w:sz w:val="24"/>
                <w:szCs w:val="24"/>
                <w:lang w:eastAsia="ru-RU"/>
              </w:rPr>
            </w:pPr>
            <w:r w:rsidRPr="00556CA7">
              <w:rPr>
                <w:b/>
                <w:color w:val="181818"/>
                <w:sz w:val="24"/>
                <w:szCs w:val="24"/>
                <w:lang w:eastAsia="ru-RU"/>
              </w:rPr>
              <w:t xml:space="preserve">Тема </w:t>
            </w:r>
            <w:r w:rsidR="00E10447" w:rsidRPr="00556CA7">
              <w:rPr>
                <w:b/>
                <w:color w:val="181818"/>
                <w:sz w:val="24"/>
                <w:szCs w:val="24"/>
                <w:lang w:eastAsia="ru-RU"/>
              </w:rPr>
              <w:t>12</w:t>
            </w:r>
            <w:r w:rsidRPr="00556CA7">
              <w:rPr>
                <w:color w:val="181818"/>
                <w:sz w:val="24"/>
                <w:szCs w:val="24"/>
                <w:lang w:eastAsia="ru-RU"/>
              </w:rPr>
              <w:t xml:space="preserve"> Органические удобрения.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8957D0" w:rsidRPr="00556CA7" w:rsidRDefault="008957D0" w:rsidP="008C1573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8957D0" w:rsidRPr="00556CA7" w:rsidRDefault="008957D0" w:rsidP="008C1573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57D0" w:rsidRPr="00556CA7" w:rsidRDefault="008957D0" w:rsidP="008C1573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</w:tc>
      </w:tr>
      <w:tr w:rsidR="008957D0" w:rsidRPr="00556CA7" w:rsidTr="008957D0">
        <w:trPr>
          <w:trHeight w:val="36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957D0" w:rsidRPr="00556CA7" w:rsidRDefault="008957D0" w:rsidP="00273F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9" w:type="dxa"/>
            <w:tcBorders>
              <w:top w:val="single" w:sz="4" w:space="0" w:color="auto"/>
              <w:bottom w:val="single" w:sz="4" w:space="0" w:color="auto"/>
            </w:tcBorders>
          </w:tcPr>
          <w:p w:rsidR="008957D0" w:rsidRPr="00556CA7" w:rsidRDefault="008957D0" w:rsidP="008957D0">
            <w:pPr>
              <w:widowControl/>
              <w:autoSpaceDE/>
              <w:autoSpaceDN/>
              <w:spacing w:before="83" w:after="83"/>
              <w:rPr>
                <w:color w:val="181818"/>
                <w:sz w:val="24"/>
                <w:szCs w:val="24"/>
                <w:lang w:eastAsia="ru-RU"/>
              </w:rPr>
            </w:pPr>
            <w:r w:rsidRPr="00556CA7">
              <w:rPr>
                <w:b/>
                <w:color w:val="181818"/>
                <w:sz w:val="24"/>
                <w:szCs w:val="24"/>
                <w:lang w:eastAsia="ru-RU"/>
              </w:rPr>
              <w:t xml:space="preserve">Тема </w:t>
            </w:r>
            <w:r w:rsidR="00E10447" w:rsidRPr="00556CA7">
              <w:rPr>
                <w:b/>
                <w:color w:val="181818"/>
                <w:sz w:val="24"/>
                <w:szCs w:val="24"/>
                <w:lang w:eastAsia="ru-RU"/>
              </w:rPr>
              <w:t>13</w:t>
            </w:r>
            <w:r w:rsidRPr="00556CA7">
              <w:rPr>
                <w:color w:val="181818"/>
                <w:sz w:val="24"/>
                <w:szCs w:val="24"/>
                <w:lang w:eastAsia="ru-RU"/>
              </w:rPr>
              <w:t xml:space="preserve"> Система применения удобрений под овощные культуры.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8957D0" w:rsidRPr="00556CA7" w:rsidRDefault="008957D0" w:rsidP="008C1573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8957D0" w:rsidRPr="00556CA7" w:rsidRDefault="008957D0" w:rsidP="008C1573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957D0" w:rsidRPr="00556CA7" w:rsidRDefault="008957D0" w:rsidP="008C1573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</w:tc>
      </w:tr>
      <w:tr w:rsidR="008957D0" w:rsidRPr="00556CA7" w:rsidTr="008957D0">
        <w:trPr>
          <w:trHeight w:val="323"/>
        </w:trPr>
        <w:tc>
          <w:tcPr>
            <w:tcW w:w="710" w:type="dxa"/>
            <w:tcBorders>
              <w:top w:val="single" w:sz="4" w:space="0" w:color="auto"/>
            </w:tcBorders>
          </w:tcPr>
          <w:p w:rsidR="008957D0" w:rsidRPr="00556CA7" w:rsidRDefault="008957D0" w:rsidP="00273F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9" w:type="dxa"/>
            <w:tcBorders>
              <w:top w:val="single" w:sz="4" w:space="0" w:color="auto"/>
            </w:tcBorders>
          </w:tcPr>
          <w:p w:rsidR="008957D0" w:rsidRPr="00556CA7" w:rsidRDefault="008957D0" w:rsidP="008957D0">
            <w:pPr>
              <w:pStyle w:val="TableParagraph"/>
              <w:spacing w:line="258" w:lineRule="exact"/>
              <w:ind w:left="11" w:right="2"/>
              <w:rPr>
                <w:color w:val="181818"/>
                <w:sz w:val="24"/>
                <w:szCs w:val="24"/>
                <w:lang w:eastAsia="ru-RU"/>
              </w:rPr>
            </w:pPr>
            <w:r w:rsidRPr="00556CA7">
              <w:rPr>
                <w:b/>
                <w:color w:val="181818"/>
                <w:sz w:val="24"/>
                <w:szCs w:val="24"/>
                <w:lang w:eastAsia="ru-RU"/>
              </w:rPr>
              <w:t>Тема</w:t>
            </w:r>
            <w:r w:rsidR="00E10447" w:rsidRPr="00556CA7">
              <w:rPr>
                <w:b/>
                <w:color w:val="181818"/>
                <w:sz w:val="24"/>
                <w:szCs w:val="24"/>
                <w:lang w:eastAsia="ru-RU"/>
              </w:rPr>
              <w:t>14</w:t>
            </w:r>
            <w:r w:rsidRPr="00556CA7">
              <w:rPr>
                <w:color w:val="181818"/>
                <w:sz w:val="24"/>
                <w:szCs w:val="24"/>
                <w:lang w:eastAsia="ru-RU"/>
              </w:rPr>
              <w:t xml:space="preserve"> Охрана окружающей среды.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8957D0" w:rsidRPr="00556CA7" w:rsidRDefault="008957D0" w:rsidP="008C1573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8957D0" w:rsidRPr="00556CA7" w:rsidRDefault="008957D0" w:rsidP="008C1573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957D0" w:rsidRPr="00556CA7" w:rsidRDefault="008957D0" w:rsidP="008C1573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</w:tc>
      </w:tr>
      <w:tr w:rsidR="0090226C" w:rsidRPr="00556CA7" w:rsidTr="00E10447">
        <w:trPr>
          <w:trHeight w:val="472"/>
        </w:trPr>
        <w:tc>
          <w:tcPr>
            <w:tcW w:w="710" w:type="dxa"/>
            <w:tcBorders>
              <w:bottom w:val="single" w:sz="4" w:space="0" w:color="auto"/>
            </w:tcBorders>
          </w:tcPr>
          <w:p w:rsidR="0090226C" w:rsidRPr="00556CA7" w:rsidRDefault="00330184" w:rsidP="00273F21">
            <w:pPr>
              <w:pStyle w:val="TableParagraph"/>
              <w:spacing w:before="155"/>
              <w:ind w:left="243" w:right="236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5</w:t>
            </w:r>
            <w:r w:rsidR="0090226C" w:rsidRPr="00556CA7">
              <w:rPr>
                <w:sz w:val="24"/>
                <w:szCs w:val="24"/>
              </w:rPr>
              <w:t>.</w:t>
            </w:r>
          </w:p>
        </w:tc>
        <w:tc>
          <w:tcPr>
            <w:tcW w:w="7249" w:type="dxa"/>
            <w:tcBorders>
              <w:bottom w:val="single" w:sz="4" w:space="0" w:color="auto"/>
            </w:tcBorders>
          </w:tcPr>
          <w:p w:rsidR="008957D0" w:rsidRPr="00556CA7" w:rsidRDefault="00330184" w:rsidP="008957D0">
            <w:pPr>
              <w:widowControl/>
              <w:autoSpaceDE/>
              <w:autoSpaceDN/>
              <w:spacing w:before="83" w:after="83"/>
              <w:rPr>
                <w:b/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>Раздел 5</w:t>
            </w:r>
            <w:r w:rsidR="0090226C" w:rsidRPr="00556CA7">
              <w:rPr>
                <w:b/>
                <w:sz w:val="24"/>
                <w:szCs w:val="24"/>
              </w:rPr>
              <w:t>Севооборот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90226C" w:rsidRPr="00556CA7" w:rsidRDefault="00E10447" w:rsidP="008C1573">
            <w:pPr>
              <w:pStyle w:val="TableParagraph"/>
              <w:spacing w:before="159"/>
              <w:ind w:left="60" w:right="50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90226C" w:rsidRPr="00556CA7" w:rsidRDefault="0090226C" w:rsidP="008C1573">
            <w:pPr>
              <w:pStyle w:val="TableParagraph"/>
              <w:spacing w:before="159"/>
              <w:ind w:left="60"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226C" w:rsidRPr="00556CA7" w:rsidRDefault="0090226C" w:rsidP="008C1573">
            <w:pPr>
              <w:pStyle w:val="TableParagraph"/>
              <w:spacing w:before="159"/>
              <w:ind w:left="60" w:right="50"/>
              <w:jc w:val="center"/>
              <w:rPr>
                <w:sz w:val="24"/>
                <w:szCs w:val="24"/>
              </w:rPr>
            </w:pPr>
          </w:p>
        </w:tc>
      </w:tr>
      <w:tr w:rsidR="00E10447" w:rsidRPr="00556CA7" w:rsidTr="00E10447">
        <w:trPr>
          <w:trHeight w:val="45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10447" w:rsidRPr="00556CA7" w:rsidRDefault="00E10447" w:rsidP="00273F21">
            <w:pPr>
              <w:pStyle w:val="TableParagraph"/>
              <w:spacing w:before="155"/>
              <w:ind w:left="243" w:right="236"/>
              <w:rPr>
                <w:sz w:val="24"/>
                <w:szCs w:val="24"/>
              </w:rPr>
            </w:pPr>
          </w:p>
        </w:tc>
        <w:tc>
          <w:tcPr>
            <w:tcW w:w="7249" w:type="dxa"/>
            <w:tcBorders>
              <w:top w:val="single" w:sz="4" w:space="0" w:color="auto"/>
              <w:bottom w:val="single" w:sz="4" w:space="0" w:color="auto"/>
            </w:tcBorders>
          </w:tcPr>
          <w:p w:rsidR="00E10447" w:rsidRPr="00556CA7" w:rsidRDefault="00E10447" w:rsidP="008957D0">
            <w:pPr>
              <w:widowControl/>
              <w:autoSpaceDE/>
              <w:autoSpaceDN/>
              <w:spacing w:before="83" w:after="83"/>
              <w:rPr>
                <w:b/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>Тема 15</w:t>
            </w:r>
            <w:r w:rsidRPr="00556CA7">
              <w:rPr>
                <w:sz w:val="24"/>
                <w:szCs w:val="24"/>
              </w:rPr>
              <w:t xml:space="preserve"> Понятиеосевообороте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E10447" w:rsidRPr="00556CA7" w:rsidRDefault="00E10447" w:rsidP="008C1573">
            <w:pPr>
              <w:pStyle w:val="TableParagraph"/>
              <w:spacing w:before="159"/>
              <w:ind w:left="60" w:right="50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10447" w:rsidRPr="00556CA7" w:rsidRDefault="00E10447" w:rsidP="008C1573">
            <w:pPr>
              <w:pStyle w:val="TableParagraph"/>
              <w:spacing w:before="159"/>
              <w:ind w:left="60"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0447" w:rsidRPr="00556CA7" w:rsidRDefault="00E10447" w:rsidP="008C1573">
            <w:pPr>
              <w:pStyle w:val="TableParagraph"/>
              <w:spacing w:before="159"/>
              <w:ind w:left="60" w:right="50"/>
              <w:jc w:val="center"/>
              <w:rPr>
                <w:sz w:val="24"/>
                <w:szCs w:val="24"/>
              </w:rPr>
            </w:pPr>
          </w:p>
        </w:tc>
      </w:tr>
      <w:tr w:rsidR="00E10447" w:rsidRPr="00556CA7" w:rsidTr="00E10447">
        <w:trPr>
          <w:trHeight w:val="47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10447" w:rsidRPr="00556CA7" w:rsidRDefault="00E10447" w:rsidP="00273F21">
            <w:pPr>
              <w:pStyle w:val="TableParagraph"/>
              <w:spacing w:before="155"/>
              <w:ind w:left="243" w:right="236"/>
              <w:rPr>
                <w:sz w:val="24"/>
                <w:szCs w:val="24"/>
              </w:rPr>
            </w:pPr>
          </w:p>
        </w:tc>
        <w:tc>
          <w:tcPr>
            <w:tcW w:w="7249" w:type="dxa"/>
            <w:tcBorders>
              <w:top w:val="single" w:sz="4" w:space="0" w:color="auto"/>
              <w:bottom w:val="single" w:sz="4" w:space="0" w:color="auto"/>
            </w:tcBorders>
          </w:tcPr>
          <w:p w:rsidR="00E10447" w:rsidRPr="00556CA7" w:rsidRDefault="00E10447" w:rsidP="008957D0">
            <w:pPr>
              <w:widowControl/>
              <w:autoSpaceDE/>
              <w:autoSpaceDN/>
              <w:spacing w:before="83" w:after="83"/>
              <w:rPr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>Тема 16</w:t>
            </w:r>
            <w:r w:rsidRPr="00556CA7">
              <w:rPr>
                <w:color w:val="181818"/>
                <w:sz w:val="24"/>
                <w:szCs w:val="24"/>
                <w:lang w:eastAsia="ru-RU"/>
              </w:rPr>
              <w:t>Научные основы чередования культур в севообороте.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E10447" w:rsidRPr="00556CA7" w:rsidRDefault="00E10447" w:rsidP="008C1573">
            <w:pPr>
              <w:pStyle w:val="TableParagraph"/>
              <w:spacing w:before="159"/>
              <w:ind w:left="60" w:right="50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10447" w:rsidRPr="00556CA7" w:rsidRDefault="00E10447" w:rsidP="008C1573">
            <w:pPr>
              <w:pStyle w:val="TableParagraph"/>
              <w:spacing w:before="159"/>
              <w:ind w:left="60"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0447" w:rsidRPr="00556CA7" w:rsidRDefault="00E10447" w:rsidP="008C1573">
            <w:pPr>
              <w:pStyle w:val="TableParagraph"/>
              <w:spacing w:before="159"/>
              <w:ind w:left="60" w:right="50"/>
              <w:jc w:val="center"/>
              <w:rPr>
                <w:sz w:val="24"/>
                <w:szCs w:val="24"/>
              </w:rPr>
            </w:pPr>
          </w:p>
        </w:tc>
      </w:tr>
      <w:tr w:rsidR="00E10447" w:rsidRPr="00556CA7" w:rsidTr="00E10447">
        <w:trPr>
          <w:trHeight w:val="42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10447" w:rsidRPr="00556CA7" w:rsidRDefault="00E10447" w:rsidP="00273F21">
            <w:pPr>
              <w:pStyle w:val="TableParagraph"/>
              <w:spacing w:before="155"/>
              <w:ind w:left="243" w:right="236"/>
              <w:rPr>
                <w:sz w:val="24"/>
                <w:szCs w:val="24"/>
              </w:rPr>
            </w:pPr>
          </w:p>
        </w:tc>
        <w:tc>
          <w:tcPr>
            <w:tcW w:w="7249" w:type="dxa"/>
            <w:tcBorders>
              <w:top w:val="single" w:sz="4" w:space="0" w:color="auto"/>
              <w:bottom w:val="single" w:sz="4" w:space="0" w:color="auto"/>
            </w:tcBorders>
          </w:tcPr>
          <w:p w:rsidR="00E10447" w:rsidRPr="00556CA7" w:rsidRDefault="00E10447" w:rsidP="008957D0">
            <w:pPr>
              <w:widowControl/>
              <w:autoSpaceDE/>
              <w:autoSpaceDN/>
              <w:spacing w:before="83" w:after="83"/>
              <w:rPr>
                <w:color w:val="181818"/>
                <w:sz w:val="24"/>
                <w:szCs w:val="24"/>
                <w:lang w:eastAsia="ru-RU"/>
              </w:rPr>
            </w:pPr>
            <w:r w:rsidRPr="00556CA7">
              <w:rPr>
                <w:b/>
                <w:sz w:val="24"/>
                <w:szCs w:val="24"/>
              </w:rPr>
              <w:t xml:space="preserve"> Тема 17</w:t>
            </w:r>
            <w:r w:rsidRPr="00556CA7">
              <w:rPr>
                <w:sz w:val="24"/>
                <w:szCs w:val="24"/>
              </w:rPr>
              <w:t xml:space="preserve"> К</w:t>
            </w:r>
            <w:r w:rsidRPr="00556CA7">
              <w:rPr>
                <w:color w:val="181818"/>
                <w:sz w:val="24"/>
                <w:szCs w:val="24"/>
                <w:lang w:eastAsia="ru-RU"/>
              </w:rPr>
              <w:t>лассификация севооборотов.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E10447" w:rsidRPr="00556CA7" w:rsidRDefault="00E10447" w:rsidP="008C1573">
            <w:pPr>
              <w:pStyle w:val="TableParagraph"/>
              <w:spacing w:before="159"/>
              <w:ind w:left="60" w:right="50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10447" w:rsidRPr="00556CA7" w:rsidRDefault="00E10447" w:rsidP="008C1573">
            <w:pPr>
              <w:pStyle w:val="TableParagraph"/>
              <w:spacing w:before="159"/>
              <w:ind w:left="60"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0447" w:rsidRPr="00556CA7" w:rsidRDefault="00E10447" w:rsidP="008C1573">
            <w:pPr>
              <w:pStyle w:val="TableParagraph"/>
              <w:spacing w:before="159"/>
              <w:ind w:left="60" w:right="50"/>
              <w:jc w:val="center"/>
              <w:rPr>
                <w:sz w:val="24"/>
                <w:szCs w:val="24"/>
              </w:rPr>
            </w:pPr>
          </w:p>
        </w:tc>
      </w:tr>
      <w:tr w:rsidR="00E10447" w:rsidRPr="00556CA7" w:rsidTr="00E10447">
        <w:trPr>
          <w:trHeight w:val="576"/>
        </w:trPr>
        <w:tc>
          <w:tcPr>
            <w:tcW w:w="710" w:type="dxa"/>
            <w:tcBorders>
              <w:top w:val="single" w:sz="4" w:space="0" w:color="auto"/>
            </w:tcBorders>
          </w:tcPr>
          <w:p w:rsidR="00E10447" w:rsidRPr="00556CA7" w:rsidRDefault="00E10447" w:rsidP="00273F21">
            <w:pPr>
              <w:pStyle w:val="TableParagraph"/>
              <w:spacing w:before="155"/>
              <w:ind w:left="243" w:right="236"/>
              <w:rPr>
                <w:sz w:val="24"/>
                <w:szCs w:val="24"/>
              </w:rPr>
            </w:pPr>
          </w:p>
        </w:tc>
        <w:tc>
          <w:tcPr>
            <w:tcW w:w="7249" w:type="dxa"/>
            <w:tcBorders>
              <w:top w:val="single" w:sz="4" w:space="0" w:color="auto"/>
            </w:tcBorders>
          </w:tcPr>
          <w:p w:rsidR="00E10447" w:rsidRPr="00556CA7" w:rsidRDefault="00E10447" w:rsidP="008957D0">
            <w:pPr>
              <w:pStyle w:val="TableParagraph"/>
              <w:spacing w:before="23"/>
              <w:ind w:right="1181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556CA7">
              <w:rPr>
                <w:b/>
                <w:sz w:val="24"/>
                <w:szCs w:val="24"/>
              </w:rPr>
              <w:t>Тема 18</w:t>
            </w:r>
            <w:r w:rsidRPr="00556CA7">
              <w:rPr>
                <w:color w:val="181818"/>
                <w:sz w:val="24"/>
                <w:szCs w:val="24"/>
                <w:lang w:eastAsia="ru-RU"/>
              </w:rPr>
              <w:t>Севообороты для овощных культур</w:t>
            </w:r>
          </w:p>
          <w:p w:rsidR="00E10447" w:rsidRPr="00556CA7" w:rsidRDefault="00E10447" w:rsidP="008957D0">
            <w:pPr>
              <w:pStyle w:val="TableParagraph"/>
              <w:spacing w:before="23"/>
              <w:ind w:right="1181"/>
              <w:jc w:val="both"/>
              <w:rPr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E10447" w:rsidRPr="00556CA7" w:rsidRDefault="00E10447" w:rsidP="008C1573">
            <w:pPr>
              <w:pStyle w:val="TableParagraph"/>
              <w:spacing w:before="159"/>
              <w:ind w:left="60" w:right="50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E10447" w:rsidRPr="00556CA7" w:rsidRDefault="00E10447" w:rsidP="008C1573">
            <w:pPr>
              <w:pStyle w:val="TableParagraph"/>
              <w:spacing w:before="159"/>
              <w:ind w:left="60"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0447" w:rsidRPr="00556CA7" w:rsidRDefault="00E10447" w:rsidP="008C1573">
            <w:pPr>
              <w:pStyle w:val="TableParagraph"/>
              <w:spacing w:before="159"/>
              <w:ind w:left="60" w:right="50"/>
              <w:jc w:val="center"/>
              <w:rPr>
                <w:sz w:val="24"/>
                <w:szCs w:val="24"/>
              </w:rPr>
            </w:pPr>
          </w:p>
        </w:tc>
      </w:tr>
      <w:tr w:rsidR="0090226C" w:rsidRPr="00556CA7" w:rsidTr="008957D0">
        <w:trPr>
          <w:trHeight w:val="386"/>
        </w:trPr>
        <w:tc>
          <w:tcPr>
            <w:tcW w:w="710" w:type="dxa"/>
          </w:tcPr>
          <w:p w:rsidR="0090226C" w:rsidRPr="00556CA7" w:rsidRDefault="0090226C" w:rsidP="00273F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9" w:type="dxa"/>
          </w:tcPr>
          <w:p w:rsidR="0090226C" w:rsidRPr="00556CA7" w:rsidRDefault="0090226C" w:rsidP="00273F21">
            <w:pPr>
              <w:pStyle w:val="TableParagraph"/>
              <w:spacing w:before="68" w:line="274" w:lineRule="exact"/>
              <w:ind w:left="11" w:right="3"/>
              <w:rPr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>Тема</w:t>
            </w:r>
            <w:r w:rsidR="00E10447" w:rsidRPr="00556CA7">
              <w:rPr>
                <w:b/>
                <w:sz w:val="24"/>
                <w:szCs w:val="24"/>
              </w:rPr>
              <w:t>19</w:t>
            </w:r>
            <w:r w:rsidRPr="00556CA7">
              <w:rPr>
                <w:sz w:val="24"/>
                <w:szCs w:val="24"/>
              </w:rPr>
              <w:t>Посевныекачествасемян.</w:t>
            </w:r>
          </w:p>
        </w:tc>
        <w:tc>
          <w:tcPr>
            <w:tcW w:w="918" w:type="dxa"/>
          </w:tcPr>
          <w:p w:rsidR="0090226C" w:rsidRPr="00556CA7" w:rsidRDefault="00E10447" w:rsidP="008C1573">
            <w:pPr>
              <w:pStyle w:val="TableParagraph"/>
              <w:spacing w:before="203"/>
              <w:ind w:left="10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90226C" w:rsidRPr="00556CA7" w:rsidRDefault="0090226C" w:rsidP="008C1573">
            <w:pPr>
              <w:pStyle w:val="TableParagraph"/>
              <w:spacing w:before="203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26C" w:rsidRPr="00556CA7" w:rsidRDefault="0090226C" w:rsidP="008C1573">
            <w:pPr>
              <w:pStyle w:val="TableParagraph"/>
              <w:spacing w:before="203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90226C" w:rsidRPr="00556CA7" w:rsidTr="008957D0">
        <w:trPr>
          <w:trHeight w:val="415"/>
        </w:trPr>
        <w:tc>
          <w:tcPr>
            <w:tcW w:w="710" w:type="dxa"/>
          </w:tcPr>
          <w:p w:rsidR="0090226C" w:rsidRPr="00556CA7" w:rsidRDefault="00330184" w:rsidP="00273F21">
            <w:pPr>
              <w:pStyle w:val="TableParagraph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6.</w:t>
            </w:r>
          </w:p>
        </w:tc>
        <w:tc>
          <w:tcPr>
            <w:tcW w:w="7249" w:type="dxa"/>
          </w:tcPr>
          <w:p w:rsidR="0090226C" w:rsidRPr="00556CA7" w:rsidRDefault="0090226C" w:rsidP="00065C1F">
            <w:pPr>
              <w:pStyle w:val="TableParagraph"/>
              <w:spacing w:line="269" w:lineRule="exact"/>
              <w:ind w:left="11"/>
              <w:rPr>
                <w:b/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>Раздел</w:t>
            </w:r>
            <w:r w:rsidR="00330184" w:rsidRPr="00556CA7">
              <w:rPr>
                <w:b/>
                <w:sz w:val="24"/>
                <w:szCs w:val="24"/>
              </w:rPr>
              <w:t>6</w:t>
            </w:r>
            <w:r w:rsidRPr="00556CA7">
              <w:rPr>
                <w:b/>
                <w:sz w:val="24"/>
                <w:szCs w:val="24"/>
              </w:rPr>
              <w:t>.Основные группыс/х культур</w:t>
            </w:r>
          </w:p>
        </w:tc>
        <w:tc>
          <w:tcPr>
            <w:tcW w:w="918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0226C" w:rsidRPr="00556CA7" w:rsidTr="008957D0">
        <w:trPr>
          <w:trHeight w:val="280"/>
        </w:trPr>
        <w:tc>
          <w:tcPr>
            <w:tcW w:w="710" w:type="dxa"/>
          </w:tcPr>
          <w:p w:rsidR="0090226C" w:rsidRPr="00556CA7" w:rsidRDefault="0090226C" w:rsidP="00273F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9" w:type="dxa"/>
          </w:tcPr>
          <w:p w:rsidR="0090226C" w:rsidRPr="00556CA7" w:rsidRDefault="0090226C" w:rsidP="00065C1F">
            <w:pPr>
              <w:pStyle w:val="TableParagraph"/>
              <w:spacing w:line="267" w:lineRule="exact"/>
              <w:ind w:left="11" w:right="3"/>
              <w:rPr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>Тема</w:t>
            </w:r>
            <w:r w:rsidR="00E10447" w:rsidRPr="00556CA7">
              <w:rPr>
                <w:b/>
                <w:sz w:val="24"/>
                <w:szCs w:val="24"/>
              </w:rPr>
              <w:t>20</w:t>
            </w:r>
            <w:r w:rsidRPr="00556CA7">
              <w:rPr>
                <w:sz w:val="24"/>
                <w:szCs w:val="24"/>
              </w:rPr>
              <w:t>Общая характеристиказерновыхкультур</w:t>
            </w:r>
          </w:p>
        </w:tc>
        <w:tc>
          <w:tcPr>
            <w:tcW w:w="918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0226C" w:rsidRPr="00556CA7" w:rsidTr="008957D0">
        <w:trPr>
          <w:trHeight w:val="407"/>
        </w:trPr>
        <w:tc>
          <w:tcPr>
            <w:tcW w:w="710" w:type="dxa"/>
          </w:tcPr>
          <w:p w:rsidR="0090226C" w:rsidRPr="00556CA7" w:rsidRDefault="0090226C" w:rsidP="00273F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9" w:type="dxa"/>
          </w:tcPr>
          <w:p w:rsidR="0090226C" w:rsidRPr="00556CA7" w:rsidRDefault="0090226C" w:rsidP="00065C1F">
            <w:pPr>
              <w:pStyle w:val="TableParagraph"/>
              <w:spacing w:before="46" w:line="274" w:lineRule="exact"/>
              <w:ind w:left="11" w:right="361"/>
              <w:rPr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>Тема</w:t>
            </w:r>
            <w:r w:rsidR="00E10447" w:rsidRPr="00556CA7">
              <w:rPr>
                <w:b/>
                <w:sz w:val="24"/>
                <w:szCs w:val="24"/>
              </w:rPr>
              <w:t>21</w:t>
            </w:r>
            <w:r w:rsidRPr="00556CA7">
              <w:rPr>
                <w:sz w:val="24"/>
                <w:szCs w:val="24"/>
              </w:rPr>
              <w:t>Общая характеристиказернобобовыхкультур</w:t>
            </w:r>
          </w:p>
        </w:tc>
        <w:tc>
          <w:tcPr>
            <w:tcW w:w="918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0226C" w:rsidRPr="00556CA7" w:rsidTr="008957D0">
        <w:trPr>
          <w:trHeight w:val="429"/>
        </w:trPr>
        <w:tc>
          <w:tcPr>
            <w:tcW w:w="710" w:type="dxa"/>
          </w:tcPr>
          <w:p w:rsidR="0090226C" w:rsidRPr="00556CA7" w:rsidRDefault="0090226C" w:rsidP="00273F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9" w:type="dxa"/>
          </w:tcPr>
          <w:p w:rsidR="0090226C" w:rsidRPr="00556CA7" w:rsidRDefault="0090226C" w:rsidP="00065C1F">
            <w:pPr>
              <w:pStyle w:val="TableParagraph"/>
              <w:spacing w:before="5" w:line="274" w:lineRule="exact"/>
              <w:ind w:left="11" w:right="361"/>
              <w:rPr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>Тема</w:t>
            </w:r>
            <w:r w:rsidR="00E10447" w:rsidRPr="00556CA7">
              <w:rPr>
                <w:b/>
                <w:sz w:val="24"/>
                <w:szCs w:val="24"/>
              </w:rPr>
              <w:t>22</w:t>
            </w:r>
            <w:r w:rsidRPr="00556CA7">
              <w:rPr>
                <w:sz w:val="24"/>
                <w:szCs w:val="24"/>
              </w:rPr>
              <w:t>Общая характеристикабахчевых культур</w:t>
            </w:r>
          </w:p>
        </w:tc>
        <w:tc>
          <w:tcPr>
            <w:tcW w:w="918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0226C" w:rsidRPr="00556CA7" w:rsidTr="008957D0">
        <w:trPr>
          <w:trHeight w:val="392"/>
        </w:trPr>
        <w:tc>
          <w:tcPr>
            <w:tcW w:w="710" w:type="dxa"/>
          </w:tcPr>
          <w:p w:rsidR="0090226C" w:rsidRPr="00556CA7" w:rsidRDefault="0090226C" w:rsidP="00273F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9" w:type="dxa"/>
          </w:tcPr>
          <w:p w:rsidR="0090226C" w:rsidRPr="00556CA7" w:rsidRDefault="0090226C" w:rsidP="00065C1F">
            <w:pPr>
              <w:pStyle w:val="TableParagraph"/>
              <w:spacing w:before="43" w:line="274" w:lineRule="exact"/>
              <w:ind w:left="11" w:right="361"/>
              <w:rPr>
                <w:b/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>Тема</w:t>
            </w:r>
            <w:r w:rsidR="00E10447" w:rsidRPr="00556CA7">
              <w:rPr>
                <w:b/>
                <w:sz w:val="24"/>
                <w:szCs w:val="24"/>
              </w:rPr>
              <w:t>23</w:t>
            </w:r>
            <w:r w:rsidRPr="00556CA7">
              <w:rPr>
                <w:b/>
                <w:sz w:val="24"/>
                <w:szCs w:val="24"/>
              </w:rPr>
              <w:t xml:space="preserve"> О</w:t>
            </w:r>
            <w:r w:rsidRPr="00556CA7">
              <w:rPr>
                <w:sz w:val="24"/>
                <w:szCs w:val="24"/>
              </w:rPr>
              <w:t>бщая характеристикатехническихкультур</w:t>
            </w:r>
          </w:p>
        </w:tc>
        <w:tc>
          <w:tcPr>
            <w:tcW w:w="918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0226C" w:rsidRPr="00556CA7" w:rsidTr="008957D0">
        <w:trPr>
          <w:trHeight w:val="507"/>
        </w:trPr>
        <w:tc>
          <w:tcPr>
            <w:tcW w:w="710" w:type="dxa"/>
          </w:tcPr>
          <w:p w:rsidR="0090226C" w:rsidRPr="00556CA7" w:rsidRDefault="00330184" w:rsidP="00273F21">
            <w:pPr>
              <w:pStyle w:val="TableParagraph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7</w:t>
            </w:r>
          </w:p>
        </w:tc>
        <w:tc>
          <w:tcPr>
            <w:tcW w:w="7249" w:type="dxa"/>
          </w:tcPr>
          <w:p w:rsidR="0090226C" w:rsidRPr="00556CA7" w:rsidRDefault="0090226C" w:rsidP="00065C1F">
            <w:pPr>
              <w:pStyle w:val="TableParagraph"/>
              <w:spacing w:before="41"/>
              <w:ind w:right="688"/>
              <w:rPr>
                <w:b/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>Раздел</w:t>
            </w:r>
            <w:r w:rsidR="00330184" w:rsidRPr="00556CA7">
              <w:rPr>
                <w:b/>
                <w:sz w:val="24"/>
                <w:szCs w:val="24"/>
              </w:rPr>
              <w:t>7</w:t>
            </w:r>
            <w:r w:rsidRPr="00556CA7">
              <w:rPr>
                <w:b/>
                <w:sz w:val="24"/>
                <w:szCs w:val="24"/>
              </w:rPr>
              <w:t>Болезниивредители  сельскохозяйственныхкультур</w:t>
            </w:r>
          </w:p>
        </w:tc>
        <w:tc>
          <w:tcPr>
            <w:tcW w:w="918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0226C" w:rsidRPr="00556CA7" w:rsidTr="008957D0">
        <w:trPr>
          <w:trHeight w:val="394"/>
        </w:trPr>
        <w:tc>
          <w:tcPr>
            <w:tcW w:w="710" w:type="dxa"/>
          </w:tcPr>
          <w:p w:rsidR="0090226C" w:rsidRPr="00556CA7" w:rsidRDefault="0090226C" w:rsidP="00273F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9" w:type="dxa"/>
          </w:tcPr>
          <w:p w:rsidR="0090226C" w:rsidRPr="00556CA7" w:rsidRDefault="00E10447" w:rsidP="00065C1F">
            <w:pPr>
              <w:pStyle w:val="TableParagraph"/>
              <w:spacing w:before="46" w:line="237" w:lineRule="auto"/>
              <w:ind w:right="517"/>
              <w:rPr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>Тема 24</w:t>
            </w:r>
            <w:r w:rsidR="0090226C" w:rsidRPr="00556CA7">
              <w:rPr>
                <w:sz w:val="24"/>
                <w:szCs w:val="24"/>
              </w:rPr>
              <w:t>Основныевиды</w:t>
            </w:r>
            <w:r w:rsidRPr="00556CA7">
              <w:rPr>
                <w:sz w:val="24"/>
                <w:szCs w:val="24"/>
              </w:rPr>
              <w:t xml:space="preserve">болезни и вредители </w:t>
            </w:r>
            <w:r w:rsidR="0090226C" w:rsidRPr="00556CA7">
              <w:rPr>
                <w:b/>
                <w:sz w:val="24"/>
                <w:szCs w:val="24"/>
              </w:rPr>
              <w:t>с/х</w:t>
            </w:r>
            <w:r w:rsidR="0090226C" w:rsidRPr="00556CA7">
              <w:rPr>
                <w:sz w:val="24"/>
                <w:szCs w:val="24"/>
              </w:rPr>
              <w:t>растений</w:t>
            </w:r>
          </w:p>
        </w:tc>
        <w:tc>
          <w:tcPr>
            <w:tcW w:w="918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0226C" w:rsidRPr="00556CA7" w:rsidTr="008957D0">
        <w:trPr>
          <w:trHeight w:val="367"/>
        </w:trPr>
        <w:tc>
          <w:tcPr>
            <w:tcW w:w="710" w:type="dxa"/>
          </w:tcPr>
          <w:p w:rsidR="0090226C" w:rsidRPr="00556CA7" w:rsidRDefault="0090226C" w:rsidP="00273F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9" w:type="dxa"/>
          </w:tcPr>
          <w:p w:rsidR="0090226C" w:rsidRPr="00556CA7" w:rsidRDefault="0090226C" w:rsidP="00065C1F">
            <w:pPr>
              <w:pStyle w:val="TableParagraph"/>
              <w:spacing w:before="41" w:line="274" w:lineRule="exact"/>
              <w:ind w:left="11" w:right="3"/>
              <w:rPr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>Тема</w:t>
            </w:r>
            <w:r w:rsidR="00E10447" w:rsidRPr="00556CA7">
              <w:rPr>
                <w:b/>
                <w:sz w:val="24"/>
                <w:szCs w:val="24"/>
              </w:rPr>
              <w:t>25</w:t>
            </w:r>
            <w:r w:rsidRPr="00556CA7">
              <w:rPr>
                <w:sz w:val="24"/>
                <w:szCs w:val="24"/>
              </w:rPr>
              <w:t>Биологическиеметодыборьбысвредителямииболезнями</w:t>
            </w:r>
          </w:p>
        </w:tc>
        <w:tc>
          <w:tcPr>
            <w:tcW w:w="918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30184" w:rsidRPr="00556CA7" w:rsidTr="008957D0">
        <w:trPr>
          <w:trHeight w:val="367"/>
        </w:trPr>
        <w:tc>
          <w:tcPr>
            <w:tcW w:w="710" w:type="dxa"/>
          </w:tcPr>
          <w:p w:rsidR="00330184" w:rsidRPr="00556CA7" w:rsidRDefault="00330184" w:rsidP="00273F21">
            <w:pPr>
              <w:pStyle w:val="TableParagraph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8</w:t>
            </w:r>
          </w:p>
        </w:tc>
        <w:tc>
          <w:tcPr>
            <w:tcW w:w="7249" w:type="dxa"/>
          </w:tcPr>
          <w:p w:rsidR="00330184" w:rsidRPr="00556CA7" w:rsidRDefault="00330184" w:rsidP="00330184">
            <w:pPr>
              <w:widowControl/>
              <w:autoSpaceDE/>
              <w:autoSpaceDN/>
              <w:spacing w:before="83" w:after="83"/>
              <w:rPr>
                <w:color w:val="181818"/>
                <w:sz w:val="24"/>
                <w:szCs w:val="24"/>
                <w:lang w:eastAsia="ru-RU"/>
              </w:rPr>
            </w:pPr>
            <w:r w:rsidRPr="00556CA7">
              <w:rPr>
                <w:b/>
                <w:bCs/>
                <w:color w:val="181818"/>
                <w:sz w:val="24"/>
                <w:szCs w:val="24"/>
                <w:lang w:eastAsia="ru-RU"/>
              </w:rPr>
              <w:t xml:space="preserve"> Раздел 8.Семена и подготовка их к посеву</w:t>
            </w:r>
            <w:r w:rsidRPr="00556CA7">
              <w:rPr>
                <w:color w:val="181818"/>
                <w:sz w:val="24"/>
                <w:szCs w:val="24"/>
                <w:lang w:eastAsia="ru-RU"/>
              </w:rPr>
              <w:t>. </w:t>
            </w:r>
          </w:p>
          <w:p w:rsidR="00330184" w:rsidRPr="00556CA7" w:rsidRDefault="00330184" w:rsidP="00330184">
            <w:pPr>
              <w:widowControl/>
              <w:autoSpaceDE/>
              <w:autoSpaceDN/>
              <w:spacing w:before="83" w:after="83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330184" w:rsidRPr="00556CA7" w:rsidRDefault="00330184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330184" w:rsidRPr="00556CA7" w:rsidRDefault="00330184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0184" w:rsidRPr="00556CA7" w:rsidRDefault="00330184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30184" w:rsidRPr="00556CA7" w:rsidTr="008957D0">
        <w:trPr>
          <w:trHeight w:val="367"/>
        </w:trPr>
        <w:tc>
          <w:tcPr>
            <w:tcW w:w="710" w:type="dxa"/>
          </w:tcPr>
          <w:p w:rsidR="00330184" w:rsidRPr="00556CA7" w:rsidRDefault="00330184" w:rsidP="00273F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9" w:type="dxa"/>
          </w:tcPr>
          <w:p w:rsidR="00330184" w:rsidRPr="00556CA7" w:rsidRDefault="00330184" w:rsidP="00065C1F">
            <w:pPr>
              <w:pStyle w:val="TableParagraph"/>
              <w:spacing w:before="41" w:line="274" w:lineRule="exact"/>
              <w:ind w:left="11" w:right="3"/>
              <w:rPr>
                <w:b/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 xml:space="preserve">Тема26 </w:t>
            </w:r>
            <w:r w:rsidRPr="00556CA7">
              <w:rPr>
                <w:color w:val="181818"/>
                <w:sz w:val="24"/>
                <w:szCs w:val="24"/>
                <w:lang w:eastAsia="ru-RU"/>
              </w:rPr>
              <w:t>Значение сортовых семян.</w:t>
            </w:r>
          </w:p>
        </w:tc>
        <w:tc>
          <w:tcPr>
            <w:tcW w:w="918" w:type="dxa"/>
          </w:tcPr>
          <w:p w:rsidR="00330184" w:rsidRPr="00556CA7" w:rsidRDefault="00330184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330184" w:rsidRPr="00556CA7" w:rsidRDefault="00330184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0184" w:rsidRPr="00556CA7" w:rsidRDefault="00330184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30184" w:rsidRPr="00556CA7" w:rsidTr="008957D0">
        <w:trPr>
          <w:trHeight w:val="367"/>
        </w:trPr>
        <w:tc>
          <w:tcPr>
            <w:tcW w:w="710" w:type="dxa"/>
          </w:tcPr>
          <w:p w:rsidR="00330184" w:rsidRPr="00556CA7" w:rsidRDefault="00330184" w:rsidP="00273F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9" w:type="dxa"/>
          </w:tcPr>
          <w:p w:rsidR="00330184" w:rsidRPr="00556CA7" w:rsidRDefault="00330184" w:rsidP="00330184">
            <w:pPr>
              <w:widowControl/>
              <w:autoSpaceDE/>
              <w:autoSpaceDN/>
              <w:spacing w:before="83" w:after="83"/>
              <w:rPr>
                <w:color w:val="181818"/>
                <w:sz w:val="24"/>
                <w:szCs w:val="24"/>
                <w:lang w:eastAsia="ru-RU"/>
              </w:rPr>
            </w:pPr>
            <w:r w:rsidRPr="00556CA7">
              <w:rPr>
                <w:b/>
                <w:sz w:val="24"/>
                <w:szCs w:val="24"/>
              </w:rPr>
              <w:t>Тема27</w:t>
            </w:r>
            <w:r w:rsidRPr="00556CA7">
              <w:rPr>
                <w:color w:val="181818"/>
                <w:sz w:val="24"/>
                <w:szCs w:val="24"/>
                <w:lang w:eastAsia="ru-RU"/>
              </w:rPr>
              <w:t>Посевные качества семян.</w:t>
            </w:r>
          </w:p>
        </w:tc>
        <w:tc>
          <w:tcPr>
            <w:tcW w:w="918" w:type="dxa"/>
          </w:tcPr>
          <w:p w:rsidR="00330184" w:rsidRPr="00556CA7" w:rsidRDefault="00330184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330184" w:rsidRPr="00556CA7" w:rsidRDefault="00330184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0184" w:rsidRPr="00556CA7" w:rsidRDefault="00330184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30184" w:rsidRPr="00556CA7" w:rsidTr="008957D0">
        <w:trPr>
          <w:trHeight w:val="367"/>
        </w:trPr>
        <w:tc>
          <w:tcPr>
            <w:tcW w:w="710" w:type="dxa"/>
          </w:tcPr>
          <w:p w:rsidR="00330184" w:rsidRPr="00556CA7" w:rsidRDefault="00330184" w:rsidP="00273F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9" w:type="dxa"/>
          </w:tcPr>
          <w:p w:rsidR="00330184" w:rsidRPr="00556CA7" w:rsidRDefault="00330184" w:rsidP="00065C1F">
            <w:pPr>
              <w:pStyle w:val="TableParagraph"/>
              <w:spacing w:before="41" w:line="274" w:lineRule="exact"/>
              <w:ind w:left="11" w:right="3"/>
              <w:rPr>
                <w:b/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 xml:space="preserve">Тема28 </w:t>
            </w:r>
            <w:r w:rsidRPr="00556CA7">
              <w:rPr>
                <w:color w:val="181818"/>
                <w:sz w:val="24"/>
                <w:szCs w:val="24"/>
                <w:lang w:eastAsia="ru-RU"/>
              </w:rPr>
              <w:t>Подготовка семян к посеву</w:t>
            </w:r>
          </w:p>
        </w:tc>
        <w:tc>
          <w:tcPr>
            <w:tcW w:w="918" w:type="dxa"/>
          </w:tcPr>
          <w:p w:rsidR="00330184" w:rsidRPr="00556CA7" w:rsidRDefault="00330184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330184" w:rsidRPr="00556CA7" w:rsidRDefault="00330184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0184" w:rsidRPr="00556CA7" w:rsidRDefault="00330184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0226C" w:rsidRPr="00556CA7" w:rsidTr="008957D0">
        <w:trPr>
          <w:trHeight w:val="410"/>
        </w:trPr>
        <w:tc>
          <w:tcPr>
            <w:tcW w:w="710" w:type="dxa"/>
          </w:tcPr>
          <w:p w:rsidR="0090226C" w:rsidRPr="00556CA7" w:rsidRDefault="00330184" w:rsidP="00273F21">
            <w:pPr>
              <w:pStyle w:val="TableParagraph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9</w:t>
            </w:r>
          </w:p>
        </w:tc>
        <w:tc>
          <w:tcPr>
            <w:tcW w:w="7249" w:type="dxa"/>
          </w:tcPr>
          <w:p w:rsidR="0090226C" w:rsidRPr="00556CA7" w:rsidRDefault="0090226C" w:rsidP="00065C1F">
            <w:pPr>
              <w:pStyle w:val="TableParagraph"/>
              <w:spacing w:line="269" w:lineRule="exact"/>
              <w:ind w:left="10" w:right="3"/>
              <w:rPr>
                <w:b/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>Раздел</w:t>
            </w:r>
            <w:proofErr w:type="gramStart"/>
            <w:r w:rsidR="00330184" w:rsidRPr="00556CA7">
              <w:rPr>
                <w:b/>
                <w:sz w:val="24"/>
                <w:szCs w:val="24"/>
              </w:rPr>
              <w:t>9</w:t>
            </w:r>
            <w:proofErr w:type="gramEnd"/>
            <w:r w:rsidRPr="00556CA7">
              <w:rPr>
                <w:b/>
                <w:sz w:val="24"/>
                <w:szCs w:val="24"/>
              </w:rPr>
              <w:t>.Исследовательская работаобучающихся</w:t>
            </w:r>
          </w:p>
        </w:tc>
        <w:tc>
          <w:tcPr>
            <w:tcW w:w="918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6</w:t>
            </w:r>
          </w:p>
        </w:tc>
        <w:tc>
          <w:tcPr>
            <w:tcW w:w="1066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0226C" w:rsidRPr="00556CA7" w:rsidTr="008957D0">
        <w:trPr>
          <w:trHeight w:val="416"/>
        </w:trPr>
        <w:tc>
          <w:tcPr>
            <w:tcW w:w="710" w:type="dxa"/>
          </w:tcPr>
          <w:p w:rsidR="0090226C" w:rsidRPr="00556CA7" w:rsidRDefault="0090226C" w:rsidP="00273F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9" w:type="dxa"/>
          </w:tcPr>
          <w:p w:rsidR="0090226C" w:rsidRPr="00556CA7" w:rsidRDefault="0090226C" w:rsidP="00065C1F">
            <w:pPr>
              <w:pStyle w:val="TableParagraph"/>
              <w:spacing w:before="51" w:line="274" w:lineRule="exact"/>
              <w:ind w:left="11" w:right="3"/>
              <w:rPr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>Тема</w:t>
            </w:r>
            <w:r w:rsidR="00330184" w:rsidRPr="00556CA7">
              <w:rPr>
                <w:b/>
                <w:sz w:val="24"/>
                <w:szCs w:val="24"/>
              </w:rPr>
              <w:t>29</w:t>
            </w:r>
            <w:r w:rsidRPr="00556CA7">
              <w:rPr>
                <w:sz w:val="24"/>
                <w:szCs w:val="24"/>
              </w:rPr>
              <w:t>Определениетемыисследования</w:t>
            </w:r>
          </w:p>
        </w:tc>
        <w:tc>
          <w:tcPr>
            <w:tcW w:w="918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0226C" w:rsidRPr="00556CA7" w:rsidTr="008957D0">
        <w:trPr>
          <w:trHeight w:val="399"/>
        </w:trPr>
        <w:tc>
          <w:tcPr>
            <w:tcW w:w="710" w:type="dxa"/>
          </w:tcPr>
          <w:p w:rsidR="0090226C" w:rsidRPr="00556CA7" w:rsidRDefault="0090226C" w:rsidP="00273F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9" w:type="dxa"/>
          </w:tcPr>
          <w:p w:rsidR="0090226C" w:rsidRPr="00556CA7" w:rsidRDefault="0090226C" w:rsidP="00065C1F">
            <w:pPr>
              <w:pStyle w:val="TableParagraph"/>
              <w:spacing w:line="267" w:lineRule="exact"/>
              <w:ind w:left="11" w:right="3"/>
              <w:rPr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>Тема</w:t>
            </w:r>
            <w:r w:rsidR="00330184" w:rsidRPr="00556CA7">
              <w:rPr>
                <w:b/>
                <w:sz w:val="24"/>
                <w:szCs w:val="24"/>
              </w:rPr>
              <w:t>30</w:t>
            </w:r>
            <w:r w:rsidRPr="00556CA7">
              <w:rPr>
                <w:sz w:val="24"/>
                <w:szCs w:val="24"/>
              </w:rPr>
              <w:t>Работа с литературой повыбраннойтемеисследований</w:t>
            </w:r>
          </w:p>
        </w:tc>
        <w:tc>
          <w:tcPr>
            <w:tcW w:w="918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0226C" w:rsidRPr="00556CA7" w:rsidTr="008957D0">
        <w:trPr>
          <w:trHeight w:val="287"/>
        </w:trPr>
        <w:tc>
          <w:tcPr>
            <w:tcW w:w="710" w:type="dxa"/>
          </w:tcPr>
          <w:p w:rsidR="0090226C" w:rsidRPr="00556CA7" w:rsidRDefault="0090226C" w:rsidP="00273F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9" w:type="dxa"/>
          </w:tcPr>
          <w:p w:rsidR="0090226C" w:rsidRPr="00556CA7" w:rsidRDefault="0090226C" w:rsidP="00065C1F">
            <w:pPr>
              <w:pStyle w:val="TableParagraph"/>
              <w:spacing w:line="267" w:lineRule="exact"/>
              <w:ind w:left="11" w:right="3"/>
              <w:rPr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>Тема</w:t>
            </w:r>
            <w:r w:rsidR="00330184" w:rsidRPr="00556CA7">
              <w:rPr>
                <w:b/>
                <w:sz w:val="24"/>
                <w:szCs w:val="24"/>
              </w:rPr>
              <w:t>31</w:t>
            </w:r>
            <w:r w:rsidRPr="00556CA7">
              <w:rPr>
                <w:sz w:val="24"/>
                <w:szCs w:val="24"/>
              </w:rPr>
              <w:t>Подготовка к практическому этапуисследования</w:t>
            </w:r>
          </w:p>
        </w:tc>
        <w:tc>
          <w:tcPr>
            <w:tcW w:w="918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0226C" w:rsidRPr="00556CA7" w:rsidTr="008957D0">
        <w:trPr>
          <w:trHeight w:val="429"/>
        </w:trPr>
        <w:tc>
          <w:tcPr>
            <w:tcW w:w="710" w:type="dxa"/>
          </w:tcPr>
          <w:p w:rsidR="0090226C" w:rsidRPr="00556CA7" w:rsidRDefault="0090226C" w:rsidP="00273F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9" w:type="dxa"/>
          </w:tcPr>
          <w:p w:rsidR="0090226C" w:rsidRPr="00556CA7" w:rsidRDefault="0090226C" w:rsidP="00065C1F">
            <w:pPr>
              <w:pStyle w:val="TableParagraph"/>
              <w:spacing w:before="29" w:line="274" w:lineRule="exact"/>
              <w:ind w:left="11" w:right="3"/>
              <w:rPr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>Тема</w:t>
            </w:r>
            <w:r w:rsidR="00330184" w:rsidRPr="00556CA7">
              <w:rPr>
                <w:b/>
                <w:sz w:val="24"/>
                <w:szCs w:val="24"/>
              </w:rPr>
              <w:t>32</w:t>
            </w:r>
            <w:r w:rsidRPr="00556CA7">
              <w:rPr>
                <w:sz w:val="24"/>
                <w:szCs w:val="24"/>
              </w:rPr>
              <w:t>Практическийэтаписследований</w:t>
            </w:r>
          </w:p>
        </w:tc>
        <w:tc>
          <w:tcPr>
            <w:tcW w:w="918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0226C" w:rsidRPr="00556CA7" w:rsidTr="008957D0">
        <w:trPr>
          <w:trHeight w:val="250"/>
        </w:trPr>
        <w:tc>
          <w:tcPr>
            <w:tcW w:w="710" w:type="dxa"/>
          </w:tcPr>
          <w:p w:rsidR="0090226C" w:rsidRPr="00556CA7" w:rsidRDefault="0090226C" w:rsidP="00273F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9" w:type="dxa"/>
          </w:tcPr>
          <w:p w:rsidR="0090226C" w:rsidRPr="00556CA7" w:rsidRDefault="0090226C" w:rsidP="00065C1F">
            <w:pPr>
              <w:pStyle w:val="TableParagraph"/>
              <w:spacing w:line="267" w:lineRule="exact"/>
              <w:ind w:left="11" w:right="3"/>
              <w:rPr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>Тема</w:t>
            </w:r>
            <w:r w:rsidR="00330184" w:rsidRPr="00556CA7">
              <w:rPr>
                <w:b/>
                <w:sz w:val="24"/>
                <w:szCs w:val="24"/>
              </w:rPr>
              <w:t>33</w:t>
            </w:r>
            <w:r w:rsidRPr="00556CA7">
              <w:rPr>
                <w:sz w:val="24"/>
                <w:szCs w:val="24"/>
              </w:rPr>
              <w:t>Оформлениерезультатовисследований</w:t>
            </w:r>
          </w:p>
        </w:tc>
        <w:tc>
          <w:tcPr>
            <w:tcW w:w="918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0226C" w:rsidRPr="00556CA7" w:rsidTr="008957D0">
        <w:trPr>
          <w:trHeight w:val="324"/>
        </w:trPr>
        <w:tc>
          <w:tcPr>
            <w:tcW w:w="710" w:type="dxa"/>
          </w:tcPr>
          <w:p w:rsidR="0090226C" w:rsidRPr="00556CA7" w:rsidRDefault="0090226C" w:rsidP="00273F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9" w:type="dxa"/>
          </w:tcPr>
          <w:p w:rsidR="0090226C" w:rsidRPr="00556CA7" w:rsidRDefault="0090226C" w:rsidP="00065C1F">
            <w:pPr>
              <w:pStyle w:val="TableParagraph"/>
              <w:spacing w:line="268" w:lineRule="exact"/>
              <w:ind w:left="11" w:right="3"/>
              <w:rPr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>Тема</w:t>
            </w:r>
            <w:r w:rsidR="00330184" w:rsidRPr="00556CA7">
              <w:rPr>
                <w:b/>
                <w:sz w:val="24"/>
                <w:szCs w:val="24"/>
              </w:rPr>
              <w:t>34</w:t>
            </w:r>
            <w:r w:rsidRPr="00556CA7">
              <w:rPr>
                <w:sz w:val="24"/>
                <w:szCs w:val="24"/>
              </w:rPr>
              <w:t>Презентациярезультатов   исследований</w:t>
            </w:r>
          </w:p>
        </w:tc>
        <w:tc>
          <w:tcPr>
            <w:tcW w:w="918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0226C" w:rsidRPr="00556CA7" w:rsidTr="008957D0">
        <w:trPr>
          <w:trHeight w:val="271"/>
        </w:trPr>
        <w:tc>
          <w:tcPr>
            <w:tcW w:w="710" w:type="dxa"/>
          </w:tcPr>
          <w:p w:rsidR="0090226C" w:rsidRPr="00556CA7" w:rsidRDefault="0090226C" w:rsidP="00273F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9" w:type="dxa"/>
          </w:tcPr>
          <w:p w:rsidR="0090226C" w:rsidRPr="00556CA7" w:rsidRDefault="0090226C" w:rsidP="008957D0">
            <w:pPr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 xml:space="preserve"> Выполнение  практического этапа исследований</w:t>
            </w:r>
          </w:p>
        </w:tc>
        <w:tc>
          <w:tcPr>
            <w:tcW w:w="918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12</w:t>
            </w:r>
          </w:p>
        </w:tc>
        <w:tc>
          <w:tcPr>
            <w:tcW w:w="1066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0226C" w:rsidRPr="00556CA7" w:rsidTr="008957D0">
        <w:trPr>
          <w:trHeight w:val="276"/>
        </w:trPr>
        <w:tc>
          <w:tcPr>
            <w:tcW w:w="710" w:type="dxa"/>
          </w:tcPr>
          <w:p w:rsidR="0090226C" w:rsidRPr="00556CA7" w:rsidRDefault="0090226C" w:rsidP="00273F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49" w:type="dxa"/>
          </w:tcPr>
          <w:p w:rsidR="0090226C" w:rsidRPr="00556CA7" w:rsidRDefault="0090226C" w:rsidP="008957D0">
            <w:pPr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 xml:space="preserve">Всегочасов: </w:t>
            </w:r>
          </w:p>
        </w:tc>
        <w:tc>
          <w:tcPr>
            <w:tcW w:w="918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34</w:t>
            </w:r>
          </w:p>
        </w:tc>
        <w:tc>
          <w:tcPr>
            <w:tcW w:w="1066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26C" w:rsidRPr="00556CA7" w:rsidRDefault="0090226C" w:rsidP="008C15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8957D0" w:rsidRPr="00556CA7" w:rsidRDefault="008957D0" w:rsidP="008957D0">
      <w:pPr>
        <w:widowControl/>
        <w:shd w:val="clear" w:color="auto" w:fill="FFFFFF"/>
        <w:autoSpaceDE/>
        <w:autoSpaceDN/>
        <w:spacing w:before="83" w:after="83" w:line="312" w:lineRule="atLeast"/>
        <w:jc w:val="center"/>
        <w:rPr>
          <w:color w:val="181818"/>
          <w:sz w:val="24"/>
          <w:szCs w:val="24"/>
          <w:lang w:eastAsia="ru-RU"/>
        </w:rPr>
      </w:pPr>
      <w:r w:rsidRPr="00556CA7">
        <w:rPr>
          <w:b/>
          <w:bCs/>
          <w:color w:val="181818"/>
          <w:sz w:val="24"/>
          <w:szCs w:val="24"/>
          <w:lang w:eastAsia="ru-RU"/>
        </w:rPr>
        <w:t> </w:t>
      </w:r>
    </w:p>
    <w:p w:rsidR="00FA36E9" w:rsidRDefault="00FA36E9">
      <w:pPr>
        <w:rPr>
          <w:sz w:val="20"/>
        </w:rPr>
        <w:sectPr w:rsidR="00FA36E9">
          <w:pgSz w:w="11910" w:h="16840"/>
          <w:pgMar w:top="1120" w:right="480" w:bottom="1160" w:left="1580" w:header="0" w:footer="964" w:gutter="0"/>
          <w:cols w:space="720"/>
        </w:sectPr>
      </w:pPr>
    </w:p>
    <w:p w:rsidR="00FA36E9" w:rsidRPr="00556CA7" w:rsidRDefault="00DE2E8F">
      <w:pPr>
        <w:pStyle w:val="11"/>
        <w:spacing w:before="73"/>
        <w:ind w:left="1290" w:right="1397"/>
        <w:jc w:val="center"/>
      </w:pPr>
      <w:r w:rsidRPr="00556CA7">
        <w:lastRenderedPageBreak/>
        <w:t>МЕТОДИЧЕСКОЕОБЕСПЕЧЕНИЕПРОГРАММЫ</w:t>
      </w:r>
    </w:p>
    <w:p w:rsidR="00FA36E9" w:rsidRPr="00556CA7" w:rsidRDefault="00FA36E9">
      <w:pPr>
        <w:pStyle w:val="a3"/>
        <w:spacing w:before="7"/>
        <w:ind w:left="0"/>
        <w:rPr>
          <w:b/>
        </w:rPr>
      </w:pPr>
    </w:p>
    <w:p w:rsidR="00FA36E9" w:rsidRPr="00556CA7" w:rsidRDefault="00DE2E8F">
      <w:pPr>
        <w:pStyle w:val="a3"/>
        <w:ind w:right="223" w:firstLine="707"/>
        <w:jc w:val="both"/>
      </w:pPr>
      <w:r w:rsidRPr="00556CA7">
        <w:t>Реализовыватьпрограммуможетпедагог</w:t>
      </w:r>
      <w:proofErr w:type="gramStart"/>
      <w:r w:rsidRPr="00556CA7">
        <w:t>,и</w:t>
      </w:r>
      <w:proofErr w:type="gramEnd"/>
      <w:r w:rsidRPr="00556CA7">
        <w:t>меющийвысшеебиологическоеобразование, обладающий достаточными теоретическими знаниями и опытом практическойдеятельностивобластибиологическогообразованияиорганизацииучебно-исследовательскойдеятельности.</w:t>
      </w:r>
    </w:p>
    <w:p w:rsidR="00FA36E9" w:rsidRPr="00556CA7" w:rsidRDefault="00DE2E8F">
      <w:pPr>
        <w:pStyle w:val="a3"/>
        <w:ind w:right="225" w:firstLine="707"/>
        <w:jc w:val="both"/>
      </w:pPr>
      <w:r w:rsidRPr="00556CA7">
        <w:t>Для осуществления научного руководства исследовательскими работами детей илидля консультирования по определенным темам к работе по программе могут привлекатьсянаучныесотрудникивысшейшколы,ученые-биологи,экологи,идругиеспециалисты,обладающиедостаточнымобъемомзнанийповозрастнойпсихологии,знающиепедагогическиетехнологии,методыиформыработы,специфичныедляучрежденийдополнительногообразования.</w:t>
      </w:r>
    </w:p>
    <w:p w:rsidR="00FA36E9" w:rsidRPr="00556CA7" w:rsidRDefault="00DE2E8F">
      <w:pPr>
        <w:pStyle w:val="a3"/>
        <w:spacing w:before="1"/>
        <w:ind w:right="229" w:firstLine="707"/>
        <w:jc w:val="both"/>
      </w:pPr>
      <w:r w:rsidRPr="00556CA7">
        <w:t>Дляпроведениядиагностикипсихическогоразвитаяобучающихсякработепопрограммеможетпривлекатьсяпсихолог</w:t>
      </w:r>
      <w:proofErr w:type="gramStart"/>
      <w:r w:rsidRPr="00556CA7">
        <w:t>,в</w:t>
      </w:r>
      <w:proofErr w:type="gramEnd"/>
      <w:r w:rsidRPr="00556CA7">
        <w:t>ладеющийметодиками работысдетьми.</w:t>
      </w:r>
    </w:p>
    <w:p w:rsidR="00FA36E9" w:rsidRPr="00556CA7" w:rsidRDefault="00FA36E9">
      <w:pPr>
        <w:pStyle w:val="a3"/>
        <w:spacing w:before="4"/>
        <w:ind w:left="0"/>
      </w:pPr>
    </w:p>
    <w:p w:rsidR="00FA36E9" w:rsidRPr="00556CA7" w:rsidRDefault="00DE2E8F">
      <w:pPr>
        <w:pStyle w:val="11"/>
        <w:ind w:right="229" w:firstLine="707"/>
        <w:jc w:val="both"/>
      </w:pPr>
      <w:r w:rsidRPr="00556CA7">
        <w:t>Педагогическиетехнологии,методы,приемыиформыорганизацииобразовательногопроцесса</w:t>
      </w:r>
    </w:p>
    <w:p w:rsidR="00FA36E9" w:rsidRPr="00556CA7" w:rsidRDefault="00FA36E9">
      <w:pPr>
        <w:pStyle w:val="a3"/>
        <w:spacing w:before="8"/>
        <w:ind w:left="0"/>
        <w:rPr>
          <w:b/>
        </w:rPr>
      </w:pPr>
    </w:p>
    <w:p w:rsidR="00FA36E9" w:rsidRPr="00556CA7" w:rsidRDefault="00DE2E8F">
      <w:pPr>
        <w:pStyle w:val="a3"/>
        <w:ind w:left="830"/>
      </w:pPr>
      <w:r w:rsidRPr="00556CA7">
        <w:t>Приреализациипрограммыиспользуютсяследующиепедагогическиетехнологии:</w:t>
      </w:r>
    </w:p>
    <w:p w:rsidR="00FA36E9" w:rsidRPr="00556CA7" w:rsidRDefault="00FA36E9">
      <w:pPr>
        <w:pStyle w:val="a3"/>
        <w:spacing w:before="8"/>
        <w:ind w:left="0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6"/>
        <w:gridCol w:w="1844"/>
        <w:gridCol w:w="5531"/>
      </w:tblGrid>
      <w:tr w:rsidR="00FA36E9" w:rsidRPr="00556CA7">
        <w:trPr>
          <w:trHeight w:val="844"/>
        </w:trPr>
        <w:tc>
          <w:tcPr>
            <w:tcW w:w="2136" w:type="dxa"/>
          </w:tcPr>
          <w:p w:rsidR="00FA36E9" w:rsidRPr="00556CA7" w:rsidRDefault="00DE2E8F">
            <w:pPr>
              <w:pStyle w:val="TableParagraph"/>
              <w:spacing w:line="270" w:lineRule="atLeast"/>
              <w:ind w:left="213" w:right="204"/>
              <w:jc w:val="center"/>
              <w:rPr>
                <w:b/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>Группы</w:t>
            </w:r>
            <w:r w:rsidRPr="00556CA7">
              <w:rPr>
                <w:b/>
                <w:spacing w:val="-1"/>
                <w:sz w:val="24"/>
                <w:szCs w:val="24"/>
              </w:rPr>
              <w:t>педагогических</w:t>
            </w:r>
            <w:r w:rsidRPr="00556CA7">
              <w:rPr>
                <w:b/>
                <w:sz w:val="24"/>
                <w:szCs w:val="24"/>
              </w:rPr>
              <w:t>технологий</w:t>
            </w:r>
          </w:p>
        </w:tc>
        <w:tc>
          <w:tcPr>
            <w:tcW w:w="1844" w:type="dxa"/>
          </w:tcPr>
          <w:p w:rsidR="00FA36E9" w:rsidRPr="00556CA7" w:rsidRDefault="00DE2E8F">
            <w:pPr>
              <w:pStyle w:val="TableParagraph"/>
              <w:spacing w:before="143"/>
              <w:ind w:left="297" w:right="22" w:hanging="248"/>
              <w:rPr>
                <w:b/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>Педагогическиетехнологии</w:t>
            </w:r>
          </w:p>
        </w:tc>
        <w:tc>
          <w:tcPr>
            <w:tcW w:w="5531" w:type="dxa"/>
          </w:tcPr>
          <w:p w:rsidR="00FA36E9" w:rsidRPr="00556CA7" w:rsidRDefault="00DE2E8F">
            <w:pPr>
              <w:pStyle w:val="TableParagraph"/>
              <w:spacing w:before="143"/>
              <w:ind w:left="9" w:right="-1"/>
              <w:rPr>
                <w:b/>
                <w:sz w:val="24"/>
                <w:szCs w:val="24"/>
              </w:rPr>
            </w:pPr>
            <w:r w:rsidRPr="00556CA7">
              <w:rPr>
                <w:b/>
                <w:sz w:val="24"/>
                <w:szCs w:val="24"/>
              </w:rPr>
              <w:t>Методы,приемы,формыобученияивоспитанияиподведения итогов</w:t>
            </w:r>
          </w:p>
        </w:tc>
      </w:tr>
      <w:tr w:rsidR="00FA36E9" w:rsidRPr="00556CA7">
        <w:trPr>
          <w:trHeight w:val="1103"/>
        </w:trPr>
        <w:tc>
          <w:tcPr>
            <w:tcW w:w="2136" w:type="dxa"/>
            <w:vMerge w:val="restart"/>
          </w:tcPr>
          <w:p w:rsidR="00FA36E9" w:rsidRPr="00556CA7" w:rsidRDefault="00FA36E9">
            <w:pPr>
              <w:pStyle w:val="TableParagraph"/>
              <w:rPr>
                <w:sz w:val="24"/>
                <w:szCs w:val="24"/>
              </w:rPr>
            </w:pPr>
          </w:p>
          <w:p w:rsidR="00FA36E9" w:rsidRPr="00556CA7" w:rsidRDefault="00FA36E9">
            <w:pPr>
              <w:pStyle w:val="TableParagraph"/>
              <w:rPr>
                <w:sz w:val="24"/>
                <w:szCs w:val="24"/>
              </w:rPr>
            </w:pPr>
          </w:p>
          <w:p w:rsidR="00FA36E9" w:rsidRPr="00556CA7" w:rsidRDefault="00DE2E8F">
            <w:pPr>
              <w:pStyle w:val="TableParagraph"/>
              <w:spacing w:before="166"/>
              <w:ind w:left="119" w:right="111" w:firstLine="1"/>
              <w:jc w:val="center"/>
              <w:rPr>
                <w:sz w:val="24"/>
                <w:szCs w:val="24"/>
              </w:rPr>
            </w:pPr>
            <w:proofErr w:type="spellStart"/>
            <w:r w:rsidRPr="00556CA7">
              <w:rPr>
                <w:sz w:val="24"/>
                <w:szCs w:val="24"/>
              </w:rPr>
              <w:t>Технологиикомпетентностно-ориентироваиногообразования</w:t>
            </w:r>
            <w:proofErr w:type="spellEnd"/>
          </w:p>
        </w:tc>
        <w:tc>
          <w:tcPr>
            <w:tcW w:w="1844" w:type="dxa"/>
          </w:tcPr>
          <w:p w:rsidR="00FA36E9" w:rsidRPr="00556CA7" w:rsidRDefault="00FA36E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FA36E9" w:rsidRPr="00556CA7" w:rsidRDefault="00DE2E8F">
            <w:pPr>
              <w:pStyle w:val="TableParagraph"/>
              <w:ind w:left="444" w:right="345" w:hanging="72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Проектноеобучение</w:t>
            </w:r>
          </w:p>
        </w:tc>
        <w:tc>
          <w:tcPr>
            <w:tcW w:w="5531" w:type="dxa"/>
          </w:tcPr>
          <w:p w:rsidR="00FA36E9" w:rsidRPr="00556CA7" w:rsidRDefault="00DE2E8F">
            <w:pPr>
              <w:pStyle w:val="TableParagraph"/>
              <w:ind w:left="9" w:right="2" w:firstLine="180"/>
              <w:jc w:val="both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Программаподразумеваетвыполнениеиндивидуальныхисследовательскихпроектовснаиболее</w:t>
            </w:r>
          </w:p>
          <w:p w:rsidR="00FA36E9" w:rsidRPr="00556CA7" w:rsidRDefault="00DE2E8F">
            <w:pPr>
              <w:pStyle w:val="TableParagraph"/>
              <w:spacing w:line="264" w:lineRule="exact"/>
              <w:ind w:left="9"/>
              <w:jc w:val="both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мотивированнымиучащимися.</w:t>
            </w:r>
          </w:p>
        </w:tc>
      </w:tr>
      <w:tr w:rsidR="00FA36E9" w:rsidRPr="00556CA7">
        <w:trPr>
          <w:trHeight w:val="1533"/>
        </w:trPr>
        <w:tc>
          <w:tcPr>
            <w:tcW w:w="2136" w:type="dxa"/>
            <w:vMerge/>
            <w:tcBorders>
              <w:top w:val="nil"/>
            </w:tcBorders>
          </w:tcPr>
          <w:p w:rsidR="00FA36E9" w:rsidRPr="00556CA7" w:rsidRDefault="00FA36E9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A36E9" w:rsidRPr="00556CA7" w:rsidRDefault="00FA36E9">
            <w:pPr>
              <w:pStyle w:val="TableParagraph"/>
              <w:rPr>
                <w:sz w:val="24"/>
                <w:szCs w:val="24"/>
              </w:rPr>
            </w:pPr>
          </w:p>
          <w:p w:rsidR="00FA36E9" w:rsidRPr="00556CA7" w:rsidRDefault="00FA36E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FA36E9" w:rsidRPr="00556CA7" w:rsidRDefault="00DE2E8F">
            <w:pPr>
              <w:pStyle w:val="TableParagraph"/>
              <w:ind w:left="338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Портфолио</w:t>
            </w:r>
          </w:p>
        </w:tc>
        <w:tc>
          <w:tcPr>
            <w:tcW w:w="5531" w:type="dxa"/>
          </w:tcPr>
          <w:p w:rsidR="00FA36E9" w:rsidRPr="00556CA7" w:rsidRDefault="00DE2E8F">
            <w:pPr>
              <w:pStyle w:val="TableParagraph"/>
              <w:spacing w:before="68"/>
              <w:ind w:left="9" w:firstLine="180"/>
              <w:jc w:val="both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Втечениегодакаждыйобучающийсяготовитпортфолио - сборник работ и результатов, которыедемонстрируют его усилия, прогресс и достижения вобластиэкологическогообразования.Презентацияпортфолиопроводитсявконце учебногогода.</w:t>
            </w:r>
          </w:p>
        </w:tc>
      </w:tr>
      <w:tr w:rsidR="00FA36E9" w:rsidRPr="00556CA7">
        <w:trPr>
          <w:trHeight w:val="2262"/>
        </w:trPr>
        <w:tc>
          <w:tcPr>
            <w:tcW w:w="2136" w:type="dxa"/>
          </w:tcPr>
          <w:p w:rsidR="00FA36E9" w:rsidRPr="00556CA7" w:rsidRDefault="00FA36E9">
            <w:pPr>
              <w:pStyle w:val="TableParagraph"/>
              <w:rPr>
                <w:sz w:val="24"/>
                <w:szCs w:val="24"/>
              </w:rPr>
            </w:pPr>
          </w:p>
          <w:p w:rsidR="00FA36E9" w:rsidRPr="00556CA7" w:rsidRDefault="00FA36E9">
            <w:pPr>
              <w:pStyle w:val="TableParagraph"/>
              <w:rPr>
                <w:sz w:val="24"/>
                <w:szCs w:val="24"/>
              </w:rPr>
            </w:pPr>
          </w:p>
          <w:p w:rsidR="00FA36E9" w:rsidRPr="00556CA7" w:rsidRDefault="00FA36E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FA36E9" w:rsidRPr="00556CA7" w:rsidRDefault="00DE2E8F">
            <w:pPr>
              <w:pStyle w:val="TableParagraph"/>
              <w:ind w:left="479" w:right="110" w:hanging="341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Информационныетехнологии</w:t>
            </w:r>
          </w:p>
        </w:tc>
        <w:tc>
          <w:tcPr>
            <w:tcW w:w="1844" w:type="dxa"/>
          </w:tcPr>
          <w:p w:rsidR="00FA36E9" w:rsidRPr="00556CA7" w:rsidRDefault="00FA36E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FA36E9" w:rsidRPr="00556CA7" w:rsidRDefault="00DE2E8F">
            <w:pPr>
              <w:pStyle w:val="TableParagraph"/>
              <w:ind w:left="28" w:right="21" w:firstLine="2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Использованиепрограммныхсредств икомпьютеров дляработы синформацией</w:t>
            </w:r>
          </w:p>
        </w:tc>
        <w:tc>
          <w:tcPr>
            <w:tcW w:w="5531" w:type="dxa"/>
          </w:tcPr>
          <w:p w:rsidR="00FA36E9" w:rsidRPr="00556CA7" w:rsidRDefault="00DE2E8F">
            <w:pPr>
              <w:pStyle w:val="TableParagraph"/>
              <w:spacing w:before="18"/>
              <w:ind w:left="9" w:right="3" w:firstLine="180"/>
              <w:jc w:val="both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Поиск,сборисистематизациятекстовойинформациииизображенийсиспользованиемИнтернет.</w:t>
            </w:r>
          </w:p>
          <w:p w:rsidR="00FA36E9" w:rsidRPr="00556CA7" w:rsidRDefault="00DE2E8F">
            <w:pPr>
              <w:pStyle w:val="TableParagraph"/>
              <w:ind w:left="9" w:right="4" w:firstLine="180"/>
              <w:jc w:val="both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СозданиекаталоговввидекомпьютернойпрезентациивпрограммеMicrosoftPowerPoint</w:t>
            </w:r>
          </w:p>
          <w:p w:rsidR="00FA36E9" w:rsidRPr="00556CA7" w:rsidRDefault="00DE2E8F">
            <w:pPr>
              <w:pStyle w:val="TableParagraph"/>
              <w:ind w:left="9" w:firstLine="180"/>
              <w:jc w:val="both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 xml:space="preserve">Создание </w:t>
            </w:r>
            <w:proofErr w:type="gramStart"/>
            <w:r w:rsidRPr="00556CA7">
              <w:rPr>
                <w:sz w:val="24"/>
                <w:szCs w:val="24"/>
              </w:rPr>
              <w:t>текстовых</w:t>
            </w:r>
            <w:proofErr w:type="gramEnd"/>
            <w:r w:rsidRPr="00556CA7">
              <w:rPr>
                <w:sz w:val="24"/>
                <w:szCs w:val="24"/>
              </w:rPr>
              <w:t xml:space="preserve"> доку </w:t>
            </w:r>
            <w:proofErr w:type="spellStart"/>
            <w:r w:rsidRPr="00556CA7">
              <w:rPr>
                <w:sz w:val="24"/>
                <w:szCs w:val="24"/>
              </w:rPr>
              <w:t>ментов</w:t>
            </w:r>
            <w:proofErr w:type="spellEnd"/>
            <w:r w:rsidRPr="00556CA7">
              <w:rPr>
                <w:sz w:val="24"/>
                <w:szCs w:val="24"/>
              </w:rPr>
              <w:t xml:space="preserve"> на компьютере </w:t>
            </w:r>
            <w:proofErr w:type="spellStart"/>
            <w:r w:rsidRPr="00556CA7">
              <w:rPr>
                <w:sz w:val="24"/>
                <w:szCs w:val="24"/>
              </w:rPr>
              <w:t>впрограммеMicrosoftWord</w:t>
            </w:r>
            <w:proofErr w:type="spellEnd"/>
            <w:r w:rsidRPr="00556CA7">
              <w:rPr>
                <w:sz w:val="24"/>
                <w:szCs w:val="24"/>
              </w:rPr>
              <w:t>.</w:t>
            </w:r>
          </w:p>
          <w:p w:rsidR="00FA36E9" w:rsidRPr="00556CA7" w:rsidRDefault="00DE2E8F">
            <w:pPr>
              <w:pStyle w:val="TableParagraph"/>
              <w:ind w:left="189"/>
              <w:jc w:val="both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Компьютерныетестовыезадания.</w:t>
            </w:r>
          </w:p>
        </w:tc>
      </w:tr>
      <w:tr w:rsidR="00FA36E9" w:rsidRPr="00556CA7">
        <w:trPr>
          <w:trHeight w:val="1932"/>
        </w:trPr>
        <w:tc>
          <w:tcPr>
            <w:tcW w:w="2136" w:type="dxa"/>
          </w:tcPr>
          <w:p w:rsidR="00FA36E9" w:rsidRPr="00556CA7" w:rsidRDefault="00FA36E9">
            <w:pPr>
              <w:pStyle w:val="TableParagraph"/>
              <w:rPr>
                <w:sz w:val="24"/>
                <w:szCs w:val="24"/>
              </w:rPr>
            </w:pPr>
          </w:p>
          <w:p w:rsidR="00FA36E9" w:rsidRPr="00556CA7" w:rsidRDefault="00FA36E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FA36E9" w:rsidRPr="00556CA7" w:rsidRDefault="00DE2E8F">
            <w:pPr>
              <w:pStyle w:val="TableParagraph"/>
              <w:spacing w:before="1"/>
              <w:ind w:left="330" w:right="322" w:firstLine="1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Технологии</w:t>
            </w:r>
            <w:r w:rsidRPr="00556CA7">
              <w:rPr>
                <w:spacing w:val="-1"/>
                <w:sz w:val="24"/>
                <w:szCs w:val="24"/>
              </w:rPr>
              <w:t>развивающего</w:t>
            </w:r>
            <w:r w:rsidRPr="00556CA7">
              <w:rPr>
                <w:sz w:val="24"/>
                <w:szCs w:val="24"/>
              </w:rPr>
              <w:t>обучения</w:t>
            </w:r>
          </w:p>
        </w:tc>
        <w:tc>
          <w:tcPr>
            <w:tcW w:w="1844" w:type="dxa"/>
          </w:tcPr>
          <w:p w:rsidR="00FA36E9" w:rsidRPr="00556CA7" w:rsidRDefault="00DE2E8F">
            <w:pPr>
              <w:pStyle w:val="TableParagraph"/>
              <w:ind w:left="14" w:right="9" w:firstLine="2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Системаразвивающегообучения снаправленностьюна развитиетворческих</w:t>
            </w:r>
          </w:p>
          <w:p w:rsidR="00FA36E9" w:rsidRPr="00556CA7" w:rsidRDefault="00DE2E8F">
            <w:pPr>
              <w:pStyle w:val="TableParagraph"/>
              <w:spacing w:line="264" w:lineRule="exact"/>
              <w:ind w:left="3"/>
              <w:jc w:val="center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качествличности</w:t>
            </w:r>
          </w:p>
        </w:tc>
        <w:tc>
          <w:tcPr>
            <w:tcW w:w="5531" w:type="dxa"/>
          </w:tcPr>
          <w:p w:rsidR="00FA36E9" w:rsidRPr="00556CA7" w:rsidRDefault="00FA36E9">
            <w:pPr>
              <w:pStyle w:val="TableParagraph"/>
              <w:rPr>
                <w:sz w:val="24"/>
                <w:szCs w:val="24"/>
              </w:rPr>
            </w:pPr>
          </w:p>
          <w:p w:rsidR="00FA36E9" w:rsidRPr="00556CA7" w:rsidRDefault="00FA36E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FA36E9" w:rsidRPr="00556CA7" w:rsidRDefault="00DE2E8F">
            <w:pPr>
              <w:pStyle w:val="TableParagraph"/>
              <w:spacing w:before="1"/>
              <w:ind w:left="9" w:right="3" w:firstLine="180"/>
              <w:jc w:val="both"/>
              <w:rPr>
                <w:sz w:val="24"/>
                <w:szCs w:val="24"/>
              </w:rPr>
            </w:pPr>
            <w:r w:rsidRPr="00556CA7">
              <w:rPr>
                <w:sz w:val="24"/>
                <w:szCs w:val="24"/>
              </w:rPr>
              <w:t>Составлениеиндивидуальногопланатворческой,исследовательской или проектной деятельности на 1год.Природоохраннаядеятельность.</w:t>
            </w:r>
          </w:p>
        </w:tc>
      </w:tr>
    </w:tbl>
    <w:p w:rsidR="00FA36E9" w:rsidRPr="00556CA7" w:rsidRDefault="00FA36E9">
      <w:pPr>
        <w:jc w:val="both"/>
        <w:rPr>
          <w:sz w:val="24"/>
          <w:szCs w:val="24"/>
        </w:rPr>
        <w:sectPr w:rsidR="00FA36E9" w:rsidRPr="00556CA7" w:rsidSect="00556CA7">
          <w:pgSz w:w="11910" w:h="16840"/>
          <w:pgMar w:top="1038" w:right="851" w:bottom="1077" w:left="1077" w:header="0" w:footer="964" w:gutter="0"/>
          <w:cols w:space="720"/>
        </w:sectPr>
      </w:pPr>
    </w:p>
    <w:p w:rsidR="00FA36E9" w:rsidRPr="00556CA7" w:rsidRDefault="00DE2E8F">
      <w:pPr>
        <w:pStyle w:val="11"/>
        <w:spacing w:before="73"/>
        <w:ind w:left="1295" w:right="1397"/>
        <w:jc w:val="center"/>
      </w:pPr>
      <w:r w:rsidRPr="00556CA7">
        <w:lastRenderedPageBreak/>
        <w:t>Методическоеидидактическоеобеспечениепрограммы</w:t>
      </w:r>
    </w:p>
    <w:p w:rsidR="00FA36E9" w:rsidRPr="00556CA7" w:rsidRDefault="00FA36E9">
      <w:pPr>
        <w:pStyle w:val="a3"/>
        <w:spacing w:before="7"/>
        <w:ind w:left="0"/>
        <w:rPr>
          <w:b/>
        </w:rPr>
      </w:pPr>
    </w:p>
    <w:p w:rsidR="00FA36E9" w:rsidRPr="00556CA7" w:rsidRDefault="00DE2E8F">
      <w:pPr>
        <w:pStyle w:val="a3"/>
        <w:tabs>
          <w:tab w:val="left" w:pos="1470"/>
          <w:tab w:val="left" w:pos="2887"/>
          <w:tab w:val="left" w:pos="4293"/>
          <w:tab w:val="left" w:pos="5321"/>
          <w:tab w:val="left" w:pos="6950"/>
          <w:tab w:val="left" w:pos="8571"/>
          <w:tab w:val="left" w:pos="9541"/>
        </w:tabs>
        <w:ind w:right="223" w:firstLine="707"/>
      </w:pPr>
      <w:r w:rsidRPr="00556CA7">
        <w:t>Для</w:t>
      </w:r>
      <w:r w:rsidRPr="00556CA7">
        <w:tab/>
        <w:t>реализации</w:t>
      </w:r>
      <w:r w:rsidRPr="00556CA7">
        <w:tab/>
        <w:t>программы</w:t>
      </w:r>
      <w:r w:rsidRPr="00556CA7">
        <w:tab/>
        <w:t>«Юный</w:t>
      </w:r>
      <w:r w:rsidRPr="00556CA7">
        <w:tab/>
        <w:t>растениевод»</w:t>
      </w:r>
      <w:r w:rsidRPr="00556CA7">
        <w:tab/>
        <w:t>сформирован</w:t>
      </w:r>
      <w:r w:rsidRPr="00556CA7">
        <w:tab/>
      </w:r>
      <w:proofErr w:type="spellStart"/>
      <w:r w:rsidRPr="00556CA7">
        <w:t>учебно</w:t>
      </w:r>
      <w:proofErr w:type="spellEnd"/>
      <w:r w:rsidRPr="00556CA7">
        <w:tab/>
      </w:r>
      <w:r w:rsidRPr="00556CA7">
        <w:rPr>
          <w:spacing w:val="-2"/>
        </w:rPr>
        <w:t>-</w:t>
      </w:r>
      <w:proofErr w:type="spellStart"/>
      <w:r w:rsidRPr="00556CA7">
        <w:t>методическийкомплект</w:t>
      </w:r>
      <w:proofErr w:type="spellEnd"/>
      <w:r w:rsidRPr="00556CA7">
        <w:t xml:space="preserve">, </w:t>
      </w:r>
      <w:proofErr w:type="spellStart"/>
      <w:r w:rsidRPr="00556CA7">
        <w:t>которыйпостоянно</w:t>
      </w:r>
      <w:proofErr w:type="spellEnd"/>
      <w:r w:rsidRPr="00556CA7">
        <w:t xml:space="preserve"> пополняется.</w:t>
      </w:r>
    </w:p>
    <w:p w:rsidR="00FA36E9" w:rsidRPr="00556CA7" w:rsidRDefault="00DE2E8F">
      <w:pPr>
        <w:pStyle w:val="a3"/>
        <w:ind w:firstLine="707"/>
      </w:pPr>
      <w:r w:rsidRPr="00556CA7">
        <w:t>Учебно-методическийкомплектимеетследующиеразделыивключаетследующиематериалы:</w:t>
      </w:r>
    </w:p>
    <w:p w:rsidR="00FA36E9" w:rsidRPr="00556CA7" w:rsidRDefault="00DE2E8F">
      <w:pPr>
        <w:pStyle w:val="a5"/>
        <w:numPr>
          <w:ilvl w:val="0"/>
          <w:numId w:val="12"/>
        </w:numPr>
        <w:tabs>
          <w:tab w:val="left" w:pos="262"/>
        </w:tabs>
        <w:ind w:left="261"/>
        <w:rPr>
          <w:sz w:val="24"/>
          <w:szCs w:val="24"/>
        </w:rPr>
      </w:pPr>
      <w:r w:rsidRPr="00556CA7">
        <w:rPr>
          <w:sz w:val="24"/>
          <w:szCs w:val="24"/>
        </w:rPr>
        <w:t>методическиематеримыдляпедагога;</w:t>
      </w:r>
    </w:p>
    <w:p w:rsidR="00FA36E9" w:rsidRPr="00556CA7" w:rsidRDefault="00DE2E8F">
      <w:pPr>
        <w:pStyle w:val="a5"/>
        <w:numPr>
          <w:ilvl w:val="0"/>
          <w:numId w:val="12"/>
        </w:numPr>
        <w:tabs>
          <w:tab w:val="left" w:pos="262"/>
        </w:tabs>
        <w:spacing w:before="1"/>
        <w:ind w:left="261"/>
        <w:rPr>
          <w:sz w:val="24"/>
          <w:szCs w:val="24"/>
        </w:rPr>
      </w:pPr>
      <w:r w:rsidRPr="00556CA7">
        <w:rPr>
          <w:sz w:val="24"/>
          <w:szCs w:val="24"/>
        </w:rPr>
        <w:t>методическиерекомендации,сценариимероприятий,памятки;</w:t>
      </w:r>
    </w:p>
    <w:p w:rsidR="00FA36E9" w:rsidRPr="00556CA7" w:rsidRDefault="00DE2E8F">
      <w:pPr>
        <w:pStyle w:val="a5"/>
        <w:numPr>
          <w:ilvl w:val="0"/>
          <w:numId w:val="12"/>
        </w:numPr>
        <w:tabs>
          <w:tab w:val="left" w:pos="322"/>
        </w:tabs>
        <w:ind w:left="321"/>
        <w:rPr>
          <w:sz w:val="24"/>
          <w:szCs w:val="24"/>
        </w:rPr>
      </w:pPr>
      <w:r w:rsidRPr="00556CA7">
        <w:rPr>
          <w:sz w:val="24"/>
          <w:szCs w:val="24"/>
        </w:rPr>
        <w:t>методическиерекомендации«Правилаоформленияисследовательскихпроектов»;</w:t>
      </w:r>
    </w:p>
    <w:p w:rsidR="00FA36E9" w:rsidRPr="00556CA7" w:rsidRDefault="00DE2E8F">
      <w:pPr>
        <w:pStyle w:val="a5"/>
        <w:numPr>
          <w:ilvl w:val="0"/>
          <w:numId w:val="12"/>
        </w:numPr>
        <w:tabs>
          <w:tab w:val="left" w:pos="360"/>
        </w:tabs>
        <w:ind w:right="223" w:firstLine="0"/>
        <w:rPr>
          <w:sz w:val="24"/>
          <w:szCs w:val="24"/>
        </w:rPr>
      </w:pPr>
      <w:r w:rsidRPr="00556CA7">
        <w:rPr>
          <w:sz w:val="24"/>
          <w:szCs w:val="24"/>
        </w:rPr>
        <w:t>планконкурсныхмероприятийпоестественно-научнойнаправленностикраевогоивсероссийскогоуровня;</w:t>
      </w:r>
    </w:p>
    <w:p w:rsidR="00FA36E9" w:rsidRPr="00556CA7" w:rsidRDefault="00DE2E8F">
      <w:pPr>
        <w:pStyle w:val="a5"/>
        <w:numPr>
          <w:ilvl w:val="0"/>
          <w:numId w:val="12"/>
        </w:numPr>
        <w:tabs>
          <w:tab w:val="left" w:pos="331"/>
        </w:tabs>
        <w:ind w:right="231" w:firstLine="0"/>
        <w:rPr>
          <w:sz w:val="24"/>
          <w:szCs w:val="24"/>
        </w:rPr>
      </w:pPr>
      <w:r w:rsidRPr="00556CA7">
        <w:rPr>
          <w:sz w:val="24"/>
          <w:szCs w:val="24"/>
        </w:rPr>
        <w:t>учебник«ОвощеводствоюгаРоссии»министерствос/хРФ,ФГБУВПО«КубанскийГАУ»;</w:t>
      </w:r>
    </w:p>
    <w:p w:rsidR="00FA36E9" w:rsidRPr="00556CA7" w:rsidRDefault="00FA36E9" w:rsidP="00035D5C">
      <w:pPr>
        <w:tabs>
          <w:tab w:val="left" w:pos="370"/>
        </w:tabs>
        <w:ind w:left="122" w:right="227"/>
        <w:rPr>
          <w:sz w:val="24"/>
          <w:szCs w:val="24"/>
        </w:rPr>
      </w:pPr>
    </w:p>
    <w:p w:rsidR="00FA36E9" w:rsidRPr="00556CA7" w:rsidRDefault="00DE2E8F">
      <w:pPr>
        <w:pStyle w:val="a5"/>
        <w:numPr>
          <w:ilvl w:val="0"/>
          <w:numId w:val="6"/>
        </w:numPr>
        <w:tabs>
          <w:tab w:val="left" w:pos="363"/>
        </w:tabs>
        <w:spacing w:before="1"/>
        <w:ind w:hanging="241"/>
        <w:rPr>
          <w:sz w:val="24"/>
          <w:szCs w:val="24"/>
        </w:rPr>
      </w:pPr>
      <w:r w:rsidRPr="00556CA7">
        <w:rPr>
          <w:sz w:val="24"/>
          <w:szCs w:val="24"/>
        </w:rPr>
        <w:t>Диагностическийинструментарий:</w:t>
      </w:r>
    </w:p>
    <w:p w:rsidR="00FA36E9" w:rsidRPr="00556CA7" w:rsidRDefault="00DE2E8F">
      <w:pPr>
        <w:pStyle w:val="a5"/>
        <w:numPr>
          <w:ilvl w:val="1"/>
          <w:numId w:val="6"/>
        </w:numPr>
        <w:tabs>
          <w:tab w:val="left" w:pos="731"/>
          <w:tab w:val="left" w:pos="732"/>
          <w:tab w:val="left" w:pos="1997"/>
          <w:tab w:val="left" w:pos="3643"/>
          <w:tab w:val="left" w:pos="4741"/>
          <w:tab w:val="left" w:pos="6108"/>
          <w:tab w:val="left" w:pos="7161"/>
          <w:tab w:val="left" w:pos="7521"/>
          <w:tab w:val="left" w:pos="8988"/>
        </w:tabs>
        <w:ind w:right="225"/>
        <w:rPr>
          <w:sz w:val="24"/>
          <w:szCs w:val="24"/>
        </w:rPr>
      </w:pPr>
      <w:r w:rsidRPr="00556CA7">
        <w:rPr>
          <w:sz w:val="24"/>
          <w:szCs w:val="24"/>
        </w:rPr>
        <w:t>Методика</w:t>
      </w:r>
      <w:r w:rsidRPr="00556CA7">
        <w:rPr>
          <w:sz w:val="24"/>
          <w:szCs w:val="24"/>
        </w:rPr>
        <w:tab/>
        <w:t>исследования</w:t>
      </w:r>
      <w:r w:rsidRPr="00556CA7">
        <w:rPr>
          <w:sz w:val="24"/>
          <w:szCs w:val="24"/>
        </w:rPr>
        <w:tab/>
        <w:t>мотивов</w:t>
      </w:r>
      <w:r w:rsidRPr="00556CA7">
        <w:rPr>
          <w:sz w:val="24"/>
          <w:szCs w:val="24"/>
        </w:rPr>
        <w:tab/>
        <w:t>посещения</w:t>
      </w:r>
      <w:r w:rsidRPr="00556CA7">
        <w:rPr>
          <w:sz w:val="24"/>
          <w:szCs w:val="24"/>
        </w:rPr>
        <w:tab/>
        <w:t>занятий</w:t>
      </w:r>
      <w:r w:rsidRPr="00556CA7">
        <w:rPr>
          <w:sz w:val="24"/>
          <w:szCs w:val="24"/>
        </w:rPr>
        <w:tab/>
        <w:t>в</w:t>
      </w:r>
      <w:r w:rsidRPr="00556CA7">
        <w:rPr>
          <w:sz w:val="24"/>
          <w:szCs w:val="24"/>
        </w:rPr>
        <w:tab/>
        <w:t>коллективе.</w:t>
      </w:r>
      <w:r w:rsidRPr="00556CA7">
        <w:rPr>
          <w:sz w:val="24"/>
          <w:szCs w:val="24"/>
        </w:rPr>
        <w:tab/>
      </w:r>
      <w:proofErr w:type="spellStart"/>
      <w:r w:rsidRPr="00556CA7">
        <w:rPr>
          <w:spacing w:val="-1"/>
          <w:sz w:val="24"/>
          <w:szCs w:val="24"/>
        </w:rPr>
        <w:t>Автор</w:t>
      </w:r>
      <w:r w:rsidRPr="00556CA7">
        <w:rPr>
          <w:sz w:val="24"/>
          <w:szCs w:val="24"/>
        </w:rPr>
        <w:t>БайбородоваЛ.В</w:t>
      </w:r>
      <w:proofErr w:type="spellEnd"/>
      <w:r w:rsidRPr="00556CA7">
        <w:rPr>
          <w:sz w:val="24"/>
          <w:szCs w:val="24"/>
        </w:rPr>
        <w:t>.(</w:t>
      </w:r>
      <w:proofErr w:type="spellStart"/>
      <w:r w:rsidRPr="00556CA7">
        <w:rPr>
          <w:sz w:val="24"/>
          <w:szCs w:val="24"/>
        </w:rPr>
        <w:t>Методикаизучениямотивов</w:t>
      </w:r>
      <w:proofErr w:type="spellEnd"/>
      <w:r w:rsidRPr="00556CA7">
        <w:rPr>
          <w:sz w:val="24"/>
          <w:szCs w:val="24"/>
        </w:rPr>
        <w:t xml:space="preserve"> </w:t>
      </w:r>
      <w:proofErr w:type="spellStart"/>
      <w:r w:rsidRPr="00556CA7">
        <w:rPr>
          <w:sz w:val="24"/>
          <w:szCs w:val="24"/>
        </w:rPr>
        <w:t>участияшкольниковвдеятельности</w:t>
      </w:r>
      <w:proofErr w:type="spellEnd"/>
      <w:r w:rsidRPr="00556CA7">
        <w:rPr>
          <w:sz w:val="24"/>
          <w:szCs w:val="24"/>
        </w:rPr>
        <w:t>);</w:t>
      </w:r>
    </w:p>
    <w:p w:rsidR="00FA36E9" w:rsidRPr="00556CA7" w:rsidRDefault="00DE2E8F">
      <w:pPr>
        <w:pStyle w:val="a5"/>
        <w:numPr>
          <w:ilvl w:val="1"/>
          <w:numId w:val="6"/>
        </w:numPr>
        <w:tabs>
          <w:tab w:val="left" w:pos="658"/>
        </w:tabs>
        <w:ind w:right="221"/>
        <w:rPr>
          <w:sz w:val="24"/>
          <w:szCs w:val="24"/>
        </w:rPr>
      </w:pPr>
      <w:r w:rsidRPr="00556CA7">
        <w:rPr>
          <w:sz w:val="24"/>
          <w:szCs w:val="24"/>
        </w:rPr>
        <w:t>Методикадиагностикиикоррекцииотношениякприродеавтор</w:t>
      </w:r>
      <w:proofErr w:type="gramStart"/>
      <w:r w:rsidRPr="00556CA7">
        <w:rPr>
          <w:sz w:val="24"/>
          <w:szCs w:val="24"/>
        </w:rPr>
        <w:t>:Я</w:t>
      </w:r>
      <w:proofErr w:type="gramEnd"/>
      <w:r w:rsidRPr="00556CA7">
        <w:rPr>
          <w:sz w:val="24"/>
          <w:szCs w:val="24"/>
        </w:rPr>
        <w:t>свинВ.Л.,ДерябоС.Д.(Методикадиагностикидоминантностисубъективногоотношениякприроде</w:t>
      </w:r>
    </w:p>
    <w:p w:rsidR="00FA36E9" w:rsidRPr="00556CA7" w:rsidRDefault="00DE2E8F">
      <w:pPr>
        <w:pStyle w:val="a3"/>
      </w:pPr>
      <w:proofErr w:type="gramStart"/>
      <w:r w:rsidRPr="00556CA7">
        <w:t>«Доминанта»);</w:t>
      </w:r>
      <w:proofErr w:type="gramEnd"/>
    </w:p>
    <w:p w:rsidR="00FA36E9" w:rsidRPr="00556CA7" w:rsidRDefault="00DE2E8F">
      <w:pPr>
        <w:pStyle w:val="a5"/>
        <w:numPr>
          <w:ilvl w:val="1"/>
          <w:numId w:val="6"/>
        </w:numPr>
        <w:tabs>
          <w:tab w:val="left" w:pos="545"/>
        </w:tabs>
        <w:ind w:right="224"/>
        <w:rPr>
          <w:sz w:val="24"/>
          <w:szCs w:val="24"/>
        </w:rPr>
      </w:pPr>
      <w:r w:rsidRPr="00556CA7">
        <w:rPr>
          <w:sz w:val="24"/>
          <w:szCs w:val="24"/>
        </w:rPr>
        <w:t>Методика диагностики уровня творческой активности учащихся. Авторы: Рожков М.И..</w:t>
      </w:r>
      <w:proofErr w:type="spellStart"/>
      <w:r w:rsidRPr="00556CA7">
        <w:rPr>
          <w:sz w:val="24"/>
          <w:szCs w:val="24"/>
        </w:rPr>
        <w:t>ТюнннковЮ.С</w:t>
      </w:r>
      <w:proofErr w:type="spellEnd"/>
      <w:r w:rsidRPr="00556CA7">
        <w:rPr>
          <w:sz w:val="24"/>
          <w:szCs w:val="24"/>
        </w:rPr>
        <w:t xml:space="preserve">., </w:t>
      </w:r>
      <w:proofErr w:type="spellStart"/>
      <w:r w:rsidRPr="00556CA7">
        <w:rPr>
          <w:sz w:val="24"/>
          <w:szCs w:val="24"/>
        </w:rPr>
        <w:t>Алшпев</w:t>
      </w:r>
      <w:proofErr w:type="spellEnd"/>
      <w:r w:rsidRPr="00556CA7">
        <w:rPr>
          <w:sz w:val="24"/>
          <w:szCs w:val="24"/>
        </w:rPr>
        <w:t xml:space="preserve"> Б.С., </w:t>
      </w:r>
      <w:proofErr w:type="spellStart"/>
      <w:r w:rsidRPr="00556CA7">
        <w:rPr>
          <w:sz w:val="24"/>
          <w:szCs w:val="24"/>
        </w:rPr>
        <w:t>ВоловичЛ.А</w:t>
      </w:r>
      <w:proofErr w:type="spellEnd"/>
      <w:r w:rsidRPr="00556CA7">
        <w:rPr>
          <w:sz w:val="24"/>
          <w:szCs w:val="24"/>
        </w:rPr>
        <w:t>;</w:t>
      </w:r>
    </w:p>
    <w:p w:rsidR="00FA36E9" w:rsidRPr="00556CA7" w:rsidRDefault="00DE2E8F">
      <w:pPr>
        <w:pStyle w:val="a5"/>
        <w:numPr>
          <w:ilvl w:val="1"/>
          <w:numId w:val="6"/>
        </w:numPr>
        <w:tabs>
          <w:tab w:val="left" w:pos="598"/>
        </w:tabs>
        <w:ind w:right="230"/>
        <w:rPr>
          <w:sz w:val="24"/>
          <w:szCs w:val="24"/>
        </w:rPr>
      </w:pPr>
      <w:r w:rsidRPr="00556CA7">
        <w:rPr>
          <w:sz w:val="24"/>
          <w:szCs w:val="24"/>
        </w:rPr>
        <w:t>Методикаисследованийпознавательныхинтересовисклонностейучащихся.АвторJI.А.Любушкина;</w:t>
      </w:r>
    </w:p>
    <w:p w:rsidR="00FA36E9" w:rsidRPr="00556CA7" w:rsidRDefault="00DE2E8F">
      <w:pPr>
        <w:pStyle w:val="a5"/>
        <w:numPr>
          <w:ilvl w:val="1"/>
          <w:numId w:val="6"/>
        </w:numPr>
        <w:tabs>
          <w:tab w:val="left" w:pos="542"/>
        </w:tabs>
        <w:ind w:left="542" w:hanging="420"/>
        <w:rPr>
          <w:sz w:val="24"/>
          <w:szCs w:val="24"/>
        </w:rPr>
      </w:pPr>
      <w:r w:rsidRPr="00556CA7">
        <w:rPr>
          <w:sz w:val="24"/>
          <w:szCs w:val="24"/>
        </w:rPr>
        <w:t>Методика«Ваштворческийпотенциал»Т.Н.Макарова;</w:t>
      </w:r>
    </w:p>
    <w:p w:rsidR="00FA36E9" w:rsidRPr="00556CA7" w:rsidRDefault="00DE2E8F">
      <w:pPr>
        <w:pStyle w:val="a5"/>
        <w:numPr>
          <w:ilvl w:val="1"/>
          <w:numId w:val="6"/>
        </w:numPr>
        <w:tabs>
          <w:tab w:val="left" w:pos="542"/>
        </w:tabs>
        <w:ind w:left="542" w:hanging="420"/>
        <w:rPr>
          <w:sz w:val="24"/>
          <w:szCs w:val="24"/>
        </w:rPr>
      </w:pPr>
      <w:r w:rsidRPr="00556CA7">
        <w:rPr>
          <w:sz w:val="24"/>
          <w:szCs w:val="24"/>
        </w:rPr>
        <w:t>Методика«Изучениемотивационнойсферыучащихся»АвторМатюхинаМ.В.;</w:t>
      </w:r>
    </w:p>
    <w:p w:rsidR="00FA36E9" w:rsidRPr="00556CA7" w:rsidRDefault="00DE2E8F">
      <w:pPr>
        <w:pStyle w:val="a5"/>
        <w:numPr>
          <w:ilvl w:val="1"/>
          <w:numId w:val="6"/>
        </w:numPr>
        <w:tabs>
          <w:tab w:val="left" w:pos="543"/>
        </w:tabs>
        <w:ind w:left="542" w:hanging="421"/>
        <w:rPr>
          <w:sz w:val="24"/>
          <w:szCs w:val="24"/>
        </w:rPr>
      </w:pPr>
      <w:r w:rsidRPr="00556CA7">
        <w:rPr>
          <w:sz w:val="24"/>
          <w:szCs w:val="24"/>
        </w:rPr>
        <w:t>Анкетадляобучающихся«Удовлетворенностьрезультатамизанятийвобъединении».</w:t>
      </w:r>
    </w:p>
    <w:p w:rsidR="00FA36E9" w:rsidRPr="00556CA7" w:rsidRDefault="00FA36E9">
      <w:pPr>
        <w:pStyle w:val="a3"/>
        <w:spacing w:before="5"/>
        <w:ind w:left="0"/>
      </w:pPr>
    </w:p>
    <w:p w:rsidR="00FA36E9" w:rsidRPr="00556CA7" w:rsidRDefault="00DE2E8F">
      <w:pPr>
        <w:pStyle w:val="11"/>
        <w:spacing w:line="274" w:lineRule="exact"/>
      </w:pPr>
      <w:r w:rsidRPr="00556CA7">
        <w:t>Дидактическиематериалыдляобучающихся:</w:t>
      </w:r>
    </w:p>
    <w:p w:rsidR="00FA36E9" w:rsidRPr="00556CA7" w:rsidRDefault="00DE2E8F">
      <w:pPr>
        <w:pStyle w:val="a5"/>
        <w:numPr>
          <w:ilvl w:val="0"/>
          <w:numId w:val="5"/>
        </w:numPr>
        <w:tabs>
          <w:tab w:val="left" w:pos="363"/>
        </w:tabs>
        <w:spacing w:line="274" w:lineRule="exact"/>
        <w:ind w:hanging="241"/>
        <w:rPr>
          <w:sz w:val="24"/>
          <w:szCs w:val="24"/>
        </w:rPr>
      </w:pPr>
      <w:proofErr w:type="spellStart"/>
      <w:r w:rsidRPr="00556CA7">
        <w:rPr>
          <w:sz w:val="24"/>
          <w:szCs w:val="24"/>
        </w:rPr>
        <w:t>Медиапособия</w:t>
      </w:r>
      <w:proofErr w:type="spellEnd"/>
      <w:r w:rsidRPr="00556CA7">
        <w:rPr>
          <w:sz w:val="24"/>
          <w:szCs w:val="24"/>
        </w:rPr>
        <w:t>:</w:t>
      </w:r>
    </w:p>
    <w:p w:rsidR="00FA36E9" w:rsidRPr="00556CA7" w:rsidRDefault="00DE2E8F">
      <w:pPr>
        <w:pStyle w:val="a5"/>
        <w:numPr>
          <w:ilvl w:val="1"/>
          <w:numId w:val="5"/>
        </w:numPr>
        <w:tabs>
          <w:tab w:val="left" w:pos="542"/>
        </w:tabs>
        <w:spacing w:line="275" w:lineRule="exact"/>
        <w:rPr>
          <w:sz w:val="24"/>
          <w:szCs w:val="24"/>
        </w:rPr>
      </w:pPr>
      <w:r w:rsidRPr="00556CA7">
        <w:rPr>
          <w:sz w:val="24"/>
          <w:szCs w:val="24"/>
        </w:rPr>
        <w:t>Коллекцияфильмов «Биосферныезаповедники»;</w:t>
      </w:r>
    </w:p>
    <w:p w:rsidR="00FA36E9" w:rsidRPr="00556CA7" w:rsidRDefault="00DE2E8F">
      <w:pPr>
        <w:pStyle w:val="a5"/>
        <w:numPr>
          <w:ilvl w:val="1"/>
          <w:numId w:val="5"/>
        </w:numPr>
        <w:tabs>
          <w:tab w:val="left" w:pos="542"/>
        </w:tabs>
        <w:spacing w:line="275" w:lineRule="exact"/>
        <w:rPr>
          <w:sz w:val="24"/>
          <w:szCs w:val="24"/>
        </w:rPr>
      </w:pPr>
      <w:r w:rsidRPr="00556CA7">
        <w:rPr>
          <w:sz w:val="24"/>
          <w:szCs w:val="24"/>
        </w:rPr>
        <w:t>Коллекцияфильмов«Спешитеспастипланету»;</w:t>
      </w:r>
    </w:p>
    <w:p w:rsidR="00FA36E9" w:rsidRPr="00556CA7" w:rsidRDefault="00DE2E8F">
      <w:pPr>
        <w:pStyle w:val="a5"/>
        <w:numPr>
          <w:ilvl w:val="1"/>
          <w:numId w:val="5"/>
        </w:numPr>
        <w:tabs>
          <w:tab w:val="left" w:pos="542"/>
        </w:tabs>
        <w:rPr>
          <w:sz w:val="24"/>
          <w:szCs w:val="24"/>
        </w:rPr>
      </w:pPr>
      <w:r w:rsidRPr="00556CA7">
        <w:rPr>
          <w:sz w:val="24"/>
          <w:szCs w:val="24"/>
        </w:rPr>
        <w:t>Коллекцияфильмов«Секретыприроды»;</w:t>
      </w:r>
    </w:p>
    <w:p w:rsidR="00FA36E9" w:rsidRPr="00556CA7" w:rsidRDefault="00DE2E8F">
      <w:pPr>
        <w:pStyle w:val="a5"/>
        <w:numPr>
          <w:ilvl w:val="1"/>
          <w:numId w:val="5"/>
        </w:numPr>
        <w:tabs>
          <w:tab w:val="left" w:pos="542"/>
        </w:tabs>
        <w:rPr>
          <w:sz w:val="24"/>
          <w:szCs w:val="24"/>
        </w:rPr>
      </w:pPr>
      <w:r w:rsidRPr="00556CA7">
        <w:rPr>
          <w:sz w:val="24"/>
          <w:szCs w:val="24"/>
        </w:rPr>
        <w:t>Учебныйфильм«Формулакачества»(овощныекультуры);</w:t>
      </w:r>
    </w:p>
    <w:p w:rsidR="00FA36E9" w:rsidRPr="00556CA7" w:rsidRDefault="00DE2E8F">
      <w:pPr>
        <w:pStyle w:val="a5"/>
        <w:numPr>
          <w:ilvl w:val="1"/>
          <w:numId w:val="5"/>
        </w:numPr>
        <w:tabs>
          <w:tab w:val="left" w:pos="542"/>
        </w:tabs>
        <w:rPr>
          <w:sz w:val="24"/>
          <w:szCs w:val="24"/>
        </w:rPr>
      </w:pPr>
      <w:r w:rsidRPr="00556CA7">
        <w:rPr>
          <w:sz w:val="24"/>
          <w:szCs w:val="24"/>
        </w:rPr>
        <w:t>Учебныйфильм «Невидимаяжизньрастений».</w:t>
      </w:r>
    </w:p>
    <w:p w:rsidR="00FA36E9" w:rsidRPr="00556CA7" w:rsidRDefault="00DE2E8F">
      <w:pPr>
        <w:pStyle w:val="a5"/>
        <w:numPr>
          <w:ilvl w:val="0"/>
          <w:numId w:val="5"/>
        </w:numPr>
        <w:tabs>
          <w:tab w:val="left" w:pos="363"/>
        </w:tabs>
        <w:ind w:hanging="241"/>
        <w:rPr>
          <w:sz w:val="24"/>
          <w:szCs w:val="24"/>
        </w:rPr>
      </w:pPr>
      <w:r w:rsidRPr="00556CA7">
        <w:rPr>
          <w:sz w:val="24"/>
          <w:szCs w:val="24"/>
        </w:rPr>
        <w:t>Дневникнаблюденийвприроде.</w:t>
      </w:r>
    </w:p>
    <w:p w:rsidR="00FA36E9" w:rsidRPr="00556CA7" w:rsidRDefault="00DE2E8F">
      <w:pPr>
        <w:pStyle w:val="a5"/>
        <w:numPr>
          <w:ilvl w:val="0"/>
          <w:numId w:val="5"/>
        </w:numPr>
        <w:tabs>
          <w:tab w:val="left" w:pos="363"/>
        </w:tabs>
        <w:ind w:hanging="241"/>
        <w:rPr>
          <w:sz w:val="24"/>
          <w:szCs w:val="24"/>
        </w:rPr>
      </w:pPr>
      <w:r w:rsidRPr="00556CA7">
        <w:rPr>
          <w:sz w:val="24"/>
          <w:szCs w:val="24"/>
        </w:rPr>
        <w:t>Правилаведениядневниканаблюденийвприроде.</w:t>
      </w:r>
    </w:p>
    <w:p w:rsidR="00FA36E9" w:rsidRPr="00556CA7" w:rsidRDefault="00DE2E8F">
      <w:pPr>
        <w:pStyle w:val="a5"/>
        <w:numPr>
          <w:ilvl w:val="0"/>
          <w:numId w:val="5"/>
        </w:numPr>
        <w:tabs>
          <w:tab w:val="left" w:pos="363"/>
        </w:tabs>
        <w:ind w:hanging="241"/>
        <w:rPr>
          <w:sz w:val="24"/>
          <w:szCs w:val="24"/>
        </w:rPr>
      </w:pPr>
      <w:r w:rsidRPr="00556CA7">
        <w:rPr>
          <w:sz w:val="24"/>
          <w:szCs w:val="24"/>
        </w:rPr>
        <w:t>Правилаповедениявприроде.</w:t>
      </w:r>
    </w:p>
    <w:p w:rsidR="00FA36E9" w:rsidRPr="00556CA7" w:rsidRDefault="00DE2E8F">
      <w:pPr>
        <w:pStyle w:val="a5"/>
        <w:numPr>
          <w:ilvl w:val="0"/>
          <w:numId w:val="5"/>
        </w:numPr>
        <w:tabs>
          <w:tab w:val="left" w:pos="363"/>
        </w:tabs>
        <w:ind w:hanging="241"/>
        <w:rPr>
          <w:sz w:val="24"/>
          <w:szCs w:val="24"/>
        </w:rPr>
      </w:pPr>
      <w:r w:rsidRPr="00556CA7">
        <w:rPr>
          <w:sz w:val="24"/>
          <w:szCs w:val="24"/>
        </w:rPr>
        <w:t>Комплектшкольныхопределителей.</w:t>
      </w:r>
    </w:p>
    <w:p w:rsidR="00FA36E9" w:rsidRPr="00556CA7" w:rsidRDefault="00FA36E9">
      <w:pPr>
        <w:rPr>
          <w:sz w:val="24"/>
          <w:szCs w:val="24"/>
        </w:rPr>
        <w:sectPr w:rsidR="00FA36E9" w:rsidRPr="00556CA7" w:rsidSect="00556CA7">
          <w:pgSz w:w="11910" w:h="16840"/>
          <w:pgMar w:top="1038" w:right="851" w:bottom="1077" w:left="1077" w:header="0" w:footer="964" w:gutter="0"/>
          <w:cols w:space="720"/>
        </w:sectPr>
      </w:pPr>
    </w:p>
    <w:p w:rsidR="00FA36E9" w:rsidRPr="00556CA7" w:rsidRDefault="00DE2E8F">
      <w:pPr>
        <w:pStyle w:val="11"/>
        <w:spacing w:before="73"/>
        <w:ind w:left="1295" w:right="1397"/>
        <w:jc w:val="center"/>
      </w:pPr>
      <w:r w:rsidRPr="00556CA7">
        <w:lastRenderedPageBreak/>
        <w:t>Литература, используемая педагогом для разработки программыиорганизации образовательного процесса</w:t>
      </w:r>
    </w:p>
    <w:p w:rsidR="00FA36E9" w:rsidRPr="00556CA7" w:rsidRDefault="00FA36E9">
      <w:pPr>
        <w:pStyle w:val="a3"/>
        <w:spacing w:before="7"/>
        <w:ind w:left="0"/>
        <w:rPr>
          <w:b/>
        </w:rPr>
      </w:pPr>
    </w:p>
    <w:p w:rsidR="00FA36E9" w:rsidRPr="00556CA7" w:rsidRDefault="00DE2E8F">
      <w:pPr>
        <w:pStyle w:val="a5"/>
        <w:numPr>
          <w:ilvl w:val="0"/>
          <w:numId w:val="4"/>
        </w:numPr>
        <w:tabs>
          <w:tab w:val="left" w:pos="629"/>
        </w:tabs>
        <w:ind w:right="221" w:firstLine="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БуйловаЛ.Н.Организацияметодическойслужбыучрежденийдополнительногообразованиядетей[Текст]:учеб-метод.Пособие/Л.Н.Буйлова.С.В.Кочнева.-М.:Гуманитарныйиздательскийцентр«Владос».2001.-160 с.</w:t>
      </w:r>
    </w:p>
    <w:p w:rsidR="00FA36E9" w:rsidRPr="00556CA7" w:rsidRDefault="00DE2E8F">
      <w:pPr>
        <w:pStyle w:val="a5"/>
        <w:numPr>
          <w:ilvl w:val="0"/>
          <w:numId w:val="4"/>
        </w:numPr>
        <w:tabs>
          <w:tab w:val="left" w:pos="624"/>
        </w:tabs>
        <w:ind w:right="222" w:firstLine="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БуйловаЛ.Н.,КленоваН.В.,ПостниковА.С..Методическиерекомендациипоподготовкеавторскихпрограммдополнительногообразованиядетей[Электронныйресурс] / Дворец творчества детей и молодежи. - В помощь педагогу. - Режим доступа:</w:t>
      </w:r>
      <w:r w:rsidRPr="00556CA7">
        <w:rPr>
          <w:color w:val="0066CC"/>
          <w:sz w:val="24"/>
          <w:szCs w:val="24"/>
          <w:u w:val="single" w:color="0066CC"/>
        </w:rPr>
        <w:t>http://dot</w:t>
      </w:r>
      <w:proofErr w:type="gramStart"/>
      <w:r w:rsidRPr="00556CA7">
        <w:rPr>
          <w:color w:val="0066CC"/>
          <w:sz w:val="24"/>
          <w:szCs w:val="24"/>
          <w:u w:val="single" w:color="0066CC"/>
        </w:rPr>
        <w:t>о</w:t>
      </w:r>
      <w:proofErr w:type="gramEnd"/>
      <w:r w:rsidRPr="00556CA7">
        <w:rPr>
          <w:color w:val="0066CC"/>
          <w:sz w:val="24"/>
          <w:szCs w:val="24"/>
          <w:u w:val="single" w:color="0066CC"/>
        </w:rPr>
        <w:t>.ucoz.ru/metod/</w:t>
      </w:r>
      <w:r w:rsidRPr="00556CA7">
        <w:rPr>
          <w:sz w:val="24"/>
          <w:szCs w:val="24"/>
        </w:rPr>
        <w:t>.</w:t>
      </w:r>
    </w:p>
    <w:p w:rsidR="00FA36E9" w:rsidRPr="00556CA7" w:rsidRDefault="00DE2E8F">
      <w:pPr>
        <w:pStyle w:val="a5"/>
        <w:numPr>
          <w:ilvl w:val="0"/>
          <w:numId w:val="4"/>
        </w:numPr>
        <w:tabs>
          <w:tab w:val="left" w:pos="445"/>
        </w:tabs>
        <w:spacing w:before="1"/>
        <w:ind w:right="222" w:firstLine="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Дополнительноеобразованиедетей:словарь-справочник/сост.Д.Е.Яковлев.-М.:АРКТИ.2002. -112 с.</w:t>
      </w:r>
    </w:p>
    <w:p w:rsidR="00FA36E9" w:rsidRPr="00556CA7" w:rsidRDefault="00DE2E8F">
      <w:pPr>
        <w:pStyle w:val="a5"/>
        <w:numPr>
          <w:ilvl w:val="0"/>
          <w:numId w:val="4"/>
        </w:numPr>
        <w:tabs>
          <w:tab w:val="left" w:pos="605"/>
        </w:tabs>
        <w:ind w:right="222" w:firstLine="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Колеченко</w:t>
      </w:r>
      <w:proofErr w:type="gramStart"/>
      <w:r w:rsidRPr="00556CA7">
        <w:rPr>
          <w:sz w:val="24"/>
          <w:szCs w:val="24"/>
        </w:rPr>
        <w:t>,А</w:t>
      </w:r>
      <w:proofErr w:type="gramEnd"/>
      <w:r w:rsidRPr="00556CA7">
        <w:rPr>
          <w:sz w:val="24"/>
          <w:szCs w:val="24"/>
        </w:rPr>
        <w:t>.К.Энциклопедияпедагогическихтехнологий[Текст]:пособиедляпреподавателей/ А.К. Колеченко.-СПб.:КАРО.2006.-368с.</w:t>
      </w:r>
    </w:p>
    <w:p w:rsidR="00FA36E9" w:rsidRPr="00556CA7" w:rsidRDefault="00DE2E8F">
      <w:pPr>
        <w:pStyle w:val="a5"/>
        <w:numPr>
          <w:ilvl w:val="0"/>
          <w:numId w:val="4"/>
        </w:numPr>
        <w:tabs>
          <w:tab w:val="left" w:pos="509"/>
        </w:tabs>
        <w:ind w:left="508" w:hanging="246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Концепциядуховно-нравственногоразвития ивоспитания личностигражданинаРоссии</w:t>
      </w:r>
    </w:p>
    <w:p w:rsidR="00FA36E9" w:rsidRPr="00556CA7" w:rsidRDefault="00DE2E8F">
      <w:pPr>
        <w:pStyle w:val="a3"/>
        <w:ind w:left="263" w:right="222"/>
        <w:jc w:val="both"/>
      </w:pPr>
      <w:r w:rsidRPr="00556CA7">
        <w:t>/ А.Я. Данилюк. А.М. Кондаков. В.А. Тишкой. - М.: Просвещение. 2010. - 23 с. (Стандартывторогопоколения).</w:t>
      </w:r>
    </w:p>
    <w:p w:rsidR="00FA36E9" w:rsidRPr="00556CA7" w:rsidRDefault="00DE2E8F">
      <w:pPr>
        <w:pStyle w:val="a5"/>
        <w:numPr>
          <w:ilvl w:val="0"/>
          <w:numId w:val="4"/>
        </w:numPr>
        <w:tabs>
          <w:tab w:val="left" w:pos="511"/>
        </w:tabs>
        <w:ind w:right="223" w:firstLine="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Концепция экологического воспитания российских школьников (Электронный ресурс] /Федеральныйгосударственныйобразовательныйстандарт</w:t>
      </w:r>
      <w:proofErr w:type="gramStart"/>
      <w:r w:rsidRPr="00556CA7">
        <w:rPr>
          <w:sz w:val="24"/>
          <w:szCs w:val="24"/>
        </w:rPr>
        <w:t>.-</w:t>
      </w:r>
      <w:proofErr w:type="gramEnd"/>
      <w:r w:rsidRPr="00556CA7">
        <w:rPr>
          <w:sz w:val="24"/>
          <w:szCs w:val="24"/>
        </w:rPr>
        <w:t>Режимдоступа:</w:t>
      </w:r>
      <w:hyperlink r:id="rId10">
        <w:r w:rsidRPr="00556CA7">
          <w:rPr>
            <w:color w:val="0066CC"/>
            <w:sz w:val="24"/>
            <w:szCs w:val="24"/>
            <w:u w:val="single" w:color="0066CC"/>
          </w:rPr>
          <w:t>http://standart.edu.ru/</w:t>
        </w:r>
      </w:hyperlink>
      <w:r w:rsidRPr="00556CA7">
        <w:rPr>
          <w:sz w:val="24"/>
          <w:szCs w:val="24"/>
        </w:rPr>
        <w:t>catalog.aspxCatalogld=986.</w:t>
      </w:r>
    </w:p>
    <w:p w:rsidR="00FA36E9" w:rsidRPr="00556CA7" w:rsidRDefault="00DE2E8F">
      <w:pPr>
        <w:pStyle w:val="a5"/>
        <w:numPr>
          <w:ilvl w:val="0"/>
          <w:numId w:val="4"/>
        </w:numPr>
        <w:tabs>
          <w:tab w:val="left" w:pos="600"/>
        </w:tabs>
        <w:ind w:right="222" w:firstLine="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 xml:space="preserve">Методическаяработавсистемедополнительногообразования:материал,анализ,обобщение   опыта   [Текст]   пособие   для   педагогов   доп.   образования     </w:t>
      </w:r>
      <w:proofErr w:type="spellStart"/>
      <w:r w:rsidRPr="00556CA7">
        <w:rPr>
          <w:sz w:val="24"/>
          <w:szCs w:val="24"/>
        </w:rPr>
        <w:t>сост.М.В.Кайгородцева.-Волгоград:Учитель</w:t>
      </w:r>
      <w:proofErr w:type="spellEnd"/>
      <w:r w:rsidRPr="00556CA7">
        <w:rPr>
          <w:sz w:val="24"/>
          <w:szCs w:val="24"/>
        </w:rPr>
        <w:t>, 2009.-377 с.</w:t>
      </w:r>
    </w:p>
    <w:p w:rsidR="00FA36E9" w:rsidRPr="00556CA7" w:rsidRDefault="00DE2E8F">
      <w:pPr>
        <w:pStyle w:val="a5"/>
        <w:numPr>
          <w:ilvl w:val="0"/>
          <w:numId w:val="4"/>
        </w:numPr>
        <w:tabs>
          <w:tab w:val="left" w:pos="526"/>
        </w:tabs>
        <w:ind w:right="223" w:firstLine="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Письмо Министерства образования РФ от 18.06.2003 г. № 28-02-484/16 «Требования ксодержаниюиоформлениюобразовательныхпрограммдополнительногообразованиядетей».</w:t>
      </w:r>
    </w:p>
    <w:p w:rsidR="00FA36E9" w:rsidRPr="00556CA7" w:rsidRDefault="00DE2E8F">
      <w:pPr>
        <w:pStyle w:val="a5"/>
        <w:numPr>
          <w:ilvl w:val="0"/>
          <w:numId w:val="4"/>
        </w:numPr>
        <w:tabs>
          <w:tab w:val="left" w:pos="533"/>
        </w:tabs>
        <w:spacing w:before="1"/>
        <w:ind w:right="223" w:firstLine="0"/>
        <w:jc w:val="both"/>
        <w:rPr>
          <w:sz w:val="24"/>
          <w:szCs w:val="24"/>
        </w:rPr>
      </w:pPr>
      <w:proofErr w:type="spellStart"/>
      <w:r w:rsidRPr="00556CA7">
        <w:rPr>
          <w:sz w:val="24"/>
          <w:szCs w:val="24"/>
        </w:rPr>
        <w:t>Селевко</w:t>
      </w:r>
      <w:proofErr w:type="spellEnd"/>
      <w:r w:rsidRPr="00556CA7">
        <w:rPr>
          <w:sz w:val="24"/>
          <w:szCs w:val="24"/>
        </w:rPr>
        <w:t xml:space="preserve"> Г.К. Современные образовательные технологии. - М.: Народное образование,1998.</w:t>
      </w:r>
    </w:p>
    <w:p w:rsidR="00FA36E9" w:rsidRPr="00556CA7" w:rsidRDefault="00DE2E8F">
      <w:pPr>
        <w:pStyle w:val="a5"/>
        <w:numPr>
          <w:ilvl w:val="0"/>
          <w:numId w:val="4"/>
        </w:numPr>
        <w:tabs>
          <w:tab w:val="left" w:pos="660"/>
        </w:tabs>
        <w:ind w:right="223" w:firstLine="0"/>
        <w:jc w:val="both"/>
        <w:rPr>
          <w:sz w:val="24"/>
          <w:szCs w:val="24"/>
        </w:rPr>
      </w:pPr>
      <w:proofErr w:type="spellStart"/>
      <w:r w:rsidRPr="00556CA7">
        <w:rPr>
          <w:sz w:val="24"/>
          <w:szCs w:val="24"/>
        </w:rPr>
        <w:t>Селевко</w:t>
      </w:r>
      <w:proofErr w:type="spellEnd"/>
      <w:r w:rsidRPr="00556CA7">
        <w:rPr>
          <w:sz w:val="24"/>
          <w:szCs w:val="24"/>
        </w:rPr>
        <w:t xml:space="preserve"> Г.К. Педагогические технологии на основе активизации, интенсификации иэффективногоуправленияучебно-воспитательногопроцесса.-М.:НИИшкольныхтехнологий.2005.(Сери</w:t>
      </w:r>
      <w:proofErr w:type="gramStart"/>
      <w:r w:rsidRPr="00556CA7">
        <w:rPr>
          <w:sz w:val="24"/>
          <w:szCs w:val="24"/>
        </w:rPr>
        <w:t>я«</w:t>
      </w:r>
      <w:proofErr w:type="gramEnd"/>
      <w:r w:rsidRPr="00556CA7">
        <w:rPr>
          <w:sz w:val="24"/>
          <w:szCs w:val="24"/>
        </w:rPr>
        <w:t>Энциклопедияобразовательныхтехнологий».</w:t>
      </w:r>
    </w:p>
    <w:p w:rsidR="00FA36E9" w:rsidRPr="00556CA7" w:rsidRDefault="00DE2E8F">
      <w:pPr>
        <w:pStyle w:val="a5"/>
        <w:numPr>
          <w:ilvl w:val="0"/>
          <w:numId w:val="4"/>
        </w:numPr>
        <w:tabs>
          <w:tab w:val="left" w:pos="674"/>
        </w:tabs>
        <w:ind w:right="222" w:firstLine="0"/>
        <w:jc w:val="both"/>
        <w:rPr>
          <w:sz w:val="24"/>
          <w:szCs w:val="24"/>
        </w:rPr>
      </w:pPr>
      <w:proofErr w:type="spellStart"/>
      <w:r w:rsidRPr="00556CA7">
        <w:rPr>
          <w:sz w:val="24"/>
          <w:szCs w:val="24"/>
        </w:rPr>
        <w:t>Селевко</w:t>
      </w:r>
      <w:proofErr w:type="spellEnd"/>
      <w:r w:rsidRPr="00556CA7">
        <w:rPr>
          <w:sz w:val="24"/>
          <w:szCs w:val="24"/>
        </w:rPr>
        <w:t xml:space="preserve"> Г.К. Воспитательные технологии. - М.: НИИ школьных технологий, 2005.(Серия«Энциклопедияобразовательныхтехнологий»).</w:t>
      </w:r>
    </w:p>
    <w:p w:rsidR="00FA36E9" w:rsidRPr="00556CA7" w:rsidRDefault="00DE2E8F">
      <w:pPr>
        <w:pStyle w:val="a5"/>
        <w:numPr>
          <w:ilvl w:val="0"/>
          <w:numId w:val="4"/>
        </w:numPr>
        <w:tabs>
          <w:tab w:val="left" w:pos="624"/>
        </w:tabs>
        <w:ind w:left="623" w:hanging="361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СенкевичВ.М..СуравягинаИ.П.Какучитьэкологии?-М.:Просвещение,1995.</w:t>
      </w:r>
    </w:p>
    <w:p w:rsidR="00FA36E9" w:rsidRPr="00556CA7" w:rsidRDefault="00FA36E9">
      <w:pPr>
        <w:pStyle w:val="a3"/>
        <w:spacing w:before="5"/>
        <w:ind w:left="0"/>
      </w:pPr>
    </w:p>
    <w:p w:rsidR="00FA36E9" w:rsidRPr="00556CA7" w:rsidRDefault="00DE2E8F">
      <w:pPr>
        <w:pStyle w:val="11"/>
        <w:ind w:left="1292" w:right="1397"/>
        <w:jc w:val="center"/>
      </w:pPr>
      <w:r w:rsidRPr="00556CA7">
        <w:t>Литературарекомендуемаядляпедагогови учащихся</w:t>
      </w:r>
    </w:p>
    <w:p w:rsidR="00FA36E9" w:rsidRPr="00556CA7" w:rsidRDefault="00FA36E9">
      <w:pPr>
        <w:pStyle w:val="a3"/>
        <w:ind w:left="0"/>
        <w:rPr>
          <w:b/>
        </w:rPr>
      </w:pPr>
    </w:p>
    <w:p w:rsidR="00FA36E9" w:rsidRPr="00556CA7" w:rsidRDefault="00DE2E8F">
      <w:pPr>
        <w:spacing w:line="274" w:lineRule="exact"/>
        <w:ind w:left="122"/>
        <w:rPr>
          <w:b/>
          <w:sz w:val="24"/>
          <w:szCs w:val="24"/>
        </w:rPr>
      </w:pPr>
      <w:r w:rsidRPr="00556CA7">
        <w:rPr>
          <w:b/>
          <w:sz w:val="24"/>
          <w:szCs w:val="24"/>
        </w:rPr>
        <w:t>Дляучащихся:</w:t>
      </w:r>
    </w:p>
    <w:p w:rsidR="00FA36E9" w:rsidRPr="00556CA7" w:rsidRDefault="00DE2E8F">
      <w:pPr>
        <w:pStyle w:val="a5"/>
        <w:numPr>
          <w:ilvl w:val="0"/>
          <w:numId w:val="3"/>
        </w:numPr>
        <w:tabs>
          <w:tab w:val="left" w:pos="363"/>
        </w:tabs>
        <w:spacing w:line="274" w:lineRule="exact"/>
        <w:ind w:hanging="241"/>
        <w:rPr>
          <w:sz w:val="24"/>
          <w:szCs w:val="24"/>
        </w:rPr>
      </w:pPr>
      <w:r w:rsidRPr="00556CA7">
        <w:rPr>
          <w:sz w:val="24"/>
          <w:szCs w:val="24"/>
        </w:rPr>
        <w:t>АгессП.Ключикэкологии.-Л.:Гидрометиздат.1992.</w:t>
      </w:r>
    </w:p>
    <w:p w:rsidR="00FA36E9" w:rsidRPr="00556CA7" w:rsidRDefault="00DE2E8F">
      <w:pPr>
        <w:pStyle w:val="a5"/>
        <w:numPr>
          <w:ilvl w:val="0"/>
          <w:numId w:val="3"/>
        </w:numPr>
        <w:tabs>
          <w:tab w:val="left" w:pos="408"/>
        </w:tabs>
        <w:ind w:left="122" w:right="222" w:firstLine="0"/>
        <w:rPr>
          <w:sz w:val="24"/>
          <w:szCs w:val="24"/>
        </w:rPr>
      </w:pPr>
      <w:r w:rsidRPr="00556CA7">
        <w:rPr>
          <w:sz w:val="24"/>
          <w:szCs w:val="24"/>
        </w:rPr>
        <w:t>АлексеевВ.А.300вопросовиответовпоэкологии.-Ярославль:Академияразвития.1998.</w:t>
      </w:r>
    </w:p>
    <w:p w:rsidR="00FA36E9" w:rsidRPr="00556CA7" w:rsidRDefault="00DE2E8F">
      <w:pPr>
        <w:pStyle w:val="a5"/>
        <w:numPr>
          <w:ilvl w:val="0"/>
          <w:numId w:val="3"/>
        </w:numPr>
        <w:tabs>
          <w:tab w:val="left" w:pos="411"/>
        </w:tabs>
        <w:ind w:left="122" w:right="224" w:firstLine="0"/>
        <w:rPr>
          <w:sz w:val="24"/>
          <w:szCs w:val="24"/>
        </w:rPr>
      </w:pPr>
      <w:r w:rsidRPr="00556CA7">
        <w:rPr>
          <w:sz w:val="24"/>
          <w:szCs w:val="24"/>
        </w:rPr>
        <w:t>АшихминаТ.Я.Школьныйэкологическиймониторинг.-М.:Агар.Рандеву-АМ.2000.385с.</w:t>
      </w:r>
    </w:p>
    <w:p w:rsidR="00FA36E9" w:rsidRPr="00556CA7" w:rsidRDefault="00DE2E8F">
      <w:pPr>
        <w:pStyle w:val="a5"/>
        <w:numPr>
          <w:ilvl w:val="0"/>
          <w:numId w:val="3"/>
        </w:numPr>
        <w:tabs>
          <w:tab w:val="left" w:pos="363"/>
          <w:tab w:val="left" w:pos="8605"/>
        </w:tabs>
        <w:ind w:left="122" w:right="221" w:firstLine="0"/>
        <w:rPr>
          <w:sz w:val="24"/>
          <w:szCs w:val="24"/>
        </w:rPr>
      </w:pPr>
      <w:r w:rsidRPr="00556CA7">
        <w:rPr>
          <w:sz w:val="24"/>
          <w:szCs w:val="24"/>
        </w:rPr>
        <w:t>Верзилин И. Путешествие с домашними растениями. М.: Педагогика - Пресс. 1995.5.ЗверевА.Т.Экология.-М.:ОНИКС.2005.КриксуновА.Е.,ПасечникВ.В.,</w:t>
      </w:r>
      <w:r w:rsidRPr="00556CA7">
        <w:rPr>
          <w:sz w:val="24"/>
          <w:szCs w:val="24"/>
        </w:rPr>
        <w:tab/>
        <w:t>СидоринаА.П.Экология. 9 класс. -М.:Дрофа. 1995.</w:t>
      </w:r>
    </w:p>
    <w:p w:rsidR="00FA36E9" w:rsidRPr="00556CA7" w:rsidRDefault="00DE2E8F">
      <w:pPr>
        <w:pStyle w:val="a5"/>
        <w:numPr>
          <w:ilvl w:val="0"/>
          <w:numId w:val="2"/>
        </w:numPr>
        <w:tabs>
          <w:tab w:val="left" w:pos="363"/>
        </w:tabs>
        <w:ind w:hanging="241"/>
        <w:rPr>
          <w:sz w:val="24"/>
          <w:szCs w:val="24"/>
        </w:rPr>
      </w:pPr>
      <w:r w:rsidRPr="00556CA7">
        <w:rPr>
          <w:sz w:val="24"/>
          <w:szCs w:val="24"/>
        </w:rPr>
        <w:t>КраснаякнигаРСФСР.Растения.М.:Росагропромиздат.1988.</w:t>
      </w:r>
    </w:p>
    <w:p w:rsidR="00FA36E9" w:rsidRPr="00556CA7" w:rsidRDefault="00DE2E8F">
      <w:pPr>
        <w:pStyle w:val="a5"/>
        <w:numPr>
          <w:ilvl w:val="0"/>
          <w:numId w:val="2"/>
        </w:numPr>
        <w:tabs>
          <w:tab w:val="left" w:pos="363"/>
        </w:tabs>
        <w:ind w:hanging="241"/>
        <w:rPr>
          <w:sz w:val="24"/>
          <w:szCs w:val="24"/>
        </w:rPr>
      </w:pPr>
      <w:r w:rsidRPr="00556CA7">
        <w:rPr>
          <w:sz w:val="24"/>
          <w:szCs w:val="24"/>
        </w:rPr>
        <w:t>НадеждинаН.ВокругсветапостранеЛегумии.М.:Детскаялитература.1994.</w:t>
      </w:r>
    </w:p>
    <w:p w:rsidR="00FA36E9" w:rsidRPr="00556CA7" w:rsidRDefault="00DE2E8F">
      <w:pPr>
        <w:pStyle w:val="a5"/>
        <w:numPr>
          <w:ilvl w:val="0"/>
          <w:numId w:val="2"/>
        </w:numPr>
        <w:tabs>
          <w:tab w:val="left" w:pos="363"/>
        </w:tabs>
        <w:ind w:hanging="241"/>
        <w:rPr>
          <w:sz w:val="24"/>
          <w:szCs w:val="24"/>
        </w:rPr>
      </w:pPr>
      <w:r w:rsidRPr="00556CA7">
        <w:rPr>
          <w:sz w:val="24"/>
          <w:szCs w:val="24"/>
        </w:rPr>
        <w:t>МаркинВ.А.Япознаюмир. -М:2000.</w:t>
      </w:r>
    </w:p>
    <w:p w:rsidR="00FA36E9" w:rsidRPr="00556CA7" w:rsidRDefault="00DE2E8F">
      <w:pPr>
        <w:pStyle w:val="a5"/>
        <w:numPr>
          <w:ilvl w:val="0"/>
          <w:numId w:val="2"/>
        </w:numPr>
        <w:tabs>
          <w:tab w:val="left" w:pos="363"/>
        </w:tabs>
        <w:ind w:hanging="241"/>
        <w:rPr>
          <w:sz w:val="24"/>
          <w:szCs w:val="24"/>
        </w:rPr>
      </w:pPr>
      <w:r w:rsidRPr="00556CA7">
        <w:rPr>
          <w:sz w:val="24"/>
          <w:szCs w:val="24"/>
        </w:rPr>
        <w:t>МитрошкинК.П.Прогрессиприрода. -М.:Леснаяпромышленность»2003.</w:t>
      </w:r>
    </w:p>
    <w:p w:rsidR="00FA36E9" w:rsidRPr="00556CA7" w:rsidRDefault="00DE2E8F">
      <w:pPr>
        <w:pStyle w:val="a5"/>
        <w:numPr>
          <w:ilvl w:val="0"/>
          <w:numId w:val="2"/>
        </w:numPr>
        <w:tabs>
          <w:tab w:val="left" w:pos="547"/>
        </w:tabs>
        <w:ind w:left="122" w:right="224" w:firstLine="0"/>
        <w:rPr>
          <w:sz w:val="24"/>
          <w:szCs w:val="24"/>
        </w:rPr>
      </w:pPr>
      <w:r w:rsidRPr="00556CA7">
        <w:rPr>
          <w:sz w:val="24"/>
          <w:szCs w:val="24"/>
        </w:rPr>
        <w:t>ОшмаринА.П.Школьныйсправочник.Экология.-Ярославль:Академияразвития.1998.</w:t>
      </w:r>
    </w:p>
    <w:p w:rsidR="00FA36E9" w:rsidRPr="00556CA7" w:rsidRDefault="00FA36E9">
      <w:pPr>
        <w:rPr>
          <w:sz w:val="24"/>
          <w:szCs w:val="24"/>
        </w:rPr>
        <w:sectPr w:rsidR="00FA36E9" w:rsidRPr="00556CA7" w:rsidSect="00556CA7">
          <w:pgSz w:w="11910" w:h="16840"/>
          <w:pgMar w:top="1038" w:right="851" w:bottom="1077" w:left="1077" w:header="0" w:footer="964" w:gutter="0"/>
          <w:cols w:space="720"/>
        </w:sectPr>
      </w:pPr>
    </w:p>
    <w:p w:rsidR="00FA36E9" w:rsidRPr="00556CA7" w:rsidRDefault="00DE2E8F">
      <w:pPr>
        <w:pStyle w:val="a5"/>
        <w:numPr>
          <w:ilvl w:val="0"/>
          <w:numId w:val="2"/>
        </w:numPr>
        <w:tabs>
          <w:tab w:val="left" w:pos="482"/>
        </w:tabs>
        <w:spacing w:before="68"/>
        <w:ind w:left="482" w:hanging="360"/>
        <w:rPr>
          <w:sz w:val="24"/>
          <w:szCs w:val="24"/>
        </w:rPr>
      </w:pPr>
      <w:r w:rsidRPr="00556CA7">
        <w:rPr>
          <w:sz w:val="24"/>
          <w:szCs w:val="24"/>
        </w:rPr>
        <w:lastRenderedPageBreak/>
        <w:t>ПлавильщиковН.Н.Юнымлюбителямприроды.М.:Детскаялитература. 1975.</w:t>
      </w:r>
    </w:p>
    <w:p w:rsidR="00FA36E9" w:rsidRPr="00556CA7" w:rsidRDefault="00DE2E8F">
      <w:pPr>
        <w:pStyle w:val="a5"/>
        <w:numPr>
          <w:ilvl w:val="0"/>
          <w:numId w:val="2"/>
        </w:numPr>
        <w:tabs>
          <w:tab w:val="left" w:pos="482"/>
        </w:tabs>
        <w:ind w:left="482" w:hanging="360"/>
        <w:rPr>
          <w:sz w:val="24"/>
          <w:szCs w:val="24"/>
        </w:rPr>
      </w:pPr>
      <w:r w:rsidRPr="00556CA7">
        <w:rPr>
          <w:sz w:val="24"/>
          <w:szCs w:val="24"/>
        </w:rPr>
        <w:t>ПлешаковА.А..Зеленыестраницы.М.,Просвещение.1996.</w:t>
      </w:r>
    </w:p>
    <w:p w:rsidR="00FA36E9" w:rsidRPr="00556CA7" w:rsidRDefault="00DE2E8F">
      <w:pPr>
        <w:pStyle w:val="a5"/>
        <w:numPr>
          <w:ilvl w:val="0"/>
          <w:numId w:val="2"/>
        </w:numPr>
        <w:tabs>
          <w:tab w:val="left" w:pos="506"/>
        </w:tabs>
        <w:spacing w:before="1"/>
        <w:ind w:left="122" w:right="224" w:firstLine="0"/>
        <w:rPr>
          <w:sz w:val="24"/>
          <w:szCs w:val="24"/>
        </w:rPr>
      </w:pPr>
      <w:r w:rsidRPr="00556CA7">
        <w:rPr>
          <w:sz w:val="24"/>
          <w:szCs w:val="24"/>
        </w:rPr>
        <w:t>РезниковаА.,КузнецоваМ.Сказанияолекарственныхрастениях.М.:Высшаяшкола.1992.</w:t>
      </w:r>
    </w:p>
    <w:p w:rsidR="00FA36E9" w:rsidRPr="00556CA7" w:rsidRDefault="00DE2E8F">
      <w:pPr>
        <w:pStyle w:val="a5"/>
        <w:numPr>
          <w:ilvl w:val="0"/>
          <w:numId w:val="2"/>
        </w:numPr>
        <w:tabs>
          <w:tab w:val="left" w:pos="523"/>
        </w:tabs>
        <w:ind w:left="122" w:right="222" w:firstLine="0"/>
        <w:rPr>
          <w:sz w:val="24"/>
          <w:szCs w:val="24"/>
        </w:rPr>
      </w:pPr>
      <w:proofErr w:type="spellStart"/>
      <w:r w:rsidRPr="00556CA7">
        <w:rPr>
          <w:sz w:val="24"/>
          <w:szCs w:val="24"/>
        </w:rPr>
        <w:t>РянжинС.П</w:t>
      </w:r>
      <w:proofErr w:type="spellEnd"/>
      <w:r w:rsidRPr="00556CA7">
        <w:rPr>
          <w:sz w:val="24"/>
          <w:szCs w:val="24"/>
        </w:rPr>
        <w:t>.. Новыйэкологическийбукварьдлядетейивзрослых.- СПб: Анатомия,2006.</w:t>
      </w:r>
    </w:p>
    <w:p w:rsidR="00FA36E9" w:rsidRPr="00556CA7" w:rsidRDefault="00DE2E8F">
      <w:pPr>
        <w:pStyle w:val="a5"/>
        <w:numPr>
          <w:ilvl w:val="0"/>
          <w:numId w:val="2"/>
        </w:numPr>
        <w:tabs>
          <w:tab w:val="left" w:pos="482"/>
        </w:tabs>
        <w:ind w:left="482" w:hanging="360"/>
        <w:rPr>
          <w:sz w:val="24"/>
          <w:szCs w:val="24"/>
        </w:rPr>
      </w:pPr>
      <w:r w:rsidRPr="00556CA7">
        <w:rPr>
          <w:sz w:val="24"/>
          <w:szCs w:val="24"/>
        </w:rPr>
        <w:t>ТрайтакД.И.Основысельскогохозяйства.М.:Мнемозина.1998.</w:t>
      </w:r>
    </w:p>
    <w:p w:rsidR="00FA36E9" w:rsidRPr="00556CA7" w:rsidRDefault="00DE2E8F">
      <w:pPr>
        <w:pStyle w:val="a5"/>
        <w:numPr>
          <w:ilvl w:val="0"/>
          <w:numId w:val="2"/>
        </w:numPr>
        <w:tabs>
          <w:tab w:val="left" w:pos="482"/>
        </w:tabs>
        <w:ind w:left="482" w:hanging="360"/>
        <w:rPr>
          <w:sz w:val="24"/>
          <w:szCs w:val="24"/>
        </w:rPr>
      </w:pPr>
      <w:r w:rsidRPr="00556CA7">
        <w:rPr>
          <w:sz w:val="24"/>
          <w:szCs w:val="24"/>
        </w:rPr>
        <w:t>ТрайтакД.И.Книгадлячтенияпоботанике.М.:Просвещение.1985.</w:t>
      </w:r>
    </w:p>
    <w:p w:rsidR="00FA36E9" w:rsidRPr="00556CA7" w:rsidRDefault="00DE2E8F">
      <w:pPr>
        <w:pStyle w:val="a5"/>
        <w:numPr>
          <w:ilvl w:val="0"/>
          <w:numId w:val="2"/>
        </w:numPr>
        <w:tabs>
          <w:tab w:val="left" w:pos="578"/>
        </w:tabs>
        <w:ind w:left="122" w:right="221" w:firstLine="0"/>
        <w:rPr>
          <w:sz w:val="24"/>
          <w:szCs w:val="24"/>
        </w:rPr>
      </w:pPr>
      <w:r w:rsidRPr="00556CA7">
        <w:rPr>
          <w:sz w:val="24"/>
          <w:szCs w:val="24"/>
        </w:rPr>
        <w:t>Учебно-методическийкомплект«ЭкологияРоссии»Учебник.Авт.МиркинБ.М.,НаумоваЛ.Г.</w:t>
      </w:r>
    </w:p>
    <w:p w:rsidR="00FA36E9" w:rsidRPr="00556CA7" w:rsidRDefault="00DE2E8F">
      <w:pPr>
        <w:pStyle w:val="a5"/>
        <w:numPr>
          <w:ilvl w:val="0"/>
          <w:numId w:val="2"/>
        </w:numPr>
        <w:tabs>
          <w:tab w:val="left" w:pos="482"/>
        </w:tabs>
        <w:ind w:left="482" w:hanging="360"/>
        <w:rPr>
          <w:sz w:val="24"/>
          <w:szCs w:val="24"/>
        </w:rPr>
      </w:pPr>
      <w:r w:rsidRPr="00556CA7">
        <w:rPr>
          <w:sz w:val="24"/>
          <w:szCs w:val="24"/>
        </w:rPr>
        <w:t>Энциклопедическийсловарьюногонатуралиста.-М.:Педагогика,1981.</w:t>
      </w:r>
    </w:p>
    <w:p w:rsidR="00FA36E9" w:rsidRPr="00556CA7" w:rsidRDefault="00FA36E9">
      <w:pPr>
        <w:pStyle w:val="a3"/>
        <w:spacing w:before="5"/>
        <w:ind w:left="0"/>
      </w:pPr>
    </w:p>
    <w:p w:rsidR="00FA36E9" w:rsidRPr="00556CA7" w:rsidRDefault="00DE2E8F">
      <w:pPr>
        <w:pStyle w:val="11"/>
        <w:spacing w:line="274" w:lineRule="exact"/>
      </w:pPr>
      <w:r w:rsidRPr="00556CA7">
        <w:t>Дляпедагогов:</w:t>
      </w:r>
    </w:p>
    <w:p w:rsidR="00FA36E9" w:rsidRPr="00556CA7" w:rsidRDefault="00DE2E8F">
      <w:pPr>
        <w:pStyle w:val="a5"/>
        <w:numPr>
          <w:ilvl w:val="0"/>
          <w:numId w:val="1"/>
        </w:numPr>
        <w:tabs>
          <w:tab w:val="left" w:pos="442"/>
        </w:tabs>
        <w:ind w:right="227" w:firstLine="0"/>
        <w:rPr>
          <w:sz w:val="24"/>
          <w:szCs w:val="24"/>
        </w:rPr>
      </w:pPr>
      <w:r w:rsidRPr="00556CA7">
        <w:rPr>
          <w:sz w:val="24"/>
          <w:szCs w:val="24"/>
        </w:rPr>
        <w:t>АлексеевС.В.,БеккерН.В.Изучаемэкологию–экспериментально.Практикумпоэкологическойоценкесостоянияокружающейсреды.-C-Пб.:Респекс,1993.</w:t>
      </w:r>
    </w:p>
    <w:p w:rsidR="00FA36E9" w:rsidRPr="00556CA7" w:rsidRDefault="00DE2E8F">
      <w:pPr>
        <w:pStyle w:val="a5"/>
        <w:numPr>
          <w:ilvl w:val="0"/>
          <w:numId w:val="1"/>
        </w:numPr>
        <w:tabs>
          <w:tab w:val="left" w:pos="391"/>
        </w:tabs>
        <w:ind w:right="222" w:firstLine="0"/>
        <w:rPr>
          <w:sz w:val="24"/>
          <w:szCs w:val="24"/>
        </w:rPr>
      </w:pPr>
      <w:r w:rsidRPr="00556CA7">
        <w:rPr>
          <w:sz w:val="24"/>
          <w:szCs w:val="24"/>
        </w:rPr>
        <w:t>АлексеевС.В.,ГруздеваН.В.,ТарасовС.В.Дидактическиеигрыпоэкологии.</w:t>
      </w:r>
      <w:proofErr w:type="gramStart"/>
      <w:r w:rsidRPr="00556CA7">
        <w:rPr>
          <w:sz w:val="24"/>
          <w:szCs w:val="24"/>
        </w:rPr>
        <w:t>–С</w:t>
      </w:r>
      <w:proofErr w:type="gramEnd"/>
      <w:r w:rsidRPr="00556CA7">
        <w:rPr>
          <w:sz w:val="24"/>
          <w:szCs w:val="24"/>
        </w:rPr>
        <w:t>Пб.:1993.</w:t>
      </w:r>
    </w:p>
    <w:p w:rsidR="00FA36E9" w:rsidRPr="00556CA7" w:rsidRDefault="00DE2E8F">
      <w:pPr>
        <w:pStyle w:val="a5"/>
        <w:numPr>
          <w:ilvl w:val="0"/>
          <w:numId w:val="1"/>
        </w:numPr>
        <w:tabs>
          <w:tab w:val="left" w:pos="399"/>
        </w:tabs>
        <w:ind w:right="226" w:firstLine="0"/>
        <w:rPr>
          <w:sz w:val="24"/>
          <w:szCs w:val="24"/>
        </w:rPr>
      </w:pPr>
      <w:r w:rsidRPr="00556CA7">
        <w:rPr>
          <w:sz w:val="24"/>
          <w:szCs w:val="24"/>
        </w:rPr>
        <w:t>ГинА.А.Приёмыпедагогическойтехники:свободавыбора,открытость,деятельность,обратнаясвязь,идеальность:Пособиедляучителей/Л.А.Гин.-Гомель:ИПП«Сож».1999.</w:t>
      </w:r>
    </w:p>
    <w:p w:rsidR="00FA36E9" w:rsidRPr="00556CA7" w:rsidRDefault="00DE2E8F">
      <w:pPr>
        <w:pStyle w:val="a3"/>
      </w:pPr>
      <w:r w:rsidRPr="00556CA7">
        <w:t>-88 с.</w:t>
      </w:r>
    </w:p>
    <w:p w:rsidR="00FA36E9" w:rsidRPr="00556CA7" w:rsidRDefault="00DE2E8F">
      <w:pPr>
        <w:pStyle w:val="a5"/>
        <w:numPr>
          <w:ilvl w:val="0"/>
          <w:numId w:val="1"/>
        </w:numPr>
        <w:tabs>
          <w:tab w:val="left" w:pos="458"/>
        </w:tabs>
        <w:ind w:right="220" w:firstLine="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 xml:space="preserve">ГригорьевД.В.Внеурочнаядеятельностьшкольников.Методическийконструктор:пособие для учителя / Д.В. Григорьев. П.В. Степанов. - М.: </w:t>
      </w:r>
      <w:proofErr w:type="spellStart"/>
      <w:r w:rsidRPr="00556CA7">
        <w:rPr>
          <w:sz w:val="24"/>
          <w:szCs w:val="24"/>
        </w:rPr>
        <w:t>Просвещеиие</w:t>
      </w:r>
      <w:proofErr w:type="spellEnd"/>
      <w:r w:rsidRPr="00556CA7">
        <w:rPr>
          <w:sz w:val="24"/>
          <w:szCs w:val="24"/>
        </w:rPr>
        <w:t>, 2011. - 223с. -(Стандартывторогопоколения).</w:t>
      </w:r>
    </w:p>
    <w:p w:rsidR="00FA36E9" w:rsidRPr="00556CA7" w:rsidRDefault="00DE2E8F">
      <w:pPr>
        <w:pStyle w:val="a5"/>
        <w:numPr>
          <w:ilvl w:val="0"/>
          <w:numId w:val="1"/>
        </w:numPr>
        <w:tabs>
          <w:tab w:val="left" w:pos="363"/>
        </w:tabs>
        <w:ind w:left="362" w:hanging="241"/>
        <w:jc w:val="both"/>
        <w:rPr>
          <w:sz w:val="24"/>
          <w:szCs w:val="24"/>
        </w:rPr>
      </w:pPr>
      <w:proofErr w:type="spellStart"/>
      <w:r w:rsidRPr="00556CA7">
        <w:rPr>
          <w:sz w:val="24"/>
          <w:szCs w:val="24"/>
        </w:rPr>
        <w:t>ДереклееваН.И.Научно-исследовательская</w:t>
      </w:r>
      <w:proofErr w:type="spellEnd"/>
      <w:r w:rsidRPr="00556CA7">
        <w:rPr>
          <w:sz w:val="24"/>
          <w:szCs w:val="24"/>
        </w:rPr>
        <w:t xml:space="preserve"> работавшколе.-М.:2001.</w:t>
      </w:r>
    </w:p>
    <w:p w:rsidR="00FA36E9" w:rsidRPr="00556CA7" w:rsidRDefault="00DE2E8F">
      <w:pPr>
        <w:pStyle w:val="a5"/>
        <w:numPr>
          <w:ilvl w:val="0"/>
          <w:numId w:val="1"/>
        </w:numPr>
        <w:tabs>
          <w:tab w:val="left" w:pos="387"/>
        </w:tabs>
        <w:ind w:right="223" w:firstLine="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Дидактические материалы по экологии. Авт. Козлова Т.А., Мягкова А.Н., Сонин Н.И. -М.:АОМДС</w:t>
      </w:r>
      <w:proofErr w:type="gramStart"/>
      <w:r w:rsidRPr="00556CA7">
        <w:rPr>
          <w:sz w:val="24"/>
          <w:szCs w:val="24"/>
        </w:rPr>
        <w:t>.Ю</w:t>
      </w:r>
      <w:proofErr w:type="gramEnd"/>
      <w:r w:rsidRPr="00556CA7">
        <w:rPr>
          <w:sz w:val="24"/>
          <w:szCs w:val="24"/>
        </w:rPr>
        <w:t>нисам1995г.</w:t>
      </w:r>
    </w:p>
    <w:p w:rsidR="00FA36E9" w:rsidRPr="00556CA7" w:rsidRDefault="00DE2E8F">
      <w:pPr>
        <w:pStyle w:val="a5"/>
        <w:numPr>
          <w:ilvl w:val="0"/>
          <w:numId w:val="1"/>
        </w:numPr>
        <w:tabs>
          <w:tab w:val="left" w:pos="418"/>
        </w:tabs>
        <w:ind w:right="230" w:firstLine="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Меньшикова З.А., Меньшикова И.Б.. Попова В.Б. Лекарственные растения в каждомдоме.М.: Адонис. 1993.</w:t>
      </w:r>
    </w:p>
    <w:p w:rsidR="00FA36E9" w:rsidRPr="00556CA7" w:rsidRDefault="00DE2E8F">
      <w:pPr>
        <w:pStyle w:val="a5"/>
        <w:numPr>
          <w:ilvl w:val="0"/>
          <w:numId w:val="1"/>
        </w:numPr>
        <w:tabs>
          <w:tab w:val="left" w:pos="415"/>
        </w:tabs>
        <w:ind w:right="221" w:firstLine="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Методы изучения состояния окружающей среды. Практикум по экологии.- Вологда.1995.</w:t>
      </w:r>
    </w:p>
    <w:p w:rsidR="00FA36E9" w:rsidRPr="00556CA7" w:rsidRDefault="00DE2E8F">
      <w:pPr>
        <w:pStyle w:val="a5"/>
        <w:numPr>
          <w:ilvl w:val="0"/>
          <w:numId w:val="1"/>
        </w:numPr>
        <w:tabs>
          <w:tab w:val="left" w:pos="509"/>
        </w:tabs>
        <w:ind w:right="224" w:firstLine="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 xml:space="preserve">Образовательныетехнологии.Сборникматериалов.БунеевР.Н.,БунееваЕ.В..Вахрушев А.А., Данилов Д.Д., Козлова С.А., Мельникова Е.Л., </w:t>
      </w:r>
      <w:proofErr w:type="spellStart"/>
      <w:r w:rsidRPr="00556CA7">
        <w:rPr>
          <w:sz w:val="24"/>
          <w:szCs w:val="24"/>
        </w:rPr>
        <w:t>Чиндилова</w:t>
      </w:r>
      <w:proofErr w:type="spellEnd"/>
      <w:r w:rsidRPr="00556CA7">
        <w:rPr>
          <w:sz w:val="24"/>
          <w:szCs w:val="24"/>
        </w:rPr>
        <w:t xml:space="preserve"> О.В. - М.Баласс,2008.-160 с. (Образовательная система«Школа2100»).</w:t>
      </w:r>
    </w:p>
    <w:p w:rsidR="00FA36E9" w:rsidRPr="00556CA7" w:rsidRDefault="00DE2E8F">
      <w:pPr>
        <w:pStyle w:val="a5"/>
        <w:numPr>
          <w:ilvl w:val="0"/>
          <w:numId w:val="1"/>
        </w:numPr>
        <w:tabs>
          <w:tab w:val="left" w:pos="482"/>
        </w:tabs>
        <w:ind w:left="482" w:hanging="36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Окружающаясреда:энциклопедический словарь-справочник.-М.:Прогресс.1999.</w:t>
      </w:r>
    </w:p>
    <w:p w:rsidR="00FA36E9" w:rsidRPr="00556CA7" w:rsidRDefault="00DE2E8F">
      <w:pPr>
        <w:pStyle w:val="a5"/>
        <w:numPr>
          <w:ilvl w:val="0"/>
          <w:numId w:val="1"/>
        </w:numPr>
        <w:tabs>
          <w:tab w:val="left" w:pos="482"/>
        </w:tabs>
        <w:ind w:left="482" w:hanging="36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ПодгорныйП.И.Растениеводство.М.:1963.</w:t>
      </w:r>
    </w:p>
    <w:p w:rsidR="00FA36E9" w:rsidRPr="00556CA7" w:rsidRDefault="00DE2E8F">
      <w:pPr>
        <w:pStyle w:val="a5"/>
        <w:numPr>
          <w:ilvl w:val="0"/>
          <w:numId w:val="1"/>
        </w:numPr>
        <w:tabs>
          <w:tab w:val="left" w:pos="482"/>
        </w:tabs>
        <w:ind w:left="482" w:hanging="36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ПохлёбкинВ.В.Всёопряностях.М.:Центрполиграф.2001.</w:t>
      </w:r>
    </w:p>
    <w:p w:rsidR="00FA36E9" w:rsidRPr="00556CA7" w:rsidRDefault="00DE2E8F">
      <w:pPr>
        <w:pStyle w:val="a5"/>
        <w:numPr>
          <w:ilvl w:val="0"/>
          <w:numId w:val="1"/>
        </w:numPr>
        <w:tabs>
          <w:tab w:val="left" w:pos="550"/>
        </w:tabs>
        <w:ind w:right="221" w:firstLine="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Развитиеисследовательскойдеятельностиучащихся.Методическийсборник./Сосг.ОбуховА.С.. -М.:Народноеобразование. 2001.</w:t>
      </w:r>
    </w:p>
    <w:p w:rsidR="00FA36E9" w:rsidRPr="00556CA7" w:rsidRDefault="00DE2E8F">
      <w:pPr>
        <w:pStyle w:val="a5"/>
        <w:numPr>
          <w:ilvl w:val="0"/>
          <w:numId w:val="1"/>
        </w:numPr>
        <w:tabs>
          <w:tab w:val="left" w:pos="482"/>
        </w:tabs>
        <w:ind w:left="482" w:hanging="36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РомановаЕ.П.Методика«Биотестирования».2000.</w:t>
      </w:r>
    </w:p>
    <w:p w:rsidR="00FA36E9" w:rsidRPr="00556CA7" w:rsidRDefault="00DE2E8F">
      <w:pPr>
        <w:pStyle w:val="a5"/>
        <w:numPr>
          <w:ilvl w:val="0"/>
          <w:numId w:val="1"/>
        </w:numPr>
        <w:tabs>
          <w:tab w:val="left" w:pos="482"/>
        </w:tabs>
        <w:ind w:left="482" w:hanging="360"/>
        <w:jc w:val="both"/>
        <w:rPr>
          <w:sz w:val="24"/>
          <w:szCs w:val="24"/>
        </w:rPr>
      </w:pPr>
      <w:proofErr w:type="spellStart"/>
      <w:r w:rsidRPr="00556CA7">
        <w:rPr>
          <w:sz w:val="24"/>
          <w:szCs w:val="24"/>
        </w:rPr>
        <w:t>РомановаE.П.Методика</w:t>
      </w:r>
      <w:proofErr w:type="spellEnd"/>
      <w:r w:rsidRPr="00556CA7">
        <w:rPr>
          <w:sz w:val="24"/>
          <w:szCs w:val="24"/>
        </w:rPr>
        <w:t>«</w:t>
      </w:r>
      <w:proofErr w:type="spellStart"/>
      <w:r w:rsidRPr="00556CA7">
        <w:rPr>
          <w:sz w:val="24"/>
          <w:szCs w:val="24"/>
        </w:rPr>
        <w:t>Лихеноиндикации</w:t>
      </w:r>
      <w:proofErr w:type="spellEnd"/>
      <w:r w:rsidRPr="00556CA7">
        <w:rPr>
          <w:sz w:val="24"/>
          <w:szCs w:val="24"/>
        </w:rPr>
        <w:t>».2002.</w:t>
      </w:r>
    </w:p>
    <w:p w:rsidR="00FA36E9" w:rsidRPr="00556CA7" w:rsidRDefault="00DE2E8F">
      <w:pPr>
        <w:pStyle w:val="a5"/>
        <w:numPr>
          <w:ilvl w:val="0"/>
          <w:numId w:val="1"/>
        </w:numPr>
        <w:tabs>
          <w:tab w:val="left" w:pos="482"/>
        </w:tabs>
        <w:ind w:left="482" w:hanging="36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РомановаK.T.Методикаоформлениярезультатовисследования.2001.</w:t>
      </w:r>
    </w:p>
    <w:p w:rsidR="00FA36E9" w:rsidRPr="00556CA7" w:rsidRDefault="00DE2E8F">
      <w:pPr>
        <w:pStyle w:val="a5"/>
        <w:numPr>
          <w:ilvl w:val="0"/>
          <w:numId w:val="1"/>
        </w:numPr>
        <w:tabs>
          <w:tab w:val="left" w:pos="518"/>
        </w:tabs>
        <w:ind w:right="222" w:firstLine="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 xml:space="preserve">Татарина Л.Ф. Экологический практикум для студентов и школьников </w:t>
      </w:r>
      <w:proofErr w:type="spellStart"/>
      <w:r w:rsidRPr="00556CA7">
        <w:rPr>
          <w:sz w:val="24"/>
          <w:szCs w:val="24"/>
        </w:rPr>
        <w:t>Биоиндикациязагрязненнойсреды-М.</w:t>
      </w:r>
      <w:proofErr w:type="gramStart"/>
      <w:r w:rsidRPr="00556CA7">
        <w:rPr>
          <w:sz w:val="24"/>
          <w:szCs w:val="24"/>
        </w:rPr>
        <w:t>:А</w:t>
      </w:r>
      <w:proofErr w:type="gramEnd"/>
      <w:r w:rsidRPr="00556CA7">
        <w:rPr>
          <w:sz w:val="24"/>
          <w:szCs w:val="24"/>
        </w:rPr>
        <w:t>ргус</w:t>
      </w:r>
      <w:proofErr w:type="spellEnd"/>
      <w:r w:rsidRPr="00556CA7">
        <w:rPr>
          <w:sz w:val="24"/>
          <w:szCs w:val="24"/>
        </w:rPr>
        <w:t>. 1997.80с..</w:t>
      </w:r>
    </w:p>
    <w:p w:rsidR="00FA36E9" w:rsidRPr="00556CA7" w:rsidRDefault="00DE2E8F">
      <w:pPr>
        <w:pStyle w:val="a5"/>
        <w:numPr>
          <w:ilvl w:val="0"/>
          <w:numId w:val="1"/>
        </w:numPr>
        <w:tabs>
          <w:tab w:val="left" w:pos="482"/>
        </w:tabs>
        <w:spacing w:line="274" w:lineRule="exact"/>
        <w:ind w:left="482" w:hanging="36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ФедоровБ.,РодионоваС.Типичныеошибкиовощевода-любителя.М.:Цитадель.1998.</w:t>
      </w:r>
    </w:p>
    <w:p w:rsidR="00FA36E9" w:rsidRPr="00556CA7" w:rsidRDefault="00DE2E8F">
      <w:pPr>
        <w:pStyle w:val="a5"/>
        <w:numPr>
          <w:ilvl w:val="0"/>
          <w:numId w:val="1"/>
        </w:numPr>
        <w:tabs>
          <w:tab w:val="left" w:pos="487"/>
        </w:tabs>
        <w:ind w:right="222" w:firstLine="0"/>
        <w:jc w:val="both"/>
        <w:rPr>
          <w:sz w:val="24"/>
          <w:szCs w:val="24"/>
        </w:rPr>
      </w:pPr>
      <w:r w:rsidRPr="00556CA7">
        <w:rPr>
          <w:sz w:val="24"/>
          <w:szCs w:val="24"/>
        </w:rPr>
        <w:t>Энциклопедия для детей. Т. 2. Биология. Т. 3. География. Т. 19 Экология. - М.. Аванта+.1994, 1995,2001.</w:t>
      </w:r>
    </w:p>
    <w:p w:rsidR="00FA36E9" w:rsidRDefault="00DE2E8F">
      <w:pPr>
        <w:pStyle w:val="a5"/>
        <w:numPr>
          <w:ilvl w:val="0"/>
          <w:numId w:val="1"/>
        </w:numPr>
        <w:tabs>
          <w:tab w:val="left" w:pos="482"/>
        </w:tabs>
        <w:ind w:left="482" w:hanging="360"/>
        <w:jc w:val="both"/>
        <w:rPr>
          <w:sz w:val="24"/>
        </w:rPr>
      </w:pPr>
      <w:proofErr w:type="spellStart"/>
      <w:r w:rsidRPr="00556CA7">
        <w:rPr>
          <w:sz w:val="24"/>
          <w:szCs w:val="24"/>
        </w:rPr>
        <w:t>ЯншинА.Л.,МелуаЛ.И.Урокиэкологических</w:t>
      </w:r>
      <w:proofErr w:type="spellEnd"/>
      <w:r>
        <w:rPr>
          <w:sz w:val="24"/>
        </w:rPr>
        <w:t xml:space="preserve"> просчетов.-М.:Мысль.2000</w:t>
      </w:r>
    </w:p>
    <w:sectPr w:rsidR="00FA36E9" w:rsidSect="00556CA7">
      <w:pgSz w:w="11910" w:h="16840"/>
      <w:pgMar w:top="1038" w:right="851" w:bottom="1077" w:left="1077" w:header="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D15" w:rsidRDefault="00D24D15" w:rsidP="00FA36E9">
      <w:r>
        <w:separator/>
      </w:r>
    </w:p>
  </w:endnote>
  <w:endnote w:type="continuationSeparator" w:id="1">
    <w:p w:rsidR="00D24D15" w:rsidRDefault="00D24D15" w:rsidP="00FA3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D0" w:rsidRDefault="00FA7041">
    <w:pPr>
      <w:pStyle w:val="a3"/>
      <w:spacing w:line="14" w:lineRule="auto"/>
      <w:ind w:left="0"/>
      <w:rPr>
        <w:sz w:val="19"/>
      </w:rPr>
    </w:pPr>
    <w:r w:rsidRPr="00FA70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3pt;margin-top:778.7pt;width:20.4pt;height:15.6pt;z-index:-251658752;mso-position-horizontal-relative:page;mso-position-vertical-relative:page" filled="f" stroked="f">
          <v:textbox inset="0,0,0,0">
            <w:txbxContent>
              <w:p w:rsidR="008957D0" w:rsidRDefault="00FA7041">
                <w:pPr>
                  <w:pStyle w:val="a3"/>
                  <w:spacing w:before="20"/>
                  <w:ind w:left="60"/>
                  <w:rPr>
                    <w:rFonts w:ascii="Courier New"/>
                  </w:rPr>
                </w:pPr>
                <w:r>
                  <w:fldChar w:fldCharType="begin"/>
                </w:r>
                <w:r w:rsidR="008957D0">
                  <w:rPr>
                    <w:rFonts w:ascii="Courier New"/>
                  </w:rPr>
                  <w:instrText xml:space="preserve"> PAGE </w:instrText>
                </w:r>
                <w:r>
                  <w:fldChar w:fldCharType="separate"/>
                </w:r>
                <w:r w:rsidR="00BB75AF">
                  <w:rPr>
                    <w:rFonts w:ascii="Courier New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D15" w:rsidRDefault="00D24D15" w:rsidP="00FA36E9">
      <w:r>
        <w:separator/>
      </w:r>
    </w:p>
  </w:footnote>
  <w:footnote w:type="continuationSeparator" w:id="1">
    <w:p w:rsidR="00D24D15" w:rsidRDefault="00D24D15" w:rsidP="00FA36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754"/>
    <w:multiLevelType w:val="hybridMultilevel"/>
    <w:tmpl w:val="ADA2D062"/>
    <w:lvl w:ilvl="0" w:tplc="EDE03D7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EE696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F4C9FC8"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  <w:lvl w:ilvl="3" w:tplc="4568238C">
      <w:numFmt w:val="bullet"/>
      <w:lvlText w:val="•"/>
      <w:lvlJc w:val="left"/>
      <w:pPr>
        <w:ind w:left="2354" w:hanging="140"/>
      </w:pPr>
      <w:rPr>
        <w:rFonts w:hint="default"/>
        <w:lang w:val="ru-RU" w:eastAsia="en-US" w:bidi="ar-SA"/>
      </w:rPr>
    </w:lvl>
    <w:lvl w:ilvl="4" w:tplc="FE4EA7C2">
      <w:numFmt w:val="bullet"/>
      <w:lvlText w:val="•"/>
      <w:lvlJc w:val="left"/>
      <w:pPr>
        <w:ind w:left="3105" w:hanging="140"/>
      </w:pPr>
      <w:rPr>
        <w:rFonts w:hint="default"/>
        <w:lang w:val="ru-RU" w:eastAsia="en-US" w:bidi="ar-SA"/>
      </w:rPr>
    </w:lvl>
    <w:lvl w:ilvl="5" w:tplc="2C82C9CA">
      <w:numFmt w:val="bullet"/>
      <w:lvlText w:val="•"/>
      <w:lvlJc w:val="left"/>
      <w:pPr>
        <w:ind w:left="3857" w:hanging="140"/>
      </w:pPr>
      <w:rPr>
        <w:rFonts w:hint="default"/>
        <w:lang w:val="ru-RU" w:eastAsia="en-US" w:bidi="ar-SA"/>
      </w:rPr>
    </w:lvl>
    <w:lvl w:ilvl="6" w:tplc="FEA6D70C">
      <w:numFmt w:val="bullet"/>
      <w:lvlText w:val="•"/>
      <w:lvlJc w:val="left"/>
      <w:pPr>
        <w:ind w:left="4608" w:hanging="140"/>
      </w:pPr>
      <w:rPr>
        <w:rFonts w:hint="default"/>
        <w:lang w:val="ru-RU" w:eastAsia="en-US" w:bidi="ar-SA"/>
      </w:rPr>
    </w:lvl>
    <w:lvl w:ilvl="7" w:tplc="90F69A54">
      <w:numFmt w:val="bullet"/>
      <w:lvlText w:val="•"/>
      <w:lvlJc w:val="left"/>
      <w:pPr>
        <w:ind w:left="5359" w:hanging="140"/>
      </w:pPr>
      <w:rPr>
        <w:rFonts w:hint="default"/>
        <w:lang w:val="ru-RU" w:eastAsia="en-US" w:bidi="ar-SA"/>
      </w:rPr>
    </w:lvl>
    <w:lvl w:ilvl="8" w:tplc="F93E5D90">
      <w:numFmt w:val="bullet"/>
      <w:lvlText w:val="•"/>
      <w:lvlJc w:val="left"/>
      <w:pPr>
        <w:ind w:left="6111" w:hanging="140"/>
      </w:pPr>
      <w:rPr>
        <w:rFonts w:hint="default"/>
        <w:lang w:val="ru-RU" w:eastAsia="en-US" w:bidi="ar-SA"/>
      </w:rPr>
    </w:lvl>
  </w:abstractNum>
  <w:abstractNum w:abstractNumId="1">
    <w:nsid w:val="088C0AA9"/>
    <w:multiLevelType w:val="hybridMultilevel"/>
    <w:tmpl w:val="51EEAC60"/>
    <w:lvl w:ilvl="0" w:tplc="5A968864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643A62">
      <w:numFmt w:val="bullet"/>
      <w:lvlText w:val="•"/>
      <w:lvlJc w:val="left"/>
      <w:pPr>
        <w:ind w:left="1308" w:hanging="240"/>
      </w:pPr>
      <w:rPr>
        <w:rFonts w:hint="default"/>
        <w:lang w:val="ru-RU" w:eastAsia="en-US" w:bidi="ar-SA"/>
      </w:rPr>
    </w:lvl>
    <w:lvl w:ilvl="2" w:tplc="33243556">
      <w:numFmt w:val="bullet"/>
      <w:lvlText w:val="•"/>
      <w:lvlJc w:val="left"/>
      <w:pPr>
        <w:ind w:left="2257" w:hanging="240"/>
      </w:pPr>
      <w:rPr>
        <w:rFonts w:hint="default"/>
        <w:lang w:val="ru-RU" w:eastAsia="en-US" w:bidi="ar-SA"/>
      </w:rPr>
    </w:lvl>
    <w:lvl w:ilvl="3" w:tplc="8C287854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4" w:tplc="AE2EC96A">
      <w:numFmt w:val="bullet"/>
      <w:lvlText w:val="•"/>
      <w:lvlJc w:val="left"/>
      <w:pPr>
        <w:ind w:left="4154" w:hanging="240"/>
      </w:pPr>
      <w:rPr>
        <w:rFonts w:hint="default"/>
        <w:lang w:val="ru-RU" w:eastAsia="en-US" w:bidi="ar-SA"/>
      </w:rPr>
    </w:lvl>
    <w:lvl w:ilvl="5" w:tplc="8190DB2A">
      <w:numFmt w:val="bullet"/>
      <w:lvlText w:val="•"/>
      <w:lvlJc w:val="left"/>
      <w:pPr>
        <w:ind w:left="5103" w:hanging="240"/>
      </w:pPr>
      <w:rPr>
        <w:rFonts w:hint="default"/>
        <w:lang w:val="ru-RU" w:eastAsia="en-US" w:bidi="ar-SA"/>
      </w:rPr>
    </w:lvl>
    <w:lvl w:ilvl="6" w:tplc="6B9E012C">
      <w:numFmt w:val="bullet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7" w:tplc="62D60264">
      <w:numFmt w:val="bullet"/>
      <w:lvlText w:val="•"/>
      <w:lvlJc w:val="left"/>
      <w:pPr>
        <w:ind w:left="7000" w:hanging="240"/>
      </w:pPr>
      <w:rPr>
        <w:rFonts w:hint="default"/>
        <w:lang w:val="ru-RU" w:eastAsia="en-US" w:bidi="ar-SA"/>
      </w:rPr>
    </w:lvl>
    <w:lvl w:ilvl="8" w:tplc="2A0A200A">
      <w:numFmt w:val="bullet"/>
      <w:lvlText w:val="•"/>
      <w:lvlJc w:val="left"/>
      <w:pPr>
        <w:ind w:left="7949" w:hanging="240"/>
      </w:pPr>
      <w:rPr>
        <w:rFonts w:hint="default"/>
        <w:lang w:val="ru-RU" w:eastAsia="en-US" w:bidi="ar-SA"/>
      </w:rPr>
    </w:lvl>
  </w:abstractNum>
  <w:abstractNum w:abstractNumId="2">
    <w:nsid w:val="0FDF095B"/>
    <w:multiLevelType w:val="hybridMultilevel"/>
    <w:tmpl w:val="1C86CBE6"/>
    <w:lvl w:ilvl="0" w:tplc="CB1EF21A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14B34C">
      <w:numFmt w:val="bullet"/>
      <w:lvlText w:val="•"/>
      <w:lvlJc w:val="left"/>
      <w:pPr>
        <w:ind w:left="851" w:hanging="200"/>
      </w:pPr>
      <w:rPr>
        <w:rFonts w:hint="default"/>
        <w:lang w:val="ru-RU" w:eastAsia="en-US" w:bidi="ar-SA"/>
      </w:rPr>
    </w:lvl>
    <w:lvl w:ilvl="2" w:tplc="004813EA">
      <w:numFmt w:val="bullet"/>
      <w:lvlText w:val="•"/>
      <w:lvlJc w:val="left"/>
      <w:pPr>
        <w:ind w:left="1602" w:hanging="200"/>
      </w:pPr>
      <w:rPr>
        <w:rFonts w:hint="default"/>
        <w:lang w:val="ru-RU" w:eastAsia="en-US" w:bidi="ar-SA"/>
      </w:rPr>
    </w:lvl>
    <w:lvl w:ilvl="3" w:tplc="76984508">
      <w:numFmt w:val="bullet"/>
      <w:lvlText w:val="•"/>
      <w:lvlJc w:val="left"/>
      <w:pPr>
        <w:ind w:left="2354" w:hanging="200"/>
      </w:pPr>
      <w:rPr>
        <w:rFonts w:hint="default"/>
        <w:lang w:val="ru-RU" w:eastAsia="en-US" w:bidi="ar-SA"/>
      </w:rPr>
    </w:lvl>
    <w:lvl w:ilvl="4" w:tplc="D0CCD396">
      <w:numFmt w:val="bullet"/>
      <w:lvlText w:val="•"/>
      <w:lvlJc w:val="left"/>
      <w:pPr>
        <w:ind w:left="3105" w:hanging="200"/>
      </w:pPr>
      <w:rPr>
        <w:rFonts w:hint="default"/>
        <w:lang w:val="ru-RU" w:eastAsia="en-US" w:bidi="ar-SA"/>
      </w:rPr>
    </w:lvl>
    <w:lvl w:ilvl="5" w:tplc="D4AC442E">
      <w:numFmt w:val="bullet"/>
      <w:lvlText w:val="•"/>
      <w:lvlJc w:val="left"/>
      <w:pPr>
        <w:ind w:left="3857" w:hanging="200"/>
      </w:pPr>
      <w:rPr>
        <w:rFonts w:hint="default"/>
        <w:lang w:val="ru-RU" w:eastAsia="en-US" w:bidi="ar-SA"/>
      </w:rPr>
    </w:lvl>
    <w:lvl w:ilvl="6" w:tplc="F7A4DB96">
      <w:numFmt w:val="bullet"/>
      <w:lvlText w:val="•"/>
      <w:lvlJc w:val="left"/>
      <w:pPr>
        <w:ind w:left="4608" w:hanging="200"/>
      </w:pPr>
      <w:rPr>
        <w:rFonts w:hint="default"/>
        <w:lang w:val="ru-RU" w:eastAsia="en-US" w:bidi="ar-SA"/>
      </w:rPr>
    </w:lvl>
    <w:lvl w:ilvl="7" w:tplc="8ADE0BD4">
      <w:numFmt w:val="bullet"/>
      <w:lvlText w:val="•"/>
      <w:lvlJc w:val="left"/>
      <w:pPr>
        <w:ind w:left="5359" w:hanging="200"/>
      </w:pPr>
      <w:rPr>
        <w:rFonts w:hint="default"/>
        <w:lang w:val="ru-RU" w:eastAsia="en-US" w:bidi="ar-SA"/>
      </w:rPr>
    </w:lvl>
    <w:lvl w:ilvl="8" w:tplc="0596B3B8">
      <w:numFmt w:val="bullet"/>
      <w:lvlText w:val="•"/>
      <w:lvlJc w:val="left"/>
      <w:pPr>
        <w:ind w:left="6111" w:hanging="200"/>
      </w:pPr>
      <w:rPr>
        <w:rFonts w:hint="default"/>
        <w:lang w:val="ru-RU" w:eastAsia="en-US" w:bidi="ar-SA"/>
      </w:rPr>
    </w:lvl>
  </w:abstractNum>
  <w:abstractNum w:abstractNumId="3">
    <w:nsid w:val="32551422"/>
    <w:multiLevelType w:val="hybridMultilevel"/>
    <w:tmpl w:val="21F61FBA"/>
    <w:lvl w:ilvl="0" w:tplc="7B5E2866">
      <w:start w:val="1"/>
      <w:numFmt w:val="decimal"/>
      <w:lvlText w:val="%1."/>
      <w:lvlJc w:val="left"/>
      <w:pPr>
        <w:ind w:left="263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A869BE">
      <w:numFmt w:val="bullet"/>
      <w:lvlText w:val="•"/>
      <w:lvlJc w:val="left"/>
      <w:pPr>
        <w:ind w:left="1218" w:hanging="365"/>
      </w:pPr>
      <w:rPr>
        <w:rFonts w:hint="default"/>
        <w:lang w:val="ru-RU" w:eastAsia="en-US" w:bidi="ar-SA"/>
      </w:rPr>
    </w:lvl>
    <w:lvl w:ilvl="2" w:tplc="FDE28392">
      <w:numFmt w:val="bullet"/>
      <w:lvlText w:val="•"/>
      <w:lvlJc w:val="left"/>
      <w:pPr>
        <w:ind w:left="2177" w:hanging="365"/>
      </w:pPr>
      <w:rPr>
        <w:rFonts w:hint="default"/>
        <w:lang w:val="ru-RU" w:eastAsia="en-US" w:bidi="ar-SA"/>
      </w:rPr>
    </w:lvl>
    <w:lvl w:ilvl="3" w:tplc="192C17C4">
      <w:numFmt w:val="bullet"/>
      <w:lvlText w:val="•"/>
      <w:lvlJc w:val="left"/>
      <w:pPr>
        <w:ind w:left="3135" w:hanging="365"/>
      </w:pPr>
      <w:rPr>
        <w:rFonts w:hint="default"/>
        <w:lang w:val="ru-RU" w:eastAsia="en-US" w:bidi="ar-SA"/>
      </w:rPr>
    </w:lvl>
    <w:lvl w:ilvl="4" w:tplc="06B47826">
      <w:numFmt w:val="bullet"/>
      <w:lvlText w:val="•"/>
      <w:lvlJc w:val="left"/>
      <w:pPr>
        <w:ind w:left="4094" w:hanging="365"/>
      </w:pPr>
      <w:rPr>
        <w:rFonts w:hint="default"/>
        <w:lang w:val="ru-RU" w:eastAsia="en-US" w:bidi="ar-SA"/>
      </w:rPr>
    </w:lvl>
    <w:lvl w:ilvl="5" w:tplc="E6480824">
      <w:numFmt w:val="bullet"/>
      <w:lvlText w:val="•"/>
      <w:lvlJc w:val="left"/>
      <w:pPr>
        <w:ind w:left="5053" w:hanging="365"/>
      </w:pPr>
      <w:rPr>
        <w:rFonts w:hint="default"/>
        <w:lang w:val="ru-RU" w:eastAsia="en-US" w:bidi="ar-SA"/>
      </w:rPr>
    </w:lvl>
    <w:lvl w:ilvl="6" w:tplc="CA6624EC">
      <w:numFmt w:val="bullet"/>
      <w:lvlText w:val="•"/>
      <w:lvlJc w:val="left"/>
      <w:pPr>
        <w:ind w:left="6011" w:hanging="365"/>
      </w:pPr>
      <w:rPr>
        <w:rFonts w:hint="default"/>
        <w:lang w:val="ru-RU" w:eastAsia="en-US" w:bidi="ar-SA"/>
      </w:rPr>
    </w:lvl>
    <w:lvl w:ilvl="7" w:tplc="EE084884">
      <w:numFmt w:val="bullet"/>
      <w:lvlText w:val="•"/>
      <w:lvlJc w:val="left"/>
      <w:pPr>
        <w:ind w:left="6970" w:hanging="365"/>
      </w:pPr>
      <w:rPr>
        <w:rFonts w:hint="default"/>
        <w:lang w:val="ru-RU" w:eastAsia="en-US" w:bidi="ar-SA"/>
      </w:rPr>
    </w:lvl>
    <w:lvl w:ilvl="8" w:tplc="6CBE2ADE">
      <w:numFmt w:val="bullet"/>
      <w:lvlText w:val="•"/>
      <w:lvlJc w:val="left"/>
      <w:pPr>
        <w:ind w:left="7929" w:hanging="365"/>
      </w:pPr>
      <w:rPr>
        <w:rFonts w:hint="default"/>
        <w:lang w:val="ru-RU" w:eastAsia="en-US" w:bidi="ar-SA"/>
      </w:rPr>
    </w:lvl>
  </w:abstractNum>
  <w:abstractNum w:abstractNumId="4">
    <w:nsid w:val="4AC07C85"/>
    <w:multiLevelType w:val="hybridMultilevel"/>
    <w:tmpl w:val="6FFED66E"/>
    <w:lvl w:ilvl="0" w:tplc="B41E8696">
      <w:start w:val="1"/>
      <w:numFmt w:val="decimal"/>
      <w:lvlText w:val="%1."/>
      <w:lvlJc w:val="left"/>
      <w:pPr>
        <w:ind w:left="122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C49DD4">
      <w:numFmt w:val="bullet"/>
      <w:lvlText w:val="•"/>
      <w:lvlJc w:val="left"/>
      <w:pPr>
        <w:ind w:left="1092" w:hanging="320"/>
      </w:pPr>
      <w:rPr>
        <w:rFonts w:hint="default"/>
        <w:lang w:val="ru-RU" w:eastAsia="en-US" w:bidi="ar-SA"/>
      </w:rPr>
    </w:lvl>
    <w:lvl w:ilvl="2" w:tplc="37DC429C">
      <w:numFmt w:val="bullet"/>
      <w:lvlText w:val="•"/>
      <w:lvlJc w:val="left"/>
      <w:pPr>
        <w:ind w:left="2065" w:hanging="320"/>
      </w:pPr>
      <w:rPr>
        <w:rFonts w:hint="default"/>
        <w:lang w:val="ru-RU" w:eastAsia="en-US" w:bidi="ar-SA"/>
      </w:rPr>
    </w:lvl>
    <w:lvl w:ilvl="3" w:tplc="C2466FDC">
      <w:numFmt w:val="bullet"/>
      <w:lvlText w:val="•"/>
      <w:lvlJc w:val="left"/>
      <w:pPr>
        <w:ind w:left="3037" w:hanging="320"/>
      </w:pPr>
      <w:rPr>
        <w:rFonts w:hint="default"/>
        <w:lang w:val="ru-RU" w:eastAsia="en-US" w:bidi="ar-SA"/>
      </w:rPr>
    </w:lvl>
    <w:lvl w:ilvl="4" w:tplc="C16A92BE">
      <w:numFmt w:val="bullet"/>
      <w:lvlText w:val="•"/>
      <w:lvlJc w:val="left"/>
      <w:pPr>
        <w:ind w:left="4010" w:hanging="320"/>
      </w:pPr>
      <w:rPr>
        <w:rFonts w:hint="default"/>
        <w:lang w:val="ru-RU" w:eastAsia="en-US" w:bidi="ar-SA"/>
      </w:rPr>
    </w:lvl>
    <w:lvl w:ilvl="5" w:tplc="1834D66E">
      <w:numFmt w:val="bullet"/>
      <w:lvlText w:val="•"/>
      <w:lvlJc w:val="left"/>
      <w:pPr>
        <w:ind w:left="4983" w:hanging="320"/>
      </w:pPr>
      <w:rPr>
        <w:rFonts w:hint="default"/>
        <w:lang w:val="ru-RU" w:eastAsia="en-US" w:bidi="ar-SA"/>
      </w:rPr>
    </w:lvl>
    <w:lvl w:ilvl="6" w:tplc="F370ADE6">
      <w:numFmt w:val="bullet"/>
      <w:lvlText w:val="•"/>
      <w:lvlJc w:val="left"/>
      <w:pPr>
        <w:ind w:left="5955" w:hanging="320"/>
      </w:pPr>
      <w:rPr>
        <w:rFonts w:hint="default"/>
        <w:lang w:val="ru-RU" w:eastAsia="en-US" w:bidi="ar-SA"/>
      </w:rPr>
    </w:lvl>
    <w:lvl w:ilvl="7" w:tplc="C4AEF860">
      <w:numFmt w:val="bullet"/>
      <w:lvlText w:val="•"/>
      <w:lvlJc w:val="left"/>
      <w:pPr>
        <w:ind w:left="6928" w:hanging="320"/>
      </w:pPr>
      <w:rPr>
        <w:rFonts w:hint="default"/>
        <w:lang w:val="ru-RU" w:eastAsia="en-US" w:bidi="ar-SA"/>
      </w:rPr>
    </w:lvl>
    <w:lvl w:ilvl="8" w:tplc="30E8B5B2">
      <w:numFmt w:val="bullet"/>
      <w:lvlText w:val="•"/>
      <w:lvlJc w:val="left"/>
      <w:pPr>
        <w:ind w:left="7901" w:hanging="320"/>
      </w:pPr>
      <w:rPr>
        <w:rFonts w:hint="default"/>
        <w:lang w:val="ru-RU" w:eastAsia="en-US" w:bidi="ar-SA"/>
      </w:rPr>
    </w:lvl>
  </w:abstractNum>
  <w:abstractNum w:abstractNumId="5">
    <w:nsid w:val="4C7019F6"/>
    <w:multiLevelType w:val="hybridMultilevel"/>
    <w:tmpl w:val="642430F2"/>
    <w:lvl w:ilvl="0" w:tplc="FCC22242">
      <w:numFmt w:val="bullet"/>
      <w:lvlText w:val="-"/>
      <w:lvlJc w:val="left"/>
      <w:pPr>
        <w:ind w:left="105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BEF7CE">
      <w:numFmt w:val="bullet"/>
      <w:lvlText w:val="•"/>
      <w:lvlJc w:val="left"/>
      <w:pPr>
        <w:ind w:left="851" w:hanging="361"/>
      </w:pPr>
      <w:rPr>
        <w:rFonts w:hint="default"/>
        <w:lang w:val="ru-RU" w:eastAsia="en-US" w:bidi="ar-SA"/>
      </w:rPr>
    </w:lvl>
    <w:lvl w:ilvl="2" w:tplc="34EE04E0">
      <w:numFmt w:val="bullet"/>
      <w:lvlText w:val="•"/>
      <w:lvlJc w:val="left"/>
      <w:pPr>
        <w:ind w:left="1602" w:hanging="361"/>
      </w:pPr>
      <w:rPr>
        <w:rFonts w:hint="default"/>
        <w:lang w:val="ru-RU" w:eastAsia="en-US" w:bidi="ar-SA"/>
      </w:rPr>
    </w:lvl>
    <w:lvl w:ilvl="3" w:tplc="5FE8D596">
      <w:numFmt w:val="bullet"/>
      <w:lvlText w:val="•"/>
      <w:lvlJc w:val="left"/>
      <w:pPr>
        <w:ind w:left="2354" w:hanging="361"/>
      </w:pPr>
      <w:rPr>
        <w:rFonts w:hint="default"/>
        <w:lang w:val="ru-RU" w:eastAsia="en-US" w:bidi="ar-SA"/>
      </w:rPr>
    </w:lvl>
    <w:lvl w:ilvl="4" w:tplc="930CA718">
      <w:numFmt w:val="bullet"/>
      <w:lvlText w:val="•"/>
      <w:lvlJc w:val="left"/>
      <w:pPr>
        <w:ind w:left="3105" w:hanging="361"/>
      </w:pPr>
      <w:rPr>
        <w:rFonts w:hint="default"/>
        <w:lang w:val="ru-RU" w:eastAsia="en-US" w:bidi="ar-SA"/>
      </w:rPr>
    </w:lvl>
    <w:lvl w:ilvl="5" w:tplc="D880449E">
      <w:numFmt w:val="bullet"/>
      <w:lvlText w:val="•"/>
      <w:lvlJc w:val="left"/>
      <w:pPr>
        <w:ind w:left="3857" w:hanging="361"/>
      </w:pPr>
      <w:rPr>
        <w:rFonts w:hint="default"/>
        <w:lang w:val="ru-RU" w:eastAsia="en-US" w:bidi="ar-SA"/>
      </w:rPr>
    </w:lvl>
    <w:lvl w:ilvl="6" w:tplc="D5B05BBA">
      <w:numFmt w:val="bullet"/>
      <w:lvlText w:val="•"/>
      <w:lvlJc w:val="left"/>
      <w:pPr>
        <w:ind w:left="4608" w:hanging="361"/>
      </w:pPr>
      <w:rPr>
        <w:rFonts w:hint="default"/>
        <w:lang w:val="ru-RU" w:eastAsia="en-US" w:bidi="ar-SA"/>
      </w:rPr>
    </w:lvl>
    <w:lvl w:ilvl="7" w:tplc="6BA4D020">
      <w:numFmt w:val="bullet"/>
      <w:lvlText w:val="•"/>
      <w:lvlJc w:val="left"/>
      <w:pPr>
        <w:ind w:left="5359" w:hanging="361"/>
      </w:pPr>
      <w:rPr>
        <w:rFonts w:hint="default"/>
        <w:lang w:val="ru-RU" w:eastAsia="en-US" w:bidi="ar-SA"/>
      </w:rPr>
    </w:lvl>
    <w:lvl w:ilvl="8" w:tplc="1A96514C">
      <w:numFmt w:val="bullet"/>
      <w:lvlText w:val="•"/>
      <w:lvlJc w:val="left"/>
      <w:pPr>
        <w:ind w:left="6111" w:hanging="361"/>
      </w:pPr>
      <w:rPr>
        <w:rFonts w:hint="default"/>
        <w:lang w:val="ru-RU" w:eastAsia="en-US" w:bidi="ar-SA"/>
      </w:rPr>
    </w:lvl>
  </w:abstractNum>
  <w:abstractNum w:abstractNumId="6">
    <w:nsid w:val="5B062D25"/>
    <w:multiLevelType w:val="hybridMultilevel"/>
    <w:tmpl w:val="2FFAFEB2"/>
    <w:lvl w:ilvl="0" w:tplc="ADCAAAA2">
      <w:numFmt w:val="bullet"/>
      <w:lvlText w:val="-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64861A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2" w:tplc="03902166">
      <w:numFmt w:val="bullet"/>
      <w:lvlText w:val="•"/>
      <w:lvlJc w:val="left"/>
      <w:pPr>
        <w:ind w:left="1602" w:hanging="181"/>
      </w:pPr>
      <w:rPr>
        <w:rFonts w:hint="default"/>
        <w:lang w:val="ru-RU" w:eastAsia="en-US" w:bidi="ar-SA"/>
      </w:rPr>
    </w:lvl>
    <w:lvl w:ilvl="3" w:tplc="BA142C7E">
      <w:numFmt w:val="bullet"/>
      <w:lvlText w:val="•"/>
      <w:lvlJc w:val="left"/>
      <w:pPr>
        <w:ind w:left="2354" w:hanging="181"/>
      </w:pPr>
      <w:rPr>
        <w:rFonts w:hint="default"/>
        <w:lang w:val="ru-RU" w:eastAsia="en-US" w:bidi="ar-SA"/>
      </w:rPr>
    </w:lvl>
    <w:lvl w:ilvl="4" w:tplc="525060E2">
      <w:numFmt w:val="bullet"/>
      <w:lvlText w:val="•"/>
      <w:lvlJc w:val="left"/>
      <w:pPr>
        <w:ind w:left="3105" w:hanging="181"/>
      </w:pPr>
      <w:rPr>
        <w:rFonts w:hint="default"/>
        <w:lang w:val="ru-RU" w:eastAsia="en-US" w:bidi="ar-SA"/>
      </w:rPr>
    </w:lvl>
    <w:lvl w:ilvl="5" w:tplc="2B0E3334">
      <w:numFmt w:val="bullet"/>
      <w:lvlText w:val="•"/>
      <w:lvlJc w:val="left"/>
      <w:pPr>
        <w:ind w:left="3857" w:hanging="181"/>
      </w:pPr>
      <w:rPr>
        <w:rFonts w:hint="default"/>
        <w:lang w:val="ru-RU" w:eastAsia="en-US" w:bidi="ar-SA"/>
      </w:rPr>
    </w:lvl>
    <w:lvl w:ilvl="6" w:tplc="DC287900">
      <w:numFmt w:val="bullet"/>
      <w:lvlText w:val="•"/>
      <w:lvlJc w:val="left"/>
      <w:pPr>
        <w:ind w:left="4608" w:hanging="181"/>
      </w:pPr>
      <w:rPr>
        <w:rFonts w:hint="default"/>
        <w:lang w:val="ru-RU" w:eastAsia="en-US" w:bidi="ar-SA"/>
      </w:rPr>
    </w:lvl>
    <w:lvl w:ilvl="7" w:tplc="4FBAFCF2">
      <w:numFmt w:val="bullet"/>
      <w:lvlText w:val="•"/>
      <w:lvlJc w:val="left"/>
      <w:pPr>
        <w:ind w:left="5359" w:hanging="181"/>
      </w:pPr>
      <w:rPr>
        <w:rFonts w:hint="default"/>
        <w:lang w:val="ru-RU" w:eastAsia="en-US" w:bidi="ar-SA"/>
      </w:rPr>
    </w:lvl>
    <w:lvl w:ilvl="8" w:tplc="76DAEAA0">
      <w:numFmt w:val="bullet"/>
      <w:lvlText w:val="•"/>
      <w:lvlJc w:val="left"/>
      <w:pPr>
        <w:ind w:left="6111" w:hanging="181"/>
      </w:pPr>
      <w:rPr>
        <w:rFonts w:hint="default"/>
        <w:lang w:val="ru-RU" w:eastAsia="en-US" w:bidi="ar-SA"/>
      </w:rPr>
    </w:lvl>
  </w:abstractNum>
  <w:abstractNum w:abstractNumId="7">
    <w:nsid w:val="713F3D17"/>
    <w:multiLevelType w:val="hybridMultilevel"/>
    <w:tmpl w:val="A3685CDE"/>
    <w:lvl w:ilvl="0" w:tplc="4D08A8CE">
      <w:numFmt w:val="bullet"/>
      <w:lvlText w:val="-"/>
      <w:lvlJc w:val="left"/>
      <w:pPr>
        <w:ind w:left="105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AEE33C">
      <w:numFmt w:val="bullet"/>
      <w:lvlText w:val="•"/>
      <w:lvlJc w:val="left"/>
      <w:pPr>
        <w:ind w:left="851" w:hanging="203"/>
      </w:pPr>
      <w:rPr>
        <w:rFonts w:hint="default"/>
        <w:lang w:val="ru-RU" w:eastAsia="en-US" w:bidi="ar-SA"/>
      </w:rPr>
    </w:lvl>
    <w:lvl w:ilvl="2" w:tplc="325C64F8">
      <w:numFmt w:val="bullet"/>
      <w:lvlText w:val="•"/>
      <w:lvlJc w:val="left"/>
      <w:pPr>
        <w:ind w:left="1602" w:hanging="203"/>
      </w:pPr>
      <w:rPr>
        <w:rFonts w:hint="default"/>
        <w:lang w:val="ru-RU" w:eastAsia="en-US" w:bidi="ar-SA"/>
      </w:rPr>
    </w:lvl>
    <w:lvl w:ilvl="3" w:tplc="DA046E00">
      <w:numFmt w:val="bullet"/>
      <w:lvlText w:val="•"/>
      <w:lvlJc w:val="left"/>
      <w:pPr>
        <w:ind w:left="2354" w:hanging="203"/>
      </w:pPr>
      <w:rPr>
        <w:rFonts w:hint="default"/>
        <w:lang w:val="ru-RU" w:eastAsia="en-US" w:bidi="ar-SA"/>
      </w:rPr>
    </w:lvl>
    <w:lvl w:ilvl="4" w:tplc="7932E98A">
      <w:numFmt w:val="bullet"/>
      <w:lvlText w:val="•"/>
      <w:lvlJc w:val="left"/>
      <w:pPr>
        <w:ind w:left="3105" w:hanging="203"/>
      </w:pPr>
      <w:rPr>
        <w:rFonts w:hint="default"/>
        <w:lang w:val="ru-RU" w:eastAsia="en-US" w:bidi="ar-SA"/>
      </w:rPr>
    </w:lvl>
    <w:lvl w:ilvl="5" w:tplc="D9682110">
      <w:numFmt w:val="bullet"/>
      <w:lvlText w:val="•"/>
      <w:lvlJc w:val="left"/>
      <w:pPr>
        <w:ind w:left="3857" w:hanging="203"/>
      </w:pPr>
      <w:rPr>
        <w:rFonts w:hint="default"/>
        <w:lang w:val="ru-RU" w:eastAsia="en-US" w:bidi="ar-SA"/>
      </w:rPr>
    </w:lvl>
    <w:lvl w:ilvl="6" w:tplc="B122E180">
      <w:numFmt w:val="bullet"/>
      <w:lvlText w:val="•"/>
      <w:lvlJc w:val="left"/>
      <w:pPr>
        <w:ind w:left="4608" w:hanging="203"/>
      </w:pPr>
      <w:rPr>
        <w:rFonts w:hint="default"/>
        <w:lang w:val="ru-RU" w:eastAsia="en-US" w:bidi="ar-SA"/>
      </w:rPr>
    </w:lvl>
    <w:lvl w:ilvl="7" w:tplc="7DC8C8DE">
      <w:numFmt w:val="bullet"/>
      <w:lvlText w:val="•"/>
      <w:lvlJc w:val="left"/>
      <w:pPr>
        <w:ind w:left="5359" w:hanging="203"/>
      </w:pPr>
      <w:rPr>
        <w:rFonts w:hint="default"/>
        <w:lang w:val="ru-RU" w:eastAsia="en-US" w:bidi="ar-SA"/>
      </w:rPr>
    </w:lvl>
    <w:lvl w:ilvl="8" w:tplc="6EAA097A">
      <w:numFmt w:val="bullet"/>
      <w:lvlText w:val="•"/>
      <w:lvlJc w:val="left"/>
      <w:pPr>
        <w:ind w:left="6111" w:hanging="203"/>
      </w:pPr>
      <w:rPr>
        <w:rFonts w:hint="default"/>
        <w:lang w:val="ru-RU" w:eastAsia="en-US" w:bidi="ar-SA"/>
      </w:rPr>
    </w:lvl>
  </w:abstractNum>
  <w:abstractNum w:abstractNumId="8">
    <w:nsid w:val="738D35AF"/>
    <w:multiLevelType w:val="hybridMultilevel"/>
    <w:tmpl w:val="D44C19B2"/>
    <w:lvl w:ilvl="0" w:tplc="02D62D6E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EE3BC4">
      <w:numFmt w:val="none"/>
      <w:lvlText w:val=""/>
      <w:lvlJc w:val="left"/>
      <w:pPr>
        <w:tabs>
          <w:tab w:val="num" w:pos="238"/>
        </w:tabs>
      </w:pPr>
    </w:lvl>
    <w:lvl w:ilvl="2" w:tplc="590EFB48">
      <w:numFmt w:val="bullet"/>
      <w:lvlText w:val="•"/>
      <w:lvlJc w:val="left"/>
      <w:pPr>
        <w:ind w:left="418" w:hanging="471"/>
      </w:pPr>
      <w:rPr>
        <w:rFonts w:hint="default"/>
        <w:lang w:val="ru-RU" w:eastAsia="en-US" w:bidi="ar-SA"/>
      </w:rPr>
    </w:lvl>
    <w:lvl w:ilvl="3" w:tplc="7B807870">
      <w:numFmt w:val="bullet"/>
      <w:lvlText w:val="•"/>
      <w:lvlJc w:val="left"/>
      <w:pPr>
        <w:ind w:left="1581" w:hanging="471"/>
      </w:pPr>
      <w:rPr>
        <w:rFonts w:hint="default"/>
        <w:lang w:val="ru-RU" w:eastAsia="en-US" w:bidi="ar-SA"/>
      </w:rPr>
    </w:lvl>
    <w:lvl w:ilvl="4" w:tplc="C082AB12">
      <w:numFmt w:val="bullet"/>
      <w:lvlText w:val="•"/>
      <w:lvlJc w:val="left"/>
      <w:pPr>
        <w:ind w:left="2744" w:hanging="471"/>
      </w:pPr>
      <w:rPr>
        <w:rFonts w:hint="default"/>
        <w:lang w:val="ru-RU" w:eastAsia="en-US" w:bidi="ar-SA"/>
      </w:rPr>
    </w:lvl>
    <w:lvl w:ilvl="5" w:tplc="8436A002">
      <w:numFmt w:val="bullet"/>
      <w:lvlText w:val="•"/>
      <w:lvlJc w:val="left"/>
      <w:pPr>
        <w:ind w:left="3907" w:hanging="471"/>
      </w:pPr>
      <w:rPr>
        <w:rFonts w:hint="default"/>
        <w:lang w:val="ru-RU" w:eastAsia="en-US" w:bidi="ar-SA"/>
      </w:rPr>
    </w:lvl>
    <w:lvl w:ilvl="6" w:tplc="0C0A21BC">
      <w:numFmt w:val="bullet"/>
      <w:lvlText w:val="•"/>
      <w:lvlJc w:val="left"/>
      <w:pPr>
        <w:ind w:left="5071" w:hanging="471"/>
      </w:pPr>
      <w:rPr>
        <w:rFonts w:hint="default"/>
        <w:lang w:val="ru-RU" w:eastAsia="en-US" w:bidi="ar-SA"/>
      </w:rPr>
    </w:lvl>
    <w:lvl w:ilvl="7" w:tplc="A45CDE2C">
      <w:numFmt w:val="bullet"/>
      <w:lvlText w:val="•"/>
      <w:lvlJc w:val="left"/>
      <w:pPr>
        <w:ind w:left="6234" w:hanging="471"/>
      </w:pPr>
      <w:rPr>
        <w:rFonts w:hint="default"/>
        <w:lang w:val="ru-RU" w:eastAsia="en-US" w:bidi="ar-SA"/>
      </w:rPr>
    </w:lvl>
    <w:lvl w:ilvl="8" w:tplc="BCCC8E54">
      <w:numFmt w:val="bullet"/>
      <w:lvlText w:val="•"/>
      <w:lvlJc w:val="left"/>
      <w:pPr>
        <w:ind w:left="7397" w:hanging="471"/>
      </w:pPr>
      <w:rPr>
        <w:rFonts w:hint="default"/>
        <w:lang w:val="ru-RU" w:eastAsia="en-US" w:bidi="ar-SA"/>
      </w:rPr>
    </w:lvl>
  </w:abstractNum>
  <w:abstractNum w:abstractNumId="9">
    <w:nsid w:val="74E7101A"/>
    <w:multiLevelType w:val="hybridMultilevel"/>
    <w:tmpl w:val="E3E8D758"/>
    <w:lvl w:ilvl="0" w:tplc="DAC427A4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92307A">
      <w:numFmt w:val="bullet"/>
      <w:lvlText w:val="•"/>
      <w:lvlJc w:val="left"/>
      <w:pPr>
        <w:ind w:left="1092" w:hanging="140"/>
      </w:pPr>
      <w:rPr>
        <w:rFonts w:hint="default"/>
        <w:lang w:val="ru-RU" w:eastAsia="en-US" w:bidi="ar-SA"/>
      </w:rPr>
    </w:lvl>
    <w:lvl w:ilvl="2" w:tplc="3A3A12AA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3" w:tplc="8342F730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4" w:tplc="8702D28A">
      <w:numFmt w:val="bullet"/>
      <w:lvlText w:val="•"/>
      <w:lvlJc w:val="left"/>
      <w:pPr>
        <w:ind w:left="4010" w:hanging="140"/>
      </w:pPr>
      <w:rPr>
        <w:rFonts w:hint="default"/>
        <w:lang w:val="ru-RU" w:eastAsia="en-US" w:bidi="ar-SA"/>
      </w:rPr>
    </w:lvl>
    <w:lvl w:ilvl="5" w:tplc="A2A892AC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  <w:lvl w:ilvl="6" w:tplc="4288ABB6">
      <w:numFmt w:val="bullet"/>
      <w:lvlText w:val="•"/>
      <w:lvlJc w:val="left"/>
      <w:pPr>
        <w:ind w:left="5955" w:hanging="140"/>
      </w:pPr>
      <w:rPr>
        <w:rFonts w:hint="default"/>
        <w:lang w:val="ru-RU" w:eastAsia="en-US" w:bidi="ar-SA"/>
      </w:rPr>
    </w:lvl>
    <w:lvl w:ilvl="7" w:tplc="EE8C1A08">
      <w:numFmt w:val="bullet"/>
      <w:lvlText w:val="•"/>
      <w:lvlJc w:val="left"/>
      <w:pPr>
        <w:ind w:left="6928" w:hanging="140"/>
      </w:pPr>
      <w:rPr>
        <w:rFonts w:hint="default"/>
        <w:lang w:val="ru-RU" w:eastAsia="en-US" w:bidi="ar-SA"/>
      </w:rPr>
    </w:lvl>
    <w:lvl w:ilvl="8" w:tplc="229ABC68">
      <w:numFmt w:val="bullet"/>
      <w:lvlText w:val="•"/>
      <w:lvlJc w:val="left"/>
      <w:pPr>
        <w:ind w:left="7901" w:hanging="140"/>
      </w:pPr>
      <w:rPr>
        <w:rFonts w:hint="default"/>
        <w:lang w:val="ru-RU" w:eastAsia="en-US" w:bidi="ar-SA"/>
      </w:rPr>
    </w:lvl>
  </w:abstractNum>
  <w:abstractNum w:abstractNumId="10">
    <w:nsid w:val="78120DDC"/>
    <w:multiLevelType w:val="hybridMultilevel"/>
    <w:tmpl w:val="D8D4DC0C"/>
    <w:lvl w:ilvl="0" w:tplc="30884D3E">
      <w:start w:val="6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26AF34">
      <w:numFmt w:val="bullet"/>
      <w:lvlText w:val="•"/>
      <w:lvlJc w:val="left"/>
      <w:pPr>
        <w:ind w:left="1308" w:hanging="240"/>
      </w:pPr>
      <w:rPr>
        <w:rFonts w:hint="default"/>
        <w:lang w:val="ru-RU" w:eastAsia="en-US" w:bidi="ar-SA"/>
      </w:rPr>
    </w:lvl>
    <w:lvl w:ilvl="2" w:tplc="F85C66E6">
      <w:numFmt w:val="bullet"/>
      <w:lvlText w:val="•"/>
      <w:lvlJc w:val="left"/>
      <w:pPr>
        <w:ind w:left="2257" w:hanging="240"/>
      </w:pPr>
      <w:rPr>
        <w:rFonts w:hint="default"/>
        <w:lang w:val="ru-RU" w:eastAsia="en-US" w:bidi="ar-SA"/>
      </w:rPr>
    </w:lvl>
    <w:lvl w:ilvl="3" w:tplc="227C59E4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4" w:tplc="F920EC3C">
      <w:numFmt w:val="bullet"/>
      <w:lvlText w:val="•"/>
      <w:lvlJc w:val="left"/>
      <w:pPr>
        <w:ind w:left="4154" w:hanging="240"/>
      </w:pPr>
      <w:rPr>
        <w:rFonts w:hint="default"/>
        <w:lang w:val="ru-RU" w:eastAsia="en-US" w:bidi="ar-SA"/>
      </w:rPr>
    </w:lvl>
    <w:lvl w:ilvl="5" w:tplc="5DE21BF8">
      <w:numFmt w:val="bullet"/>
      <w:lvlText w:val="•"/>
      <w:lvlJc w:val="left"/>
      <w:pPr>
        <w:ind w:left="5103" w:hanging="240"/>
      </w:pPr>
      <w:rPr>
        <w:rFonts w:hint="default"/>
        <w:lang w:val="ru-RU" w:eastAsia="en-US" w:bidi="ar-SA"/>
      </w:rPr>
    </w:lvl>
    <w:lvl w:ilvl="6" w:tplc="39DE6778">
      <w:numFmt w:val="bullet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7" w:tplc="FE7C79D0">
      <w:numFmt w:val="bullet"/>
      <w:lvlText w:val="•"/>
      <w:lvlJc w:val="left"/>
      <w:pPr>
        <w:ind w:left="7000" w:hanging="240"/>
      </w:pPr>
      <w:rPr>
        <w:rFonts w:hint="default"/>
        <w:lang w:val="ru-RU" w:eastAsia="en-US" w:bidi="ar-SA"/>
      </w:rPr>
    </w:lvl>
    <w:lvl w:ilvl="8" w:tplc="BE381D0E">
      <w:numFmt w:val="bullet"/>
      <w:lvlText w:val="•"/>
      <w:lvlJc w:val="left"/>
      <w:pPr>
        <w:ind w:left="7949" w:hanging="240"/>
      </w:pPr>
      <w:rPr>
        <w:rFonts w:hint="default"/>
        <w:lang w:val="ru-RU" w:eastAsia="en-US" w:bidi="ar-SA"/>
      </w:rPr>
    </w:lvl>
  </w:abstractNum>
  <w:abstractNum w:abstractNumId="11">
    <w:nsid w:val="7FDE4917"/>
    <w:multiLevelType w:val="hybridMultilevel"/>
    <w:tmpl w:val="BB0EB834"/>
    <w:lvl w:ilvl="0" w:tplc="370C2F7E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44F8CE">
      <w:numFmt w:val="none"/>
      <w:lvlText w:val=""/>
      <w:lvlJc w:val="left"/>
      <w:pPr>
        <w:tabs>
          <w:tab w:val="num" w:pos="360"/>
        </w:tabs>
      </w:pPr>
    </w:lvl>
    <w:lvl w:ilvl="2" w:tplc="98C0764A">
      <w:numFmt w:val="bullet"/>
      <w:lvlText w:val="•"/>
      <w:lvlJc w:val="left"/>
      <w:pPr>
        <w:ind w:left="1574" w:hanging="420"/>
      </w:pPr>
      <w:rPr>
        <w:rFonts w:hint="default"/>
        <w:lang w:val="ru-RU" w:eastAsia="en-US" w:bidi="ar-SA"/>
      </w:rPr>
    </w:lvl>
    <w:lvl w:ilvl="3" w:tplc="8B7C767A">
      <w:numFmt w:val="bullet"/>
      <w:lvlText w:val="•"/>
      <w:lvlJc w:val="left"/>
      <w:pPr>
        <w:ind w:left="2608" w:hanging="420"/>
      </w:pPr>
      <w:rPr>
        <w:rFonts w:hint="default"/>
        <w:lang w:val="ru-RU" w:eastAsia="en-US" w:bidi="ar-SA"/>
      </w:rPr>
    </w:lvl>
    <w:lvl w:ilvl="4" w:tplc="95B0F2A8">
      <w:numFmt w:val="bullet"/>
      <w:lvlText w:val="•"/>
      <w:lvlJc w:val="left"/>
      <w:pPr>
        <w:ind w:left="3642" w:hanging="420"/>
      </w:pPr>
      <w:rPr>
        <w:rFonts w:hint="default"/>
        <w:lang w:val="ru-RU" w:eastAsia="en-US" w:bidi="ar-SA"/>
      </w:rPr>
    </w:lvl>
    <w:lvl w:ilvl="5" w:tplc="A198D1F8">
      <w:numFmt w:val="bullet"/>
      <w:lvlText w:val="•"/>
      <w:lvlJc w:val="left"/>
      <w:pPr>
        <w:ind w:left="4676" w:hanging="420"/>
      </w:pPr>
      <w:rPr>
        <w:rFonts w:hint="default"/>
        <w:lang w:val="ru-RU" w:eastAsia="en-US" w:bidi="ar-SA"/>
      </w:rPr>
    </w:lvl>
    <w:lvl w:ilvl="6" w:tplc="9C502390">
      <w:numFmt w:val="bullet"/>
      <w:lvlText w:val="•"/>
      <w:lvlJc w:val="left"/>
      <w:pPr>
        <w:ind w:left="5710" w:hanging="420"/>
      </w:pPr>
      <w:rPr>
        <w:rFonts w:hint="default"/>
        <w:lang w:val="ru-RU" w:eastAsia="en-US" w:bidi="ar-SA"/>
      </w:rPr>
    </w:lvl>
    <w:lvl w:ilvl="7" w:tplc="AB30ECE0">
      <w:numFmt w:val="bullet"/>
      <w:lvlText w:val="•"/>
      <w:lvlJc w:val="left"/>
      <w:pPr>
        <w:ind w:left="6744" w:hanging="420"/>
      </w:pPr>
      <w:rPr>
        <w:rFonts w:hint="default"/>
        <w:lang w:val="ru-RU" w:eastAsia="en-US" w:bidi="ar-SA"/>
      </w:rPr>
    </w:lvl>
    <w:lvl w:ilvl="8" w:tplc="0CB49BD8">
      <w:numFmt w:val="bullet"/>
      <w:lvlText w:val="•"/>
      <w:lvlJc w:val="left"/>
      <w:pPr>
        <w:ind w:left="7778" w:hanging="4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3"/>
  </w:num>
  <w:num w:numId="5">
    <w:abstractNumId w:val="1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A36E9"/>
    <w:rsid w:val="00035D5C"/>
    <w:rsid w:val="00065C1F"/>
    <w:rsid w:val="000A1E7D"/>
    <w:rsid w:val="000F0ADA"/>
    <w:rsid w:val="00273F21"/>
    <w:rsid w:val="00330184"/>
    <w:rsid w:val="00385E57"/>
    <w:rsid w:val="00392341"/>
    <w:rsid w:val="004C67F7"/>
    <w:rsid w:val="00517C70"/>
    <w:rsid w:val="00556CA7"/>
    <w:rsid w:val="008957D0"/>
    <w:rsid w:val="008A2D5A"/>
    <w:rsid w:val="008C1573"/>
    <w:rsid w:val="0090226C"/>
    <w:rsid w:val="009F2F63"/>
    <w:rsid w:val="00B1710A"/>
    <w:rsid w:val="00B35C24"/>
    <w:rsid w:val="00BB75AF"/>
    <w:rsid w:val="00BD507C"/>
    <w:rsid w:val="00C602B4"/>
    <w:rsid w:val="00CA19FA"/>
    <w:rsid w:val="00CD66CE"/>
    <w:rsid w:val="00D24D15"/>
    <w:rsid w:val="00D71609"/>
    <w:rsid w:val="00DE2E8F"/>
    <w:rsid w:val="00E10447"/>
    <w:rsid w:val="00FA36E9"/>
    <w:rsid w:val="00FA7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36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36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36E9"/>
    <w:pPr>
      <w:ind w:left="12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A36E9"/>
    <w:pPr>
      <w:ind w:left="12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A36E9"/>
    <w:pPr>
      <w:ind w:left="2183" w:right="2187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FA36E9"/>
    <w:pPr>
      <w:ind w:left="122"/>
    </w:pPr>
  </w:style>
  <w:style w:type="paragraph" w:customStyle="1" w:styleId="TableParagraph">
    <w:name w:val="Table Paragraph"/>
    <w:basedOn w:val="a"/>
    <w:uiPriority w:val="1"/>
    <w:qFormat/>
    <w:rsid w:val="00FA36E9"/>
  </w:style>
  <w:style w:type="paragraph" w:styleId="a6">
    <w:name w:val="Balloon Text"/>
    <w:basedOn w:val="a"/>
    <w:link w:val="a7"/>
    <w:uiPriority w:val="99"/>
    <w:semiHidden/>
    <w:unhideWhenUsed/>
    <w:rsid w:val="00BB75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5A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tandart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94D59-F79E-40E7-B5B8-E7C51DE7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2968</Words>
  <Characters>16923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Школа</cp:lastModifiedBy>
  <cp:revision>9</cp:revision>
  <cp:lastPrinted>2022-09-19T07:22:00Z</cp:lastPrinted>
  <dcterms:created xsi:type="dcterms:W3CDTF">2022-02-16T10:49:00Z</dcterms:created>
  <dcterms:modified xsi:type="dcterms:W3CDTF">2007-12-31T22:53:00Z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2022-02-16T00:00:00Z</vt:filetime>
  </property>
</Properties>
</file>